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26" w:rsidRDefault="00437B9B">
      <w:pPr>
        <w:spacing w:before="78"/>
        <w:ind w:left="1079"/>
        <w:rPr>
          <w:sz w:val="18"/>
        </w:rPr>
      </w:pPr>
      <w:r>
        <w:rPr>
          <w:noProof/>
        </w:rPr>
        <mc:AlternateContent>
          <mc:Choice Requires="wps">
            <w:drawing>
              <wp:anchor distT="0" distB="0" distL="114300" distR="114300" simplePos="0" relativeHeight="250798080" behindDoc="1" locked="0" layoutInCell="1" allowOverlap="1">
                <wp:simplePos x="0" y="0"/>
                <wp:positionH relativeFrom="page">
                  <wp:posOffset>685800</wp:posOffset>
                </wp:positionH>
                <wp:positionV relativeFrom="page">
                  <wp:posOffset>304800</wp:posOffset>
                </wp:positionV>
                <wp:extent cx="0" cy="9448800"/>
                <wp:effectExtent l="0" t="0" r="0" b="0"/>
                <wp:wrapNone/>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52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01C9D" id="Line 52" o:spid="_x0000_s1026" style="position:absolute;z-index:-2525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24pt" to="54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" strokecolor="#005244" strokeweight="3pt">
                <w10:wrap anchorx="page" anchory="page"/>
              </v:line>
            </w:pict>
          </mc:Fallback>
        </mc:AlternateContent>
      </w:r>
      <w:r>
        <w:rPr>
          <w:color w:val="005244"/>
          <w:w w:val="115"/>
          <w:sz w:val="18"/>
        </w:rPr>
        <w:t>INNOVATIVE LAND USE PLANNING TECHNIQUES: A HANDBOOK FOR SUSTAINABLE DEVELOPMENT</w:t>
      </w:r>
    </w:p>
    <w:p w:rsidR="00202326" w:rsidRDefault="00202326">
      <w:pPr>
        <w:pStyle w:val="BodyText"/>
        <w:spacing w:before="9"/>
        <w:rPr>
          <w:sz w:val="27"/>
        </w:rPr>
      </w:pPr>
    </w:p>
    <w:p w:rsidR="00202326" w:rsidRDefault="00437B9B">
      <w:pPr>
        <w:spacing w:line="252" w:lineRule="auto"/>
        <w:ind w:left="3240" w:right="3333"/>
        <w:rPr>
          <w:sz w:val="36"/>
        </w:rPr>
      </w:pPr>
      <w:r>
        <w:rPr>
          <w:noProof/>
        </w:rPr>
        <mc:AlternateContent>
          <mc:Choice Requires="wps">
            <w:drawing>
              <wp:anchor distT="0" distB="0" distL="0" distR="0" simplePos="0" relativeHeight="251658240" behindDoc="1" locked="0" layoutInCell="1" allowOverlap="1">
                <wp:simplePos x="0" y="0"/>
                <wp:positionH relativeFrom="page">
                  <wp:posOffset>2286000</wp:posOffset>
                </wp:positionH>
                <wp:positionV relativeFrom="paragraph">
                  <wp:posOffset>668655</wp:posOffset>
                </wp:positionV>
                <wp:extent cx="4572000" cy="1270"/>
                <wp:effectExtent l="0" t="0" r="0" b="0"/>
                <wp:wrapTopAndBottom/>
                <wp:docPr id="5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3600 3600"/>
                            <a:gd name="T1" fmla="*/ T0 w 7200"/>
                            <a:gd name="T2" fmla="+- 0 10800 3600"/>
                            <a:gd name="T3" fmla="*/ T2 w 7200"/>
                          </a:gdLst>
                          <a:ahLst/>
                          <a:cxnLst>
                            <a:cxn ang="0">
                              <a:pos x="T1" y="0"/>
                            </a:cxn>
                            <a:cxn ang="0">
                              <a:pos x="T3" y="0"/>
                            </a:cxn>
                          </a:cxnLst>
                          <a:rect l="0" t="0" r="r" b="b"/>
                          <a:pathLst>
                            <a:path w="7200">
                              <a:moveTo>
                                <a:pt x="0" y="0"/>
                              </a:moveTo>
                              <a:lnTo>
                                <a:pt x="7200" y="0"/>
                              </a:lnTo>
                            </a:path>
                          </a:pathLst>
                        </a:custGeom>
                        <a:noFill/>
                        <a:ln w="12700">
                          <a:solidFill>
                            <a:srgbClr val="0052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57742" id="Freeform 51" o:spid="_x0000_s1026" style="position:absolute;margin-left:180pt;margin-top:52.65pt;width:5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" path="m,l7200,e" filled="f" strokecolor="#005244" strokeweight="1pt">
                <v:path arrowok="t" o:connecttype="custom" o:connectlocs="0,0;4572000,0" o:connectangles="0,0"/>
                <w10:wrap type="topAndBottom" anchorx="page"/>
              </v:shape>
            </w:pict>
          </mc:Fallback>
        </mc:AlternateContent>
      </w:r>
      <w:r>
        <w:rPr>
          <w:color w:val="231F20"/>
          <w:w w:val="105"/>
          <w:sz w:val="36"/>
        </w:rPr>
        <w:t>Model Language and Guidance for Implementation</w:t>
      </w:r>
    </w:p>
    <w:p w:rsidR="00202326" w:rsidRDefault="00437B9B">
      <w:pPr>
        <w:pStyle w:val="BodyText"/>
        <w:spacing w:before="220" w:line="276" w:lineRule="auto"/>
        <w:ind w:left="3239" w:right="1111"/>
      </w:pPr>
      <w:r>
        <w:rPr>
          <w:color w:val="231F20"/>
          <w:w w:val="105"/>
        </w:rPr>
        <w:t xml:space="preserve">To successfully implement regulations to promote energy efficiency there are three ordinance components a community may adopt, dependent on the availability of building inspection and code enforcement personnel and support staff. The more comprehensive the regulatory approach, the greater the level of staff capability is required. The most effective way for a community to generate change and see </w:t>
      </w:r>
      <w:proofErr w:type="spellStart"/>
      <w:r>
        <w:rPr>
          <w:color w:val="231F20"/>
          <w:w w:val="105"/>
        </w:rPr>
        <w:t>posi</w:t>
      </w:r>
      <w:proofErr w:type="spellEnd"/>
      <w:r>
        <w:rPr>
          <w:color w:val="231F20"/>
          <w:w w:val="105"/>
        </w:rPr>
        <w:t xml:space="preserve">- </w:t>
      </w:r>
      <w:proofErr w:type="spellStart"/>
      <w:r>
        <w:rPr>
          <w:color w:val="231F20"/>
          <w:w w:val="105"/>
        </w:rPr>
        <w:t>tive</w:t>
      </w:r>
      <w:proofErr w:type="spellEnd"/>
      <w:r>
        <w:rPr>
          <w:color w:val="231F20"/>
          <w:w w:val="105"/>
        </w:rPr>
        <w:t xml:space="preserve"> results from their energy efficiency regulations is to adopt a combination of all three regulatory approaches.</w:t>
      </w:r>
    </w:p>
    <w:p w:rsidR="00202326" w:rsidRDefault="00437B9B">
      <w:pPr>
        <w:pStyle w:val="BodyText"/>
        <w:spacing w:before="135" w:line="266" w:lineRule="auto"/>
        <w:ind w:left="3239" w:right="1090"/>
      </w:pPr>
      <w:r>
        <w:rPr>
          <w:color w:val="231F20"/>
          <w:w w:val="105"/>
        </w:rPr>
        <w:t>For</w:t>
      </w:r>
      <w:r>
        <w:rPr>
          <w:color w:val="231F20"/>
          <w:spacing w:val="-7"/>
          <w:w w:val="105"/>
        </w:rPr>
        <w:t xml:space="preserve"> </w:t>
      </w:r>
      <w:r>
        <w:rPr>
          <w:color w:val="231F20"/>
          <w:w w:val="105"/>
        </w:rPr>
        <w:t>communities</w:t>
      </w:r>
      <w:r>
        <w:rPr>
          <w:color w:val="231F20"/>
          <w:spacing w:val="-7"/>
          <w:w w:val="105"/>
        </w:rPr>
        <w:t xml:space="preserve"> </w:t>
      </w:r>
      <w:r>
        <w:rPr>
          <w:color w:val="231F20"/>
          <w:w w:val="105"/>
        </w:rPr>
        <w:t>just</w:t>
      </w:r>
      <w:r>
        <w:rPr>
          <w:color w:val="231F20"/>
          <w:spacing w:val="-6"/>
          <w:w w:val="105"/>
        </w:rPr>
        <w:t xml:space="preserve"> </w:t>
      </w:r>
      <w:r>
        <w:rPr>
          <w:color w:val="231F20"/>
          <w:w w:val="105"/>
        </w:rPr>
        <w:t>beginning,</w:t>
      </w:r>
      <w:r>
        <w:rPr>
          <w:color w:val="231F20"/>
          <w:spacing w:val="-7"/>
          <w:w w:val="105"/>
        </w:rPr>
        <w:t xml:space="preserve"> </w:t>
      </w:r>
      <w:r>
        <w:rPr>
          <w:color w:val="231F20"/>
          <w:w w:val="105"/>
        </w:rPr>
        <w:t>the</w:t>
      </w:r>
      <w:r>
        <w:rPr>
          <w:color w:val="231F20"/>
          <w:spacing w:val="-7"/>
          <w:w w:val="105"/>
        </w:rPr>
        <w:t xml:space="preserve"> </w:t>
      </w:r>
      <w:r>
        <w:rPr>
          <w:color w:val="231F20"/>
          <w:w w:val="105"/>
        </w:rPr>
        <w:t>easiest</w:t>
      </w:r>
      <w:r>
        <w:rPr>
          <w:color w:val="231F20"/>
          <w:spacing w:val="-6"/>
          <w:w w:val="105"/>
        </w:rPr>
        <w:t xml:space="preserve"> </w:t>
      </w:r>
      <w:r>
        <w:rPr>
          <w:color w:val="231F20"/>
          <w:w w:val="105"/>
        </w:rPr>
        <w:t>and</w:t>
      </w:r>
      <w:r>
        <w:rPr>
          <w:color w:val="231F20"/>
          <w:spacing w:val="-7"/>
          <w:w w:val="105"/>
        </w:rPr>
        <w:t xml:space="preserve"> </w:t>
      </w:r>
      <w:r>
        <w:rPr>
          <w:color w:val="231F20"/>
          <w:w w:val="105"/>
        </w:rPr>
        <w:t>least</w:t>
      </w:r>
      <w:r>
        <w:rPr>
          <w:color w:val="231F20"/>
          <w:spacing w:val="-7"/>
          <w:w w:val="105"/>
        </w:rPr>
        <w:t xml:space="preserve"> </w:t>
      </w:r>
      <w:r>
        <w:rPr>
          <w:color w:val="231F20"/>
          <w:w w:val="105"/>
        </w:rPr>
        <w:t>burdensome</w:t>
      </w:r>
      <w:r>
        <w:rPr>
          <w:color w:val="231F20"/>
          <w:spacing w:val="-6"/>
          <w:w w:val="105"/>
        </w:rPr>
        <w:t xml:space="preserve"> </w:t>
      </w:r>
      <w:r>
        <w:rPr>
          <w:color w:val="231F20"/>
          <w:w w:val="105"/>
        </w:rPr>
        <w:t>on</w:t>
      </w:r>
      <w:r>
        <w:rPr>
          <w:color w:val="231F20"/>
          <w:spacing w:val="-7"/>
          <w:w w:val="105"/>
        </w:rPr>
        <w:t xml:space="preserve"> </w:t>
      </w:r>
      <w:r>
        <w:rPr>
          <w:color w:val="231F20"/>
          <w:w w:val="105"/>
        </w:rPr>
        <w:t>municipal</w:t>
      </w:r>
      <w:r>
        <w:rPr>
          <w:color w:val="231F20"/>
          <w:spacing w:val="-7"/>
          <w:w w:val="105"/>
        </w:rPr>
        <w:t xml:space="preserve"> </w:t>
      </w:r>
      <w:r>
        <w:rPr>
          <w:color w:val="231F20"/>
          <w:w w:val="105"/>
        </w:rPr>
        <w:t xml:space="preserve">staff is to simply adopt language into development regulations such as </w:t>
      </w:r>
      <w:r>
        <w:rPr>
          <w:rFonts w:ascii="Palatino Linotype"/>
          <w:b/>
          <w:color w:val="231F20"/>
          <w:w w:val="105"/>
        </w:rPr>
        <w:t xml:space="preserve">subdivision or site plan review regulations </w:t>
      </w:r>
      <w:r>
        <w:rPr>
          <w:color w:val="231F20"/>
          <w:w w:val="105"/>
        </w:rPr>
        <w:t>that requires site development to occur in a fashion that optimizes the passive solar heating and cooling opportunities. A second level is to</w:t>
      </w:r>
      <w:r>
        <w:rPr>
          <w:color w:val="231F20"/>
          <w:spacing w:val="-19"/>
          <w:w w:val="105"/>
        </w:rPr>
        <w:t xml:space="preserve"> </w:t>
      </w:r>
      <w:r>
        <w:rPr>
          <w:color w:val="231F20"/>
          <w:w w:val="105"/>
        </w:rPr>
        <w:t>adopt</w:t>
      </w:r>
      <w:r>
        <w:rPr>
          <w:color w:val="231F20"/>
          <w:spacing w:val="-18"/>
          <w:w w:val="105"/>
        </w:rPr>
        <w:t xml:space="preserve"> </w:t>
      </w:r>
      <w:r>
        <w:rPr>
          <w:color w:val="231F20"/>
          <w:w w:val="105"/>
        </w:rPr>
        <w:t>additional</w:t>
      </w:r>
      <w:r>
        <w:rPr>
          <w:color w:val="231F20"/>
          <w:spacing w:val="-18"/>
          <w:w w:val="105"/>
        </w:rPr>
        <w:t xml:space="preserve"> </w:t>
      </w:r>
      <w:r>
        <w:rPr>
          <w:rFonts w:ascii="Palatino Linotype"/>
          <w:b/>
          <w:color w:val="231F20"/>
          <w:w w:val="105"/>
        </w:rPr>
        <w:t>building</w:t>
      </w:r>
      <w:r>
        <w:rPr>
          <w:rFonts w:ascii="Palatino Linotype"/>
          <w:b/>
          <w:color w:val="231F20"/>
          <w:spacing w:val="-21"/>
          <w:w w:val="105"/>
        </w:rPr>
        <w:t xml:space="preserve"> </w:t>
      </w:r>
      <w:r>
        <w:rPr>
          <w:rFonts w:ascii="Palatino Linotype"/>
          <w:b/>
          <w:color w:val="231F20"/>
          <w:w w:val="105"/>
        </w:rPr>
        <w:t>codes</w:t>
      </w:r>
      <w:r>
        <w:rPr>
          <w:rFonts w:ascii="Palatino Linotype"/>
          <w:b/>
          <w:color w:val="231F20"/>
          <w:spacing w:val="-23"/>
          <w:w w:val="105"/>
        </w:rPr>
        <w:t xml:space="preserve"> </w:t>
      </w:r>
      <w:r>
        <w:rPr>
          <w:color w:val="231F20"/>
          <w:w w:val="105"/>
        </w:rPr>
        <w:t>that</w:t>
      </w:r>
      <w:r>
        <w:rPr>
          <w:color w:val="231F20"/>
          <w:spacing w:val="-18"/>
          <w:w w:val="105"/>
        </w:rPr>
        <w:t xml:space="preserve"> </w:t>
      </w:r>
      <w:r>
        <w:rPr>
          <w:color w:val="231F20"/>
          <w:w w:val="105"/>
        </w:rPr>
        <w:t>exceed</w:t>
      </w:r>
      <w:r>
        <w:rPr>
          <w:color w:val="231F20"/>
          <w:spacing w:val="-18"/>
          <w:w w:val="105"/>
        </w:rPr>
        <w:t xml:space="preserve"> </w:t>
      </w:r>
      <w:r>
        <w:rPr>
          <w:color w:val="231F20"/>
          <w:w w:val="105"/>
        </w:rPr>
        <w:t>the</w:t>
      </w:r>
      <w:r>
        <w:rPr>
          <w:color w:val="231F20"/>
          <w:spacing w:val="-19"/>
          <w:w w:val="105"/>
        </w:rPr>
        <w:t xml:space="preserve"> </w:t>
      </w:r>
      <w:r>
        <w:rPr>
          <w:color w:val="231F20"/>
          <w:w w:val="105"/>
        </w:rPr>
        <w:t>state</w:t>
      </w:r>
      <w:r>
        <w:rPr>
          <w:color w:val="231F20"/>
          <w:spacing w:val="-18"/>
          <w:w w:val="105"/>
        </w:rPr>
        <w:t xml:space="preserve"> </w:t>
      </w:r>
      <w:r>
        <w:rPr>
          <w:color w:val="231F20"/>
          <w:w w:val="105"/>
        </w:rPr>
        <w:t>energy</w:t>
      </w:r>
      <w:r>
        <w:rPr>
          <w:color w:val="231F20"/>
          <w:spacing w:val="-18"/>
          <w:w w:val="105"/>
        </w:rPr>
        <w:t xml:space="preserve"> </w:t>
      </w:r>
      <w:r>
        <w:rPr>
          <w:color w:val="231F20"/>
          <w:w w:val="105"/>
        </w:rPr>
        <w:t>codes</w:t>
      </w:r>
      <w:r>
        <w:rPr>
          <w:color w:val="231F20"/>
          <w:spacing w:val="-18"/>
          <w:w w:val="105"/>
        </w:rPr>
        <w:t xml:space="preserve"> </w:t>
      </w:r>
      <w:r>
        <w:rPr>
          <w:color w:val="231F20"/>
          <w:w w:val="105"/>
        </w:rPr>
        <w:t>for</w:t>
      </w:r>
      <w:r>
        <w:rPr>
          <w:color w:val="231F20"/>
          <w:spacing w:val="-18"/>
          <w:w w:val="105"/>
        </w:rPr>
        <w:t xml:space="preserve"> </w:t>
      </w:r>
      <w:r>
        <w:rPr>
          <w:color w:val="231F20"/>
          <w:w w:val="105"/>
        </w:rPr>
        <w:t>residential and non-residential construction. This however requires an established building inspector</w:t>
      </w:r>
      <w:r>
        <w:rPr>
          <w:color w:val="231F20"/>
          <w:spacing w:val="-9"/>
          <w:w w:val="105"/>
        </w:rPr>
        <w:t xml:space="preserve"> </w:t>
      </w:r>
      <w:r>
        <w:rPr>
          <w:color w:val="231F20"/>
          <w:w w:val="105"/>
        </w:rPr>
        <w:t>and</w:t>
      </w:r>
      <w:r>
        <w:rPr>
          <w:color w:val="231F20"/>
          <w:spacing w:val="-8"/>
          <w:w w:val="105"/>
        </w:rPr>
        <w:t xml:space="preserve"> </w:t>
      </w:r>
      <w:r>
        <w:rPr>
          <w:color w:val="231F20"/>
          <w:w w:val="105"/>
        </w:rPr>
        <w:t>code</w:t>
      </w:r>
      <w:r>
        <w:rPr>
          <w:color w:val="231F20"/>
          <w:spacing w:val="-8"/>
          <w:w w:val="105"/>
        </w:rPr>
        <w:t xml:space="preserve"> </w:t>
      </w:r>
      <w:r>
        <w:rPr>
          <w:color w:val="231F20"/>
          <w:w w:val="105"/>
        </w:rPr>
        <w:t>enforcement</w:t>
      </w:r>
      <w:r>
        <w:rPr>
          <w:color w:val="231F20"/>
          <w:spacing w:val="-8"/>
          <w:w w:val="105"/>
        </w:rPr>
        <w:t xml:space="preserve"> </w:t>
      </w:r>
      <w:r>
        <w:rPr>
          <w:color w:val="231F20"/>
          <w:w w:val="105"/>
        </w:rPr>
        <w:t>system.</w:t>
      </w:r>
      <w:r>
        <w:rPr>
          <w:color w:val="231F20"/>
          <w:spacing w:val="-8"/>
          <w:w w:val="105"/>
        </w:rPr>
        <w:t xml:space="preserve"> </w:t>
      </w:r>
      <w:r>
        <w:rPr>
          <w:color w:val="231F20"/>
          <w:w w:val="105"/>
        </w:rPr>
        <w:t>The</w:t>
      </w:r>
      <w:r>
        <w:rPr>
          <w:color w:val="231F20"/>
          <w:spacing w:val="-8"/>
          <w:w w:val="105"/>
        </w:rPr>
        <w:t xml:space="preserve"> </w:t>
      </w:r>
      <w:r>
        <w:rPr>
          <w:color w:val="231F20"/>
          <w:w w:val="105"/>
        </w:rPr>
        <w:t>third</w:t>
      </w:r>
      <w:r>
        <w:rPr>
          <w:color w:val="231F20"/>
          <w:spacing w:val="-8"/>
          <w:w w:val="105"/>
        </w:rPr>
        <w:t xml:space="preserve"> </w:t>
      </w:r>
      <w:r>
        <w:rPr>
          <w:color w:val="231F20"/>
          <w:w w:val="105"/>
        </w:rPr>
        <w:t>and</w:t>
      </w:r>
      <w:r>
        <w:rPr>
          <w:color w:val="231F20"/>
          <w:spacing w:val="-8"/>
          <w:w w:val="105"/>
        </w:rPr>
        <w:t xml:space="preserve"> </w:t>
      </w:r>
      <w:r>
        <w:rPr>
          <w:color w:val="231F20"/>
          <w:w w:val="105"/>
        </w:rPr>
        <w:t>most</w:t>
      </w:r>
      <w:r>
        <w:rPr>
          <w:color w:val="231F20"/>
          <w:spacing w:val="-8"/>
          <w:w w:val="105"/>
        </w:rPr>
        <w:t xml:space="preserve"> </w:t>
      </w:r>
      <w:r>
        <w:rPr>
          <w:color w:val="231F20"/>
          <w:w w:val="105"/>
        </w:rPr>
        <w:t>comprehensive</w:t>
      </w:r>
      <w:r>
        <w:rPr>
          <w:color w:val="231F20"/>
          <w:spacing w:val="-8"/>
          <w:w w:val="105"/>
        </w:rPr>
        <w:t xml:space="preserve"> </w:t>
      </w:r>
      <w:r>
        <w:rPr>
          <w:color w:val="231F20"/>
          <w:w w:val="105"/>
        </w:rPr>
        <w:t>method is</w:t>
      </w:r>
      <w:r>
        <w:rPr>
          <w:color w:val="231F20"/>
          <w:spacing w:val="-10"/>
          <w:w w:val="105"/>
        </w:rPr>
        <w:t xml:space="preserve"> </w:t>
      </w:r>
      <w:r>
        <w:rPr>
          <w:color w:val="231F20"/>
          <w:w w:val="105"/>
        </w:rPr>
        <w:t>to</w:t>
      </w:r>
      <w:r>
        <w:rPr>
          <w:color w:val="231F20"/>
          <w:spacing w:val="-9"/>
          <w:w w:val="105"/>
        </w:rPr>
        <w:t xml:space="preserve"> </w:t>
      </w:r>
      <w:r>
        <w:rPr>
          <w:color w:val="231F20"/>
          <w:w w:val="105"/>
        </w:rPr>
        <w:t>adopt</w:t>
      </w:r>
      <w:r>
        <w:rPr>
          <w:color w:val="231F20"/>
          <w:spacing w:val="-9"/>
          <w:w w:val="105"/>
        </w:rPr>
        <w:t xml:space="preserve"> </w:t>
      </w:r>
      <w:r>
        <w:rPr>
          <w:color w:val="231F20"/>
          <w:w w:val="105"/>
        </w:rPr>
        <w:t>a</w:t>
      </w:r>
      <w:r>
        <w:rPr>
          <w:color w:val="231F20"/>
          <w:spacing w:val="-9"/>
          <w:w w:val="105"/>
        </w:rPr>
        <w:t xml:space="preserve"> </w:t>
      </w:r>
      <w:r>
        <w:rPr>
          <w:color w:val="231F20"/>
          <w:w w:val="105"/>
        </w:rPr>
        <w:t>performance</w:t>
      </w:r>
      <w:r>
        <w:rPr>
          <w:color w:val="231F20"/>
          <w:spacing w:val="-9"/>
          <w:w w:val="105"/>
        </w:rPr>
        <w:t xml:space="preserve"> </w:t>
      </w:r>
      <w:r>
        <w:rPr>
          <w:rFonts w:ascii="Palatino Linotype"/>
          <w:b/>
          <w:color w:val="231F20"/>
          <w:w w:val="105"/>
        </w:rPr>
        <w:t>zoning</w:t>
      </w:r>
      <w:r>
        <w:rPr>
          <w:rFonts w:ascii="Palatino Linotype"/>
          <w:b/>
          <w:color w:val="231F20"/>
          <w:spacing w:val="-11"/>
          <w:w w:val="105"/>
        </w:rPr>
        <w:t xml:space="preserve"> </w:t>
      </w:r>
      <w:r>
        <w:rPr>
          <w:rFonts w:ascii="Palatino Linotype"/>
          <w:b/>
          <w:color w:val="231F20"/>
          <w:w w:val="105"/>
        </w:rPr>
        <w:t>ordinance</w:t>
      </w:r>
      <w:r>
        <w:rPr>
          <w:rFonts w:ascii="Palatino Linotype"/>
          <w:b/>
          <w:color w:val="231F20"/>
          <w:spacing w:val="-15"/>
          <w:w w:val="105"/>
        </w:rPr>
        <w:t xml:space="preserve"> </w:t>
      </w:r>
      <w:r>
        <w:rPr>
          <w:color w:val="231F20"/>
          <w:w w:val="105"/>
        </w:rPr>
        <w:t>encouraging</w:t>
      </w:r>
      <w:r>
        <w:rPr>
          <w:color w:val="231F20"/>
          <w:spacing w:val="-9"/>
          <w:w w:val="105"/>
        </w:rPr>
        <w:t xml:space="preserve"> </w:t>
      </w:r>
      <w:r>
        <w:rPr>
          <w:color w:val="231F20"/>
          <w:w w:val="105"/>
        </w:rPr>
        <w:t>the</w:t>
      </w:r>
      <w:r>
        <w:rPr>
          <w:color w:val="231F20"/>
          <w:spacing w:val="-9"/>
          <w:w w:val="105"/>
        </w:rPr>
        <w:t xml:space="preserve"> </w:t>
      </w:r>
      <w:r>
        <w:rPr>
          <w:color w:val="231F20"/>
          <w:w w:val="105"/>
        </w:rPr>
        <w:t>voluntary</w:t>
      </w:r>
      <w:r>
        <w:rPr>
          <w:color w:val="231F20"/>
          <w:spacing w:val="-9"/>
          <w:w w:val="105"/>
        </w:rPr>
        <w:t xml:space="preserve"> </w:t>
      </w:r>
      <w:proofErr w:type="spellStart"/>
      <w:r>
        <w:rPr>
          <w:color w:val="231F20"/>
          <w:w w:val="105"/>
        </w:rPr>
        <w:t>implemen</w:t>
      </w:r>
      <w:proofErr w:type="spellEnd"/>
      <w:r>
        <w:rPr>
          <w:color w:val="231F20"/>
          <w:w w:val="105"/>
        </w:rPr>
        <w:t xml:space="preserve">- </w:t>
      </w:r>
      <w:proofErr w:type="spellStart"/>
      <w:r>
        <w:rPr>
          <w:color w:val="231F20"/>
          <w:w w:val="105"/>
        </w:rPr>
        <w:t>tation</w:t>
      </w:r>
      <w:proofErr w:type="spellEnd"/>
      <w:r>
        <w:rPr>
          <w:color w:val="231F20"/>
          <w:w w:val="105"/>
        </w:rPr>
        <w:t xml:space="preserve"> of energy efficient practices for new construction in exchange for a set of incentives</w:t>
      </w:r>
      <w:r>
        <w:rPr>
          <w:color w:val="231F20"/>
          <w:spacing w:val="-6"/>
          <w:w w:val="105"/>
        </w:rPr>
        <w:t xml:space="preserve"> </w:t>
      </w:r>
      <w:r>
        <w:rPr>
          <w:color w:val="231F20"/>
          <w:w w:val="105"/>
        </w:rPr>
        <w:t>or</w:t>
      </w:r>
      <w:r>
        <w:rPr>
          <w:color w:val="231F20"/>
          <w:spacing w:val="-5"/>
          <w:w w:val="105"/>
        </w:rPr>
        <w:t xml:space="preserve"> </w:t>
      </w:r>
      <w:r>
        <w:rPr>
          <w:color w:val="231F20"/>
          <w:w w:val="105"/>
        </w:rPr>
        <w:t>bonuses.</w:t>
      </w:r>
      <w:r>
        <w:rPr>
          <w:color w:val="231F20"/>
          <w:spacing w:val="-5"/>
          <w:w w:val="105"/>
        </w:rPr>
        <w:t xml:space="preserve"> </w:t>
      </w:r>
      <w:r>
        <w:rPr>
          <w:color w:val="231F20"/>
          <w:w w:val="105"/>
        </w:rPr>
        <w:t>This</w:t>
      </w:r>
      <w:r>
        <w:rPr>
          <w:color w:val="231F20"/>
          <w:spacing w:val="-5"/>
          <w:w w:val="105"/>
        </w:rPr>
        <w:t xml:space="preserve"> </w:t>
      </w:r>
      <w:r>
        <w:rPr>
          <w:color w:val="231F20"/>
          <w:w w:val="105"/>
        </w:rPr>
        <w:t>however,</w:t>
      </w:r>
      <w:r>
        <w:rPr>
          <w:color w:val="231F20"/>
          <w:spacing w:val="-5"/>
          <w:w w:val="105"/>
        </w:rPr>
        <w:t xml:space="preserve"> </w:t>
      </w:r>
      <w:r>
        <w:rPr>
          <w:color w:val="231F20"/>
          <w:w w:val="105"/>
        </w:rPr>
        <w:t>requires</w:t>
      </w:r>
      <w:r>
        <w:rPr>
          <w:color w:val="231F20"/>
          <w:spacing w:val="-5"/>
          <w:w w:val="105"/>
        </w:rPr>
        <w:t xml:space="preserve"> </w:t>
      </w:r>
      <w:r>
        <w:rPr>
          <w:color w:val="231F20"/>
          <w:w w:val="105"/>
        </w:rPr>
        <w:t>the</w:t>
      </w:r>
      <w:r>
        <w:rPr>
          <w:color w:val="231F20"/>
          <w:spacing w:val="-5"/>
          <w:w w:val="105"/>
        </w:rPr>
        <w:t xml:space="preserve"> </w:t>
      </w:r>
      <w:r>
        <w:rPr>
          <w:color w:val="231F20"/>
          <w:w w:val="105"/>
        </w:rPr>
        <w:t>most</w:t>
      </w:r>
      <w:r>
        <w:rPr>
          <w:color w:val="231F20"/>
          <w:spacing w:val="-5"/>
          <w:w w:val="105"/>
        </w:rPr>
        <w:t xml:space="preserve"> </w:t>
      </w:r>
      <w:r>
        <w:rPr>
          <w:color w:val="231F20"/>
          <w:w w:val="105"/>
        </w:rPr>
        <w:t>staff</w:t>
      </w:r>
      <w:r>
        <w:rPr>
          <w:color w:val="231F20"/>
          <w:spacing w:val="-5"/>
          <w:w w:val="105"/>
        </w:rPr>
        <w:t xml:space="preserve"> </w:t>
      </w:r>
      <w:r>
        <w:rPr>
          <w:color w:val="231F20"/>
          <w:w w:val="105"/>
        </w:rPr>
        <w:t>time</w:t>
      </w:r>
      <w:r>
        <w:rPr>
          <w:color w:val="231F20"/>
          <w:spacing w:val="-5"/>
          <w:w w:val="105"/>
        </w:rPr>
        <w:t xml:space="preserve"> </w:t>
      </w:r>
      <w:r>
        <w:rPr>
          <w:color w:val="231F20"/>
          <w:w w:val="105"/>
        </w:rPr>
        <w:t>of</w:t>
      </w:r>
      <w:r>
        <w:rPr>
          <w:color w:val="231F20"/>
          <w:spacing w:val="-5"/>
          <w:w w:val="105"/>
        </w:rPr>
        <w:t xml:space="preserve"> </w:t>
      </w:r>
      <w:r>
        <w:rPr>
          <w:color w:val="231F20"/>
          <w:w w:val="105"/>
        </w:rPr>
        <w:t>any</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r>
        <w:rPr>
          <w:color w:val="231F20"/>
          <w:w w:val="105"/>
        </w:rPr>
        <w:t>three options. When all three alternatives are used in combination the greatest energy savings results will be</w:t>
      </w:r>
      <w:r>
        <w:rPr>
          <w:color w:val="231F20"/>
          <w:spacing w:val="30"/>
          <w:w w:val="105"/>
        </w:rPr>
        <w:t xml:space="preserve"> </w:t>
      </w:r>
      <w:r>
        <w:rPr>
          <w:color w:val="231F20"/>
          <w:w w:val="105"/>
        </w:rPr>
        <w:t>achieved.</w:t>
      </w:r>
    </w:p>
    <w:p w:rsidR="00202326" w:rsidRDefault="00437B9B">
      <w:pPr>
        <w:pStyle w:val="BodyText"/>
        <w:spacing w:before="134" w:line="276" w:lineRule="auto"/>
        <w:ind w:left="3239" w:right="1202"/>
      </w:pPr>
      <w:r>
        <w:rPr>
          <w:color w:val="231F20"/>
          <w:w w:val="105"/>
        </w:rPr>
        <w:t>Alternatively,</w:t>
      </w:r>
      <w:r>
        <w:rPr>
          <w:color w:val="231F20"/>
          <w:spacing w:val="-9"/>
          <w:w w:val="105"/>
        </w:rPr>
        <w:t xml:space="preserve"> </w:t>
      </w:r>
      <w:r>
        <w:rPr>
          <w:color w:val="231F20"/>
          <w:w w:val="105"/>
        </w:rPr>
        <w:t>rather</w:t>
      </w:r>
      <w:r>
        <w:rPr>
          <w:color w:val="231F20"/>
          <w:spacing w:val="-8"/>
          <w:w w:val="105"/>
        </w:rPr>
        <w:t xml:space="preserve"> </w:t>
      </w:r>
      <w:r>
        <w:rPr>
          <w:color w:val="231F20"/>
          <w:w w:val="105"/>
        </w:rPr>
        <w:t>than</w:t>
      </w:r>
      <w:r>
        <w:rPr>
          <w:color w:val="231F20"/>
          <w:spacing w:val="-8"/>
          <w:w w:val="105"/>
        </w:rPr>
        <w:t xml:space="preserve"> </w:t>
      </w:r>
      <w:r>
        <w:rPr>
          <w:color w:val="231F20"/>
          <w:w w:val="105"/>
        </w:rPr>
        <w:t>implementing</w:t>
      </w:r>
      <w:r>
        <w:rPr>
          <w:color w:val="231F20"/>
          <w:spacing w:val="-8"/>
          <w:w w:val="105"/>
        </w:rPr>
        <w:t xml:space="preserve"> </w:t>
      </w:r>
      <w:r>
        <w:rPr>
          <w:color w:val="231F20"/>
          <w:w w:val="105"/>
        </w:rPr>
        <w:t>a</w:t>
      </w:r>
      <w:r>
        <w:rPr>
          <w:color w:val="231F20"/>
          <w:spacing w:val="-8"/>
          <w:w w:val="105"/>
        </w:rPr>
        <w:t xml:space="preserve"> </w:t>
      </w:r>
      <w:r>
        <w:rPr>
          <w:color w:val="231F20"/>
          <w:w w:val="105"/>
        </w:rPr>
        <w:t>set</w:t>
      </w:r>
      <w:r>
        <w:rPr>
          <w:color w:val="231F20"/>
          <w:spacing w:val="-8"/>
          <w:w w:val="105"/>
        </w:rPr>
        <w:t xml:space="preserve"> </w:t>
      </w:r>
      <w:r>
        <w:rPr>
          <w:color w:val="231F20"/>
          <w:w w:val="105"/>
        </w:rPr>
        <w:t>of</w:t>
      </w:r>
      <w:r>
        <w:rPr>
          <w:color w:val="231F20"/>
          <w:spacing w:val="-8"/>
          <w:w w:val="105"/>
        </w:rPr>
        <w:t xml:space="preserve"> </w:t>
      </w:r>
      <w:r>
        <w:rPr>
          <w:color w:val="231F20"/>
          <w:w w:val="105"/>
        </w:rPr>
        <w:t>energy</w:t>
      </w:r>
      <w:r>
        <w:rPr>
          <w:color w:val="231F20"/>
          <w:spacing w:val="-8"/>
          <w:w w:val="105"/>
        </w:rPr>
        <w:t xml:space="preserve"> </w:t>
      </w:r>
      <w:r>
        <w:rPr>
          <w:color w:val="231F20"/>
          <w:w w:val="105"/>
        </w:rPr>
        <w:t>efficient</w:t>
      </w:r>
      <w:r>
        <w:rPr>
          <w:color w:val="231F20"/>
          <w:spacing w:val="-8"/>
          <w:w w:val="105"/>
        </w:rPr>
        <w:t xml:space="preserve"> </w:t>
      </w:r>
      <w:r>
        <w:rPr>
          <w:color w:val="231F20"/>
          <w:w w:val="105"/>
        </w:rPr>
        <w:t>development</w:t>
      </w:r>
      <w:r>
        <w:rPr>
          <w:color w:val="231F20"/>
          <w:spacing w:val="-8"/>
          <w:w w:val="105"/>
        </w:rPr>
        <w:t xml:space="preserve"> </w:t>
      </w:r>
      <w:proofErr w:type="spellStart"/>
      <w:r>
        <w:rPr>
          <w:color w:val="231F20"/>
          <w:w w:val="105"/>
        </w:rPr>
        <w:t>regu</w:t>
      </w:r>
      <w:proofErr w:type="spellEnd"/>
      <w:r>
        <w:rPr>
          <w:color w:val="231F20"/>
          <w:w w:val="105"/>
        </w:rPr>
        <w:t xml:space="preserve">- </w:t>
      </w:r>
      <w:proofErr w:type="spellStart"/>
      <w:r>
        <w:rPr>
          <w:color w:val="231F20"/>
          <w:w w:val="110"/>
        </w:rPr>
        <w:t>lations</w:t>
      </w:r>
      <w:proofErr w:type="spellEnd"/>
      <w:r>
        <w:rPr>
          <w:color w:val="231F20"/>
          <w:spacing w:val="-31"/>
          <w:w w:val="110"/>
        </w:rPr>
        <w:t xml:space="preserve"> </w:t>
      </w:r>
      <w:r>
        <w:rPr>
          <w:color w:val="231F20"/>
          <w:w w:val="110"/>
        </w:rPr>
        <w:t>as</w:t>
      </w:r>
      <w:r>
        <w:rPr>
          <w:color w:val="231F20"/>
          <w:spacing w:val="-30"/>
          <w:w w:val="110"/>
        </w:rPr>
        <w:t xml:space="preserve"> </w:t>
      </w:r>
      <w:r>
        <w:rPr>
          <w:color w:val="231F20"/>
          <w:w w:val="110"/>
        </w:rPr>
        <w:t>are</w:t>
      </w:r>
      <w:r>
        <w:rPr>
          <w:color w:val="231F20"/>
          <w:spacing w:val="-30"/>
          <w:w w:val="110"/>
        </w:rPr>
        <w:t xml:space="preserve"> </w:t>
      </w:r>
      <w:r>
        <w:rPr>
          <w:color w:val="231F20"/>
          <w:w w:val="110"/>
        </w:rPr>
        <w:t>proposed</w:t>
      </w:r>
      <w:r>
        <w:rPr>
          <w:color w:val="231F20"/>
          <w:spacing w:val="-30"/>
          <w:w w:val="110"/>
        </w:rPr>
        <w:t xml:space="preserve"> </w:t>
      </w:r>
      <w:r>
        <w:rPr>
          <w:color w:val="231F20"/>
          <w:w w:val="110"/>
        </w:rPr>
        <w:t>here,</w:t>
      </w:r>
      <w:r>
        <w:rPr>
          <w:color w:val="231F20"/>
          <w:spacing w:val="-30"/>
          <w:w w:val="110"/>
        </w:rPr>
        <w:t xml:space="preserve"> </w:t>
      </w:r>
      <w:r>
        <w:rPr>
          <w:color w:val="231F20"/>
          <w:w w:val="110"/>
        </w:rPr>
        <w:t>communities</w:t>
      </w:r>
      <w:r>
        <w:rPr>
          <w:color w:val="231F20"/>
          <w:spacing w:val="-30"/>
          <w:w w:val="110"/>
        </w:rPr>
        <w:t xml:space="preserve"> </w:t>
      </w:r>
      <w:r>
        <w:rPr>
          <w:color w:val="231F20"/>
          <w:w w:val="110"/>
        </w:rPr>
        <w:t>may</w:t>
      </w:r>
      <w:r>
        <w:rPr>
          <w:color w:val="231F20"/>
          <w:spacing w:val="-30"/>
          <w:w w:val="110"/>
        </w:rPr>
        <w:t xml:space="preserve"> </w:t>
      </w:r>
      <w:r>
        <w:rPr>
          <w:color w:val="231F20"/>
          <w:w w:val="110"/>
        </w:rPr>
        <w:t>choose</w:t>
      </w:r>
      <w:r>
        <w:rPr>
          <w:color w:val="231F20"/>
          <w:spacing w:val="-31"/>
          <w:w w:val="110"/>
        </w:rPr>
        <w:t xml:space="preserve"> </w:t>
      </w:r>
      <w:r>
        <w:rPr>
          <w:color w:val="231F20"/>
          <w:w w:val="110"/>
        </w:rPr>
        <w:t>to</w:t>
      </w:r>
      <w:r>
        <w:rPr>
          <w:color w:val="231F20"/>
          <w:spacing w:val="-30"/>
          <w:w w:val="110"/>
        </w:rPr>
        <w:t xml:space="preserve"> </w:t>
      </w:r>
      <w:r>
        <w:rPr>
          <w:color w:val="231F20"/>
          <w:w w:val="110"/>
        </w:rPr>
        <w:t>require</w:t>
      </w:r>
      <w:r>
        <w:rPr>
          <w:color w:val="231F20"/>
          <w:spacing w:val="-30"/>
          <w:w w:val="110"/>
        </w:rPr>
        <w:t xml:space="preserve"> </w:t>
      </w:r>
      <w:r>
        <w:rPr>
          <w:color w:val="231F20"/>
          <w:w w:val="110"/>
        </w:rPr>
        <w:t>all</w:t>
      </w:r>
      <w:r>
        <w:rPr>
          <w:color w:val="231F20"/>
          <w:spacing w:val="-30"/>
          <w:w w:val="110"/>
        </w:rPr>
        <w:t xml:space="preserve"> </w:t>
      </w:r>
      <w:r>
        <w:rPr>
          <w:color w:val="231F20"/>
          <w:w w:val="110"/>
        </w:rPr>
        <w:t>new</w:t>
      </w:r>
      <w:r>
        <w:rPr>
          <w:color w:val="231F20"/>
          <w:spacing w:val="-30"/>
          <w:w w:val="110"/>
        </w:rPr>
        <w:t xml:space="preserve"> </w:t>
      </w:r>
      <w:r>
        <w:rPr>
          <w:color w:val="231F20"/>
          <w:w w:val="110"/>
        </w:rPr>
        <w:t xml:space="preserve">develop- </w:t>
      </w:r>
      <w:proofErr w:type="spellStart"/>
      <w:r>
        <w:rPr>
          <w:color w:val="231F20"/>
          <w:w w:val="110"/>
        </w:rPr>
        <w:t>ment</w:t>
      </w:r>
      <w:proofErr w:type="spellEnd"/>
      <w:r>
        <w:rPr>
          <w:color w:val="231F20"/>
          <w:w w:val="110"/>
        </w:rPr>
        <w:t xml:space="preserve"> and renovations meet the requirements of the various US Green Building Council Leadership in Energy and Environmental Design (LEED) programs including:</w:t>
      </w:r>
    </w:p>
    <w:p w:rsidR="00202326" w:rsidRDefault="00437B9B">
      <w:pPr>
        <w:pStyle w:val="ListParagraph"/>
        <w:numPr>
          <w:ilvl w:val="0"/>
          <w:numId w:val="10"/>
        </w:numPr>
        <w:tabs>
          <w:tab w:val="left" w:pos="3720"/>
        </w:tabs>
        <w:spacing w:before="136"/>
        <w:ind w:hanging="241"/>
        <w:rPr>
          <w:sz w:val="20"/>
        </w:rPr>
      </w:pPr>
      <w:r>
        <w:rPr>
          <w:color w:val="231F20"/>
          <w:w w:val="115"/>
          <w:sz w:val="20"/>
        </w:rPr>
        <w:t>LEED-NC:</w:t>
      </w:r>
      <w:r>
        <w:rPr>
          <w:color w:val="231F20"/>
          <w:spacing w:val="-8"/>
          <w:w w:val="115"/>
          <w:sz w:val="20"/>
        </w:rPr>
        <w:t xml:space="preserve"> </w:t>
      </w:r>
      <w:r>
        <w:rPr>
          <w:color w:val="231F20"/>
          <w:w w:val="115"/>
          <w:sz w:val="20"/>
        </w:rPr>
        <w:t>New</w:t>
      </w:r>
      <w:r>
        <w:rPr>
          <w:color w:val="231F20"/>
          <w:spacing w:val="-7"/>
          <w:w w:val="115"/>
          <w:sz w:val="20"/>
        </w:rPr>
        <w:t xml:space="preserve"> </w:t>
      </w:r>
      <w:r>
        <w:rPr>
          <w:color w:val="231F20"/>
          <w:w w:val="115"/>
          <w:sz w:val="20"/>
        </w:rPr>
        <w:t>commercial</w:t>
      </w:r>
      <w:r>
        <w:rPr>
          <w:color w:val="231F20"/>
          <w:spacing w:val="-7"/>
          <w:w w:val="115"/>
          <w:sz w:val="20"/>
        </w:rPr>
        <w:t xml:space="preserve"> </w:t>
      </w:r>
      <w:r>
        <w:rPr>
          <w:color w:val="231F20"/>
          <w:w w:val="115"/>
          <w:sz w:val="20"/>
        </w:rPr>
        <w:t>construction</w:t>
      </w:r>
      <w:r>
        <w:rPr>
          <w:color w:val="231F20"/>
          <w:spacing w:val="-7"/>
          <w:w w:val="115"/>
          <w:sz w:val="20"/>
        </w:rPr>
        <w:t xml:space="preserve"> </w:t>
      </w:r>
      <w:r>
        <w:rPr>
          <w:color w:val="231F20"/>
          <w:w w:val="115"/>
          <w:sz w:val="20"/>
        </w:rPr>
        <w:t>and</w:t>
      </w:r>
      <w:r>
        <w:rPr>
          <w:color w:val="231F20"/>
          <w:spacing w:val="-7"/>
          <w:w w:val="115"/>
          <w:sz w:val="20"/>
        </w:rPr>
        <w:t xml:space="preserve"> </w:t>
      </w:r>
      <w:r>
        <w:rPr>
          <w:color w:val="231F20"/>
          <w:w w:val="115"/>
          <w:sz w:val="20"/>
        </w:rPr>
        <w:t>major</w:t>
      </w:r>
      <w:r>
        <w:rPr>
          <w:color w:val="231F20"/>
          <w:spacing w:val="-7"/>
          <w:w w:val="115"/>
          <w:sz w:val="20"/>
        </w:rPr>
        <w:t xml:space="preserve"> </w:t>
      </w:r>
      <w:r>
        <w:rPr>
          <w:color w:val="231F20"/>
          <w:w w:val="115"/>
          <w:sz w:val="20"/>
        </w:rPr>
        <w:t>renovation</w:t>
      </w:r>
      <w:r>
        <w:rPr>
          <w:color w:val="231F20"/>
          <w:spacing w:val="-7"/>
          <w:w w:val="115"/>
          <w:sz w:val="20"/>
        </w:rPr>
        <w:t xml:space="preserve"> </w:t>
      </w:r>
      <w:r>
        <w:rPr>
          <w:color w:val="231F20"/>
          <w:w w:val="115"/>
          <w:sz w:val="20"/>
        </w:rPr>
        <w:t>projects</w:t>
      </w:r>
    </w:p>
    <w:p w:rsidR="00202326" w:rsidRDefault="00437B9B">
      <w:pPr>
        <w:pStyle w:val="ListParagraph"/>
        <w:numPr>
          <w:ilvl w:val="0"/>
          <w:numId w:val="10"/>
        </w:numPr>
        <w:tabs>
          <w:tab w:val="left" w:pos="3720"/>
        </w:tabs>
        <w:spacing w:before="176"/>
        <w:ind w:hanging="241"/>
        <w:rPr>
          <w:sz w:val="20"/>
        </w:rPr>
      </w:pPr>
      <w:r>
        <w:rPr>
          <w:color w:val="231F20"/>
          <w:w w:val="115"/>
          <w:sz w:val="20"/>
        </w:rPr>
        <w:t>LEED-EB: Existing building</w:t>
      </w:r>
      <w:r>
        <w:rPr>
          <w:color w:val="231F20"/>
          <w:spacing w:val="10"/>
          <w:w w:val="115"/>
          <w:sz w:val="20"/>
        </w:rPr>
        <w:t xml:space="preserve"> </w:t>
      </w:r>
      <w:r>
        <w:rPr>
          <w:color w:val="231F20"/>
          <w:w w:val="115"/>
          <w:sz w:val="20"/>
        </w:rPr>
        <w:t>operations</w:t>
      </w:r>
    </w:p>
    <w:p w:rsidR="00202326" w:rsidRDefault="00437B9B">
      <w:pPr>
        <w:pStyle w:val="ListParagraph"/>
        <w:numPr>
          <w:ilvl w:val="0"/>
          <w:numId w:val="10"/>
        </w:numPr>
        <w:tabs>
          <w:tab w:val="left" w:pos="3720"/>
        </w:tabs>
        <w:spacing w:before="176"/>
        <w:ind w:hanging="241"/>
        <w:rPr>
          <w:sz w:val="20"/>
        </w:rPr>
      </w:pPr>
      <w:r>
        <w:rPr>
          <w:color w:val="231F20"/>
          <w:w w:val="115"/>
          <w:sz w:val="20"/>
        </w:rPr>
        <w:t>LEED-CI: Commercial interiors</w:t>
      </w:r>
      <w:r>
        <w:rPr>
          <w:color w:val="231F20"/>
          <w:spacing w:val="9"/>
          <w:w w:val="115"/>
          <w:sz w:val="20"/>
        </w:rPr>
        <w:t xml:space="preserve"> </w:t>
      </w:r>
      <w:r>
        <w:rPr>
          <w:color w:val="231F20"/>
          <w:w w:val="115"/>
          <w:sz w:val="20"/>
        </w:rPr>
        <w:t>projects</w:t>
      </w:r>
    </w:p>
    <w:p w:rsidR="00202326" w:rsidRDefault="00437B9B">
      <w:pPr>
        <w:pStyle w:val="ListParagraph"/>
        <w:numPr>
          <w:ilvl w:val="0"/>
          <w:numId w:val="10"/>
        </w:numPr>
        <w:tabs>
          <w:tab w:val="left" w:pos="3720"/>
        </w:tabs>
        <w:spacing w:before="176"/>
        <w:ind w:hanging="241"/>
        <w:rPr>
          <w:sz w:val="20"/>
        </w:rPr>
      </w:pPr>
      <w:r>
        <w:rPr>
          <w:color w:val="231F20"/>
          <w:w w:val="115"/>
          <w:sz w:val="20"/>
        </w:rPr>
        <w:t>LEED-CS: Core and shell</w:t>
      </w:r>
      <w:r>
        <w:rPr>
          <w:color w:val="231F20"/>
          <w:spacing w:val="14"/>
          <w:w w:val="115"/>
          <w:sz w:val="20"/>
        </w:rPr>
        <w:t xml:space="preserve"> </w:t>
      </w:r>
      <w:r>
        <w:rPr>
          <w:color w:val="231F20"/>
          <w:w w:val="115"/>
          <w:sz w:val="20"/>
        </w:rPr>
        <w:t>projects</w:t>
      </w:r>
    </w:p>
    <w:p w:rsidR="00202326" w:rsidRDefault="00437B9B">
      <w:pPr>
        <w:pStyle w:val="ListParagraph"/>
        <w:numPr>
          <w:ilvl w:val="0"/>
          <w:numId w:val="10"/>
        </w:numPr>
        <w:tabs>
          <w:tab w:val="left" w:pos="3720"/>
        </w:tabs>
        <w:spacing w:before="176"/>
        <w:ind w:hanging="241"/>
        <w:rPr>
          <w:sz w:val="20"/>
        </w:rPr>
      </w:pPr>
      <w:r>
        <w:rPr>
          <w:color w:val="231F20"/>
          <w:w w:val="120"/>
          <w:sz w:val="20"/>
        </w:rPr>
        <w:t>LEED-H:</w:t>
      </w:r>
      <w:r>
        <w:rPr>
          <w:color w:val="231F20"/>
          <w:spacing w:val="2"/>
          <w:w w:val="120"/>
          <w:sz w:val="20"/>
        </w:rPr>
        <w:t xml:space="preserve"> </w:t>
      </w:r>
      <w:r>
        <w:rPr>
          <w:color w:val="231F20"/>
          <w:w w:val="120"/>
          <w:sz w:val="20"/>
        </w:rPr>
        <w:t>Homes</w:t>
      </w:r>
    </w:p>
    <w:p w:rsidR="00202326" w:rsidRDefault="00437B9B">
      <w:pPr>
        <w:pStyle w:val="ListParagraph"/>
        <w:numPr>
          <w:ilvl w:val="0"/>
          <w:numId w:val="10"/>
        </w:numPr>
        <w:tabs>
          <w:tab w:val="left" w:pos="3720"/>
        </w:tabs>
        <w:spacing w:before="175"/>
        <w:ind w:hanging="241"/>
        <w:rPr>
          <w:sz w:val="20"/>
        </w:rPr>
      </w:pPr>
      <w:r>
        <w:rPr>
          <w:color w:val="231F20"/>
          <w:w w:val="115"/>
          <w:sz w:val="20"/>
        </w:rPr>
        <w:t>LEED-ND: Neighborhood</w:t>
      </w:r>
      <w:r>
        <w:rPr>
          <w:color w:val="231F20"/>
          <w:spacing w:val="6"/>
          <w:w w:val="115"/>
          <w:sz w:val="20"/>
        </w:rPr>
        <w:t xml:space="preserve"> </w:t>
      </w:r>
      <w:r>
        <w:rPr>
          <w:color w:val="231F20"/>
          <w:w w:val="115"/>
          <w:sz w:val="20"/>
        </w:rPr>
        <w:t>development</w:t>
      </w:r>
    </w:p>
    <w:p w:rsidR="00202326" w:rsidRDefault="00437B9B">
      <w:pPr>
        <w:pStyle w:val="BodyText"/>
        <w:spacing w:before="176" w:line="276" w:lineRule="auto"/>
        <w:ind w:left="3239" w:right="1398"/>
      </w:pPr>
      <w:r>
        <w:rPr>
          <w:color w:val="231F20"/>
          <w:w w:val="105"/>
        </w:rPr>
        <w:t>Another alternative is for communities to adopt the Energy Star standards for all new construction and renovations.</w:t>
      </w: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spacing w:before="2"/>
      </w:pPr>
    </w:p>
    <w:p w:rsidR="00202326" w:rsidRDefault="00437B9B">
      <w:pPr>
        <w:tabs>
          <w:tab w:val="left" w:pos="1079"/>
          <w:tab w:val="left" w:pos="6103"/>
        </w:tabs>
        <w:spacing w:before="107"/>
        <w:ind w:left="192"/>
        <w:rPr>
          <w:sz w:val="18"/>
        </w:rPr>
      </w:pPr>
      <w:r>
        <w:rPr>
          <w:rFonts w:ascii="Arial"/>
          <w:b/>
          <w:color w:val="005244"/>
          <w:w w:val="110"/>
          <w:sz w:val="20"/>
        </w:rPr>
        <w:tab/>
      </w:r>
      <w:r>
        <w:rPr>
          <w:color w:val="005244"/>
          <w:spacing w:val="7"/>
          <w:w w:val="110"/>
          <w:position w:val="1"/>
          <w:sz w:val="18"/>
        </w:rPr>
        <w:t xml:space="preserve">SECTION  </w:t>
      </w:r>
      <w:r>
        <w:rPr>
          <w:color w:val="005244"/>
          <w:spacing w:val="4"/>
          <w:w w:val="110"/>
          <w:position w:val="1"/>
          <w:sz w:val="18"/>
        </w:rPr>
        <w:t xml:space="preserve">3:  </w:t>
      </w:r>
      <w:r>
        <w:rPr>
          <w:color w:val="005244"/>
          <w:spacing w:val="6"/>
          <w:w w:val="110"/>
          <w:position w:val="1"/>
          <w:sz w:val="18"/>
        </w:rPr>
        <w:t>SITE</w:t>
      </w:r>
      <w:r>
        <w:rPr>
          <w:color w:val="005244"/>
          <w:spacing w:val="23"/>
          <w:w w:val="110"/>
          <w:position w:val="1"/>
          <w:sz w:val="18"/>
        </w:rPr>
        <w:t xml:space="preserve"> </w:t>
      </w:r>
      <w:r>
        <w:rPr>
          <w:color w:val="005244"/>
          <w:spacing w:val="7"/>
          <w:w w:val="110"/>
          <w:position w:val="1"/>
          <w:sz w:val="18"/>
        </w:rPr>
        <w:t>LEVEL</w:t>
      </w:r>
      <w:r>
        <w:rPr>
          <w:color w:val="005244"/>
          <w:spacing w:val="46"/>
          <w:w w:val="110"/>
          <w:position w:val="1"/>
          <w:sz w:val="18"/>
        </w:rPr>
        <w:t xml:space="preserve"> </w:t>
      </w:r>
      <w:r>
        <w:rPr>
          <w:color w:val="005244"/>
          <w:spacing w:val="7"/>
          <w:w w:val="110"/>
          <w:position w:val="1"/>
          <w:sz w:val="18"/>
        </w:rPr>
        <w:t>DESIGN</w:t>
      </w:r>
      <w:r>
        <w:rPr>
          <w:color w:val="005244"/>
          <w:spacing w:val="7"/>
          <w:w w:val="110"/>
          <w:position w:val="1"/>
          <w:sz w:val="18"/>
        </w:rPr>
        <w:tab/>
      </w:r>
      <w:bookmarkStart w:id="0" w:name="_GoBack"/>
      <w:bookmarkEnd w:id="0"/>
    </w:p>
    <w:p w:rsidR="00202326" w:rsidRDefault="00202326">
      <w:pPr>
        <w:rPr>
          <w:sz w:val="18"/>
        </w:rPr>
        <w:sectPr w:rsidR="00202326">
          <w:type w:val="continuous"/>
          <w:pgSz w:w="12240" w:h="15840"/>
          <w:pgMar w:top="480" w:right="360" w:bottom="280" w:left="360" w:header="720" w:footer="720" w:gutter="0"/>
          <w:cols w:space="720"/>
        </w:sectPr>
      </w:pPr>
    </w:p>
    <w:p w:rsidR="00202326" w:rsidRDefault="00437B9B">
      <w:pPr>
        <w:spacing w:before="78"/>
        <w:ind w:left="1080"/>
        <w:rPr>
          <w:sz w:val="18"/>
        </w:rPr>
      </w:pPr>
      <w:r>
        <w:rPr>
          <w:color w:val="005244"/>
          <w:w w:val="115"/>
          <w:sz w:val="18"/>
        </w:rPr>
        <w:lastRenderedPageBreak/>
        <w:t>INNOVATIVE LAND USE PLANNING TECHNIQUES: A HANDBOOK FOR SUSTAINABLE DEVELOPMENT</w:t>
      </w:r>
    </w:p>
    <w:p w:rsidR="00202326" w:rsidRDefault="00202326">
      <w:pPr>
        <w:pStyle w:val="BodyText"/>
        <w:spacing w:before="7"/>
        <w:rPr>
          <w:sz w:val="29"/>
        </w:rPr>
      </w:pPr>
    </w:p>
    <w:p w:rsidR="00202326" w:rsidRDefault="00437B9B">
      <w:pPr>
        <w:pStyle w:val="Heading1"/>
        <w:ind w:right="3333"/>
      </w:pPr>
      <w:r>
        <w:rPr>
          <w:noProof/>
        </w:rPr>
        <mc:AlternateContent>
          <mc:Choice Requires="wps">
            <w:drawing>
              <wp:anchor distT="0" distB="0" distL="114300" distR="114300" simplePos="0" relativeHeight="251662336" behindDoc="0" locked="0" layoutInCell="1" allowOverlap="1">
                <wp:simplePos x="0" y="0"/>
                <wp:positionH relativeFrom="page">
                  <wp:posOffset>5645150</wp:posOffset>
                </wp:positionH>
                <wp:positionV relativeFrom="paragraph">
                  <wp:posOffset>38735</wp:posOffset>
                </wp:positionV>
                <wp:extent cx="1676400" cy="1575435"/>
                <wp:effectExtent l="0" t="0" r="0"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575435"/>
                        </a:xfrm>
                        <a:prstGeom prst="rect">
                          <a:avLst/>
                        </a:prstGeom>
                        <a:solidFill>
                          <a:srgbClr val="C7D6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326" w:rsidRDefault="00202326">
                            <w:pPr>
                              <w:pStyle w:val="BodyText"/>
                              <w:spacing w:before="2"/>
                              <w:rPr>
                                <w:rFonts w:ascii="Arial"/>
                                <w:b/>
                                <w:sz w:val="17"/>
                              </w:rPr>
                            </w:pPr>
                          </w:p>
                          <w:p w:rsidR="00202326" w:rsidRDefault="00437B9B">
                            <w:pPr>
                              <w:spacing w:line="283" w:lineRule="auto"/>
                              <w:ind w:left="250" w:right="336"/>
                              <w:rPr>
                                <w:sz w:val="18"/>
                              </w:rPr>
                            </w:pPr>
                            <w:r>
                              <w:rPr>
                                <w:color w:val="005244"/>
                                <w:sz w:val="18"/>
                              </w:rPr>
                              <w:t>This is not a fixed list of requirements, but instead a list of the fundamentals.</w:t>
                            </w:r>
                          </w:p>
                          <w:p w:rsidR="00202326" w:rsidRDefault="00437B9B">
                            <w:pPr>
                              <w:spacing w:before="3" w:line="283" w:lineRule="auto"/>
                              <w:ind w:left="250" w:right="336"/>
                              <w:rPr>
                                <w:sz w:val="18"/>
                              </w:rPr>
                            </w:pPr>
                            <w:r>
                              <w:rPr>
                                <w:color w:val="005244"/>
                                <w:sz w:val="18"/>
                              </w:rPr>
                              <w:t>Planning boards can and should review this list prior to implementation. This list can be expanded upon, but should not be reduced.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444.5pt;margin-top:3.05pt;width:132pt;height:124.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" fillcolor="#c7d6d3" stroked="f">
                <v:textbox inset="0,0,0,0">
                  <w:txbxContent>
                    <w:p w:rsidR="00202326" w:rsidRDefault="00202326">
                      <w:pPr>
                        <w:pStyle w:val="BodyText"/>
                        <w:spacing w:before="2"/>
                        <w:rPr>
                          <w:rFonts w:ascii="Arial"/>
                          <w:b/>
                          <w:sz w:val="17"/>
                        </w:rPr>
                      </w:pPr>
                    </w:p>
                    <w:p w:rsidR="00202326" w:rsidRDefault="00437B9B">
                      <w:pPr>
                        <w:spacing w:line="283" w:lineRule="auto"/>
                        <w:ind w:left="250" w:right="336"/>
                        <w:rPr>
                          <w:sz w:val="18"/>
                        </w:rPr>
                      </w:pPr>
                      <w:r>
                        <w:rPr>
                          <w:color w:val="005244"/>
                          <w:sz w:val="18"/>
                        </w:rPr>
                        <w:t>This is not a fixed list of requirements, but instead a list of the fundamentals.</w:t>
                      </w:r>
                    </w:p>
                    <w:p w:rsidR="00202326" w:rsidRDefault="00437B9B">
                      <w:pPr>
                        <w:spacing w:before="3" w:line="283" w:lineRule="auto"/>
                        <w:ind w:left="250" w:right="336"/>
                        <w:rPr>
                          <w:sz w:val="18"/>
                        </w:rPr>
                      </w:pPr>
                      <w:r>
                        <w:rPr>
                          <w:color w:val="005244"/>
                          <w:sz w:val="18"/>
                        </w:rPr>
                        <w:t>Planning boards can and should review this list prior to implementation. This list can be expanded upon, but should not be reduced.</w:t>
                      </w:r>
                    </w:p>
                  </w:txbxContent>
                </v:textbox>
                <w10:wrap anchorx="page"/>
              </v:shape>
            </w:pict>
          </mc:Fallback>
        </mc:AlternateContent>
      </w:r>
      <w:r>
        <w:rPr>
          <w:color w:val="231F20"/>
        </w:rPr>
        <w:t>SUBDIVISION</w:t>
      </w:r>
      <w:r>
        <w:rPr>
          <w:color w:val="231F20"/>
          <w:spacing w:val="-52"/>
        </w:rPr>
        <w:t xml:space="preserve"> </w:t>
      </w:r>
      <w:r>
        <w:rPr>
          <w:color w:val="231F20"/>
        </w:rPr>
        <w:t>AND</w:t>
      </w:r>
      <w:r>
        <w:rPr>
          <w:color w:val="231F20"/>
          <w:spacing w:val="-51"/>
        </w:rPr>
        <w:t xml:space="preserve"> </w:t>
      </w:r>
      <w:r>
        <w:rPr>
          <w:color w:val="231F20"/>
        </w:rPr>
        <w:t>SITE</w:t>
      </w:r>
      <w:r>
        <w:rPr>
          <w:color w:val="231F20"/>
          <w:spacing w:val="-51"/>
        </w:rPr>
        <w:t xml:space="preserve"> </w:t>
      </w:r>
      <w:r>
        <w:rPr>
          <w:color w:val="231F20"/>
        </w:rPr>
        <w:t>PLAN</w:t>
      </w:r>
      <w:r>
        <w:rPr>
          <w:color w:val="231F20"/>
          <w:spacing w:val="-51"/>
        </w:rPr>
        <w:t xml:space="preserve"> </w:t>
      </w:r>
      <w:r>
        <w:rPr>
          <w:color w:val="231F20"/>
        </w:rPr>
        <w:t>REVIEW</w:t>
      </w:r>
      <w:r>
        <w:rPr>
          <w:color w:val="231F20"/>
          <w:spacing w:val="-51"/>
        </w:rPr>
        <w:t xml:space="preserve"> </w:t>
      </w:r>
      <w:r>
        <w:rPr>
          <w:color w:val="231F20"/>
        </w:rPr>
        <w:t>REGULATIONS (DEVELOPMENT REGULATIONS)</w:t>
      </w:r>
    </w:p>
    <w:p w:rsidR="00202326" w:rsidRDefault="00437B9B">
      <w:pPr>
        <w:pStyle w:val="BodyText"/>
        <w:spacing w:before="168" w:line="276" w:lineRule="auto"/>
        <w:ind w:left="1079" w:right="3313"/>
      </w:pPr>
      <w:r>
        <w:rPr>
          <w:color w:val="231F20"/>
          <w:w w:val="105"/>
        </w:rPr>
        <w:t xml:space="preserve">The following should be incorporated as a new subsection within the local develop- </w:t>
      </w:r>
      <w:proofErr w:type="spellStart"/>
      <w:r>
        <w:rPr>
          <w:color w:val="231F20"/>
          <w:w w:val="105"/>
        </w:rPr>
        <w:t>ment</w:t>
      </w:r>
      <w:proofErr w:type="spellEnd"/>
      <w:r>
        <w:rPr>
          <w:color w:val="231F20"/>
          <w:w w:val="105"/>
        </w:rPr>
        <w:t xml:space="preserve"> regulations’ design standards section.</w:t>
      </w:r>
    </w:p>
    <w:p w:rsidR="00202326" w:rsidRDefault="00202326">
      <w:pPr>
        <w:pStyle w:val="BodyText"/>
        <w:spacing w:before="4"/>
        <w:rPr>
          <w:sz w:val="21"/>
        </w:rPr>
      </w:pPr>
    </w:p>
    <w:p w:rsidR="00202326" w:rsidRDefault="00437B9B">
      <w:pPr>
        <w:pStyle w:val="Heading2"/>
        <w:numPr>
          <w:ilvl w:val="0"/>
          <w:numId w:val="3"/>
        </w:numPr>
        <w:tabs>
          <w:tab w:val="left" w:pos="1311"/>
        </w:tabs>
      </w:pPr>
      <w:r>
        <w:rPr>
          <w:color w:val="005244"/>
          <w:spacing w:val="10"/>
          <w:w w:val="120"/>
        </w:rPr>
        <w:t>ENERGY</w:t>
      </w:r>
      <w:r>
        <w:rPr>
          <w:color w:val="005244"/>
          <w:spacing w:val="26"/>
          <w:w w:val="120"/>
        </w:rPr>
        <w:t xml:space="preserve"> </w:t>
      </w:r>
      <w:r>
        <w:rPr>
          <w:color w:val="005244"/>
          <w:spacing w:val="11"/>
          <w:w w:val="120"/>
        </w:rPr>
        <w:t>EFFICIENCY</w:t>
      </w:r>
    </w:p>
    <w:p w:rsidR="00202326" w:rsidRDefault="00437B9B">
      <w:pPr>
        <w:pStyle w:val="BodyText"/>
        <w:spacing w:before="165" w:line="276" w:lineRule="auto"/>
        <w:ind w:left="1079" w:right="3419"/>
      </w:pPr>
      <w:r>
        <w:rPr>
          <w:color w:val="231F20"/>
        </w:rPr>
        <w:t>All buildings are to be sited and developed in such a way as to maximize the benefits    of</w:t>
      </w:r>
      <w:r>
        <w:rPr>
          <w:color w:val="231F20"/>
          <w:spacing w:val="15"/>
        </w:rPr>
        <w:t xml:space="preserve"> </w:t>
      </w:r>
      <w:r>
        <w:rPr>
          <w:color w:val="231F20"/>
        </w:rPr>
        <w:t>the</w:t>
      </w:r>
      <w:r>
        <w:rPr>
          <w:color w:val="231F20"/>
          <w:spacing w:val="15"/>
        </w:rPr>
        <w:t xml:space="preserve"> </w:t>
      </w:r>
      <w:r>
        <w:rPr>
          <w:color w:val="231F20"/>
        </w:rPr>
        <w:t>site</w:t>
      </w:r>
      <w:r>
        <w:rPr>
          <w:color w:val="231F20"/>
          <w:spacing w:val="15"/>
        </w:rPr>
        <w:t xml:space="preserve"> </w:t>
      </w:r>
      <w:r>
        <w:rPr>
          <w:color w:val="231F20"/>
        </w:rPr>
        <w:t>for</w:t>
      </w:r>
      <w:r>
        <w:rPr>
          <w:color w:val="231F20"/>
          <w:spacing w:val="15"/>
        </w:rPr>
        <w:t xml:space="preserve"> </w:t>
      </w:r>
      <w:r>
        <w:rPr>
          <w:color w:val="231F20"/>
        </w:rPr>
        <w:t>solar</w:t>
      </w:r>
      <w:r>
        <w:rPr>
          <w:color w:val="231F20"/>
          <w:spacing w:val="16"/>
        </w:rPr>
        <w:t xml:space="preserve"> </w:t>
      </w:r>
      <w:r>
        <w:rPr>
          <w:color w:val="231F20"/>
        </w:rPr>
        <w:t>heating</w:t>
      </w:r>
      <w:r>
        <w:rPr>
          <w:color w:val="231F20"/>
          <w:spacing w:val="15"/>
        </w:rPr>
        <w:t xml:space="preserve"> </w:t>
      </w:r>
      <w:r>
        <w:rPr>
          <w:color w:val="231F20"/>
        </w:rPr>
        <w:t>and</w:t>
      </w:r>
      <w:r>
        <w:rPr>
          <w:color w:val="231F20"/>
          <w:spacing w:val="15"/>
        </w:rPr>
        <w:t xml:space="preserve"> </w:t>
      </w:r>
      <w:r>
        <w:rPr>
          <w:color w:val="231F20"/>
        </w:rPr>
        <w:t>passive</w:t>
      </w:r>
      <w:r>
        <w:rPr>
          <w:color w:val="231F20"/>
          <w:spacing w:val="15"/>
        </w:rPr>
        <w:t xml:space="preserve"> </w:t>
      </w:r>
      <w:r>
        <w:rPr>
          <w:color w:val="231F20"/>
        </w:rPr>
        <w:t>cooling</w:t>
      </w:r>
      <w:r>
        <w:rPr>
          <w:color w:val="231F20"/>
          <w:spacing w:val="16"/>
        </w:rPr>
        <w:t xml:space="preserve"> </w:t>
      </w:r>
      <w:r>
        <w:rPr>
          <w:color w:val="231F20"/>
        </w:rPr>
        <w:t>through</w:t>
      </w:r>
      <w:r>
        <w:rPr>
          <w:color w:val="231F20"/>
          <w:spacing w:val="15"/>
        </w:rPr>
        <w:t xml:space="preserve"> </w:t>
      </w:r>
      <w:r>
        <w:rPr>
          <w:color w:val="231F20"/>
        </w:rPr>
        <w:t>the</w:t>
      </w:r>
      <w:r>
        <w:rPr>
          <w:color w:val="231F20"/>
          <w:spacing w:val="15"/>
        </w:rPr>
        <w:t xml:space="preserve"> </w:t>
      </w:r>
      <w:r>
        <w:rPr>
          <w:color w:val="231F20"/>
        </w:rPr>
        <w:t>following:</w:t>
      </w:r>
    </w:p>
    <w:p w:rsidR="00202326" w:rsidRDefault="00437B9B">
      <w:pPr>
        <w:pStyle w:val="ListParagraph"/>
        <w:numPr>
          <w:ilvl w:val="1"/>
          <w:numId w:val="3"/>
        </w:numPr>
        <w:tabs>
          <w:tab w:val="left" w:pos="1560"/>
        </w:tabs>
        <w:spacing w:before="69" w:line="276" w:lineRule="auto"/>
        <w:ind w:left="1559" w:right="3456"/>
        <w:rPr>
          <w:sz w:val="20"/>
        </w:rPr>
      </w:pPr>
      <w:r>
        <w:rPr>
          <w:noProof/>
        </w:rPr>
        <mc:AlternateContent>
          <mc:Choice Requires="wps">
            <w:drawing>
              <wp:anchor distT="0" distB="0" distL="114300" distR="114300" simplePos="0" relativeHeight="251661312" behindDoc="0" locked="0" layoutInCell="1" allowOverlap="1">
                <wp:simplePos x="0" y="0"/>
                <wp:positionH relativeFrom="page">
                  <wp:posOffset>5645150</wp:posOffset>
                </wp:positionH>
                <wp:positionV relativeFrom="paragraph">
                  <wp:posOffset>246380</wp:posOffset>
                </wp:positionV>
                <wp:extent cx="1676400" cy="1803400"/>
                <wp:effectExtent l="0" t="0" r="0" b="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803400"/>
                        </a:xfrm>
                        <a:prstGeom prst="rect">
                          <a:avLst/>
                        </a:prstGeom>
                        <a:solidFill>
                          <a:srgbClr val="C7D6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326" w:rsidRDefault="00202326">
                            <w:pPr>
                              <w:pStyle w:val="BodyText"/>
                              <w:spacing w:before="2"/>
                              <w:rPr>
                                <w:rFonts w:ascii="Arial"/>
                                <w:b/>
                                <w:sz w:val="17"/>
                              </w:rPr>
                            </w:pPr>
                          </w:p>
                          <w:p w:rsidR="00202326" w:rsidRDefault="00437B9B">
                            <w:pPr>
                              <w:spacing w:line="283" w:lineRule="auto"/>
                              <w:ind w:left="229" w:right="254"/>
                              <w:rPr>
                                <w:sz w:val="18"/>
                              </w:rPr>
                            </w:pPr>
                            <w:r>
                              <w:rPr>
                                <w:color w:val="005244"/>
                                <w:sz w:val="18"/>
                              </w:rPr>
                              <w:t xml:space="preserve">Before putting energy </w:t>
                            </w:r>
                            <w:proofErr w:type="spellStart"/>
                            <w:r>
                              <w:rPr>
                                <w:color w:val="005244"/>
                                <w:sz w:val="18"/>
                              </w:rPr>
                              <w:t>effi</w:t>
                            </w:r>
                            <w:proofErr w:type="spellEnd"/>
                            <w:r>
                              <w:rPr>
                                <w:color w:val="005244"/>
                                <w:sz w:val="18"/>
                              </w:rPr>
                              <w:t xml:space="preserve">- </w:t>
                            </w:r>
                            <w:proofErr w:type="spellStart"/>
                            <w:r>
                              <w:rPr>
                                <w:color w:val="005244"/>
                                <w:sz w:val="18"/>
                              </w:rPr>
                              <w:t>ciency</w:t>
                            </w:r>
                            <w:proofErr w:type="spellEnd"/>
                            <w:r>
                              <w:rPr>
                                <w:color w:val="005244"/>
                                <w:sz w:val="18"/>
                              </w:rPr>
                              <w:t xml:space="preserve"> provisions into </w:t>
                            </w:r>
                            <w:proofErr w:type="spellStart"/>
                            <w:r>
                              <w:rPr>
                                <w:color w:val="005244"/>
                                <w:sz w:val="18"/>
                              </w:rPr>
                              <w:t>devel</w:t>
                            </w:r>
                            <w:proofErr w:type="spellEnd"/>
                            <w:r>
                              <w:rPr>
                                <w:color w:val="005244"/>
                                <w:sz w:val="18"/>
                              </w:rPr>
                              <w:t xml:space="preserve">- </w:t>
                            </w:r>
                            <w:proofErr w:type="spellStart"/>
                            <w:proofErr w:type="gramStart"/>
                            <w:r>
                              <w:rPr>
                                <w:color w:val="005244"/>
                                <w:sz w:val="18"/>
                              </w:rPr>
                              <w:t>opment</w:t>
                            </w:r>
                            <w:proofErr w:type="spellEnd"/>
                            <w:r>
                              <w:rPr>
                                <w:color w:val="005244"/>
                                <w:sz w:val="18"/>
                              </w:rPr>
                              <w:t xml:space="preserve">  regulations</w:t>
                            </w:r>
                            <w:proofErr w:type="gramEnd"/>
                            <w:r>
                              <w:rPr>
                                <w:color w:val="005244"/>
                                <w:sz w:val="18"/>
                              </w:rPr>
                              <w:t xml:space="preserve">, Planning boards should review some of the refer- </w:t>
                            </w:r>
                            <w:proofErr w:type="spellStart"/>
                            <w:r>
                              <w:rPr>
                                <w:color w:val="005244"/>
                                <w:sz w:val="18"/>
                              </w:rPr>
                              <w:t>ences</w:t>
                            </w:r>
                            <w:proofErr w:type="spellEnd"/>
                            <w:r>
                              <w:rPr>
                                <w:color w:val="005244"/>
                                <w:sz w:val="18"/>
                              </w:rPr>
                              <w:t xml:space="preserve"> identified at the end of this chapter to better under- stand how an applicant can meet these</w:t>
                            </w:r>
                            <w:r>
                              <w:rPr>
                                <w:color w:val="005244"/>
                                <w:spacing w:val="6"/>
                                <w:sz w:val="18"/>
                              </w:rPr>
                              <w:t xml:space="preserve"> </w:t>
                            </w:r>
                            <w:r>
                              <w:rPr>
                                <w:color w:val="005244"/>
                                <w:sz w:val="18"/>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444.5pt;margin-top:19.4pt;width:132pt;height:1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" fillcolor="#c7d6d3" stroked="f">
                <v:textbox inset="0,0,0,0">
                  <w:txbxContent>
                    <w:p w:rsidR="00202326" w:rsidRDefault="00202326">
                      <w:pPr>
                        <w:pStyle w:val="BodyText"/>
                        <w:spacing w:before="2"/>
                        <w:rPr>
                          <w:rFonts w:ascii="Arial"/>
                          <w:b/>
                          <w:sz w:val="17"/>
                        </w:rPr>
                      </w:pPr>
                    </w:p>
                    <w:p w:rsidR="00202326" w:rsidRDefault="00437B9B">
                      <w:pPr>
                        <w:spacing w:line="283" w:lineRule="auto"/>
                        <w:ind w:left="229" w:right="254"/>
                        <w:rPr>
                          <w:sz w:val="18"/>
                        </w:rPr>
                      </w:pPr>
                      <w:r>
                        <w:rPr>
                          <w:color w:val="005244"/>
                          <w:sz w:val="18"/>
                        </w:rPr>
                        <w:t xml:space="preserve">Before putting energy </w:t>
                      </w:r>
                      <w:proofErr w:type="spellStart"/>
                      <w:r>
                        <w:rPr>
                          <w:color w:val="005244"/>
                          <w:sz w:val="18"/>
                        </w:rPr>
                        <w:t>effi</w:t>
                      </w:r>
                      <w:proofErr w:type="spellEnd"/>
                      <w:r>
                        <w:rPr>
                          <w:color w:val="005244"/>
                          <w:sz w:val="18"/>
                        </w:rPr>
                        <w:t xml:space="preserve">- </w:t>
                      </w:r>
                      <w:proofErr w:type="spellStart"/>
                      <w:r>
                        <w:rPr>
                          <w:color w:val="005244"/>
                          <w:sz w:val="18"/>
                        </w:rPr>
                        <w:t>ciency</w:t>
                      </w:r>
                      <w:proofErr w:type="spellEnd"/>
                      <w:r>
                        <w:rPr>
                          <w:color w:val="005244"/>
                          <w:sz w:val="18"/>
                        </w:rPr>
                        <w:t xml:space="preserve"> provisions into </w:t>
                      </w:r>
                      <w:proofErr w:type="spellStart"/>
                      <w:r>
                        <w:rPr>
                          <w:color w:val="005244"/>
                          <w:sz w:val="18"/>
                        </w:rPr>
                        <w:t>devel</w:t>
                      </w:r>
                      <w:proofErr w:type="spellEnd"/>
                      <w:r>
                        <w:rPr>
                          <w:color w:val="005244"/>
                          <w:sz w:val="18"/>
                        </w:rPr>
                        <w:t xml:space="preserve">- </w:t>
                      </w:r>
                      <w:proofErr w:type="spellStart"/>
                      <w:proofErr w:type="gramStart"/>
                      <w:r>
                        <w:rPr>
                          <w:color w:val="005244"/>
                          <w:sz w:val="18"/>
                        </w:rPr>
                        <w:t>opment</w:t>
                      </w:r>
                      <w:proofErr w:type="spellEnd"/>
                      <w:r>
                        <w:rPr>
                          <w:color w:val="005244"/>
                          <w:sz w:val="18"/>
                        </w:rPr>
                        <w:t xml:space="preserve">  regulations</w:t>
                      </w:r>
                      <w:proofErr w:type="gramEnd"/>
                      <w:r>
                        <w:rPr>
                          <w:color w:val="005244"/>
                          <w:sz w:val="18"/>
                        </w:rPr>
                        <w:t xml:space="preserve">, Planning boards should review some of the refer- </w:t>
                      </w:r>
                      <w:proofErr w:type="spellStart"/>
                      <w:r>
                        <w:rPr>
                          <w:color w:val="005244"/>
                          <w:sz w:val="18"/>
                        </w:rPr>
                        <w:t>ences</w:t>
                      </w:r>
                      <w:proofErr w:type="spellEnd"/>
                      <w:r>
                        <w:rPr>
                          <w:color w:val="005244"/>
                          <w:sz w:val="18"/>
                        </w:rPr>
                        <w:t xml:space="preserve"> identified at the end of this chapter to better under- stand how an applicant can meet these</w:t>
                      </w:r>
                      <w:r>
                        <w:rPr>
                          <w:color w:val="005244"/>
                          <w:spacing w:val="6"/>
                          <w:sz w:val="18"/>
                        </w:rPr>
                        <w:t xml:space="preserve"> </w:t>
                      </w:r>
                      <w:r>
                        <w:rPr>
                          <w:color w:val="005244"/>
                          <w:sz w:val="18"/>
                        </w:rPr>
                        <w:t>standards.</w:t>
                      </w:r>
                    </w:p>
                  </w:txbxContent>
                </v:textbox>
                <w10:wrap anchorx="page"/>
              </v:shape>
            </w:pict>
          </mc:Fallback>
        </mc:AlternateContent>
      </w:r>
      <w:r>
        <w:rPr>
          <w:color w:val="231F20"/>
          <w:w w:val="105"/>
          <w:sz w:val="20"/>
        </w:rPr>
        <w:t>Buildings</w:t>
      </w:r>
      <w:r>
        <w:rPr>
          <w:color w:val="231F20"/>
          <w:spacing w:val="-4"/>
          <w:w w:val="105"/>
          <w:sz w:val="20"/>
        </w:rPr>
        <w:t xml:space="preserve"> </w:t>
      </w:r>
      <w:r>
        <w:rPr>
          <w:color w:val="231F20"/>
          <w:w w:val="105"/>
          <w:sz w:val="20"/>
        </w:rPr>
        <w:t>are</w:t>
      </w:r>
      <w:r>
        <w:rPr>
          <w:color w:val="231F20"/>
          <w:spacing w:val="-4"/>
          <w:w w:val="105"/>
          <w:sz w:val="20"/>
        </w:rPr>
        <w:t xml:space="preserve"> </w:t>
      </w:r>
      <w:r>
        <w:rPr>
          <w:color w:val="231F20"/>
          <w:w w:val="105"/>
          <w:sz w:val="20"/>
        </w:rPr>
        <w:t>to</w:t>
      </w:r>
      <w:r>
        <w:rPr>
          <w:color w:val="231F20"/>
          <w:spacing w:val="-4"/>
          <w:w w:val="105"/>
          <w:sz w:val="20"/>
        </w:rPr>
        <w:t xml:space="preserve"> </w:t>
      </w:r>
      <w:r>
        <w:rPr>
          <w:color w:val="231F20"/>
          <w:w w:val="105"/>
          <w:sz w:val="20"/>
        </w:rPr>
        <w:t>be</w:t>
      </w:r>
      <w:r>
        <w:rPr>
          <w:color w:val="231F20"/>
          <w:spacing w:val="-3"/>
          <w:w w:val="105"/>
          <w:sz w:val="20"/>
        </w:rPr>
        <w:t xml:space="preserve"> </w:t>
      </w:r>
      <w:r>
        <w:rPr>
          <w:color w:val="231F20"/>
          <w:w w:val="105"/>
          <w:sz w:val="20"/>
        </w:rPr>
        <w:t>oriented</w:t>
      </w:r>
      <w:r>
        <w:rPr>
          <w:color w:val="231F20"/>
          <w:spacing w:val="-4"/>
          <w:w w:val="105"/>
          <w:sz w:val="20"/>
        </w:rPr>
        <w:t xml:space="preserve"> </w:t>
      </w:r>
      <w:r>
        <w:rPr>
          <w:color w:val="231F20"/>
          <w:w w:val="105"/>
          <w:sz w:val="20"/>
        </w:rPr>
        <w:t>on</w:t>
      </w:r>
      <w:r>
        <w:rPr>
          <w:color w:val="231F20"/>
          <w:spacing w:val="-4"/>
          <w:w w:val="105"/>
          <w:sz w:val="20"/>
        </w:rPr>
        <w:t xml:space="preserve"> </w:t>
      </w:r>
      <w:r>
        <w:rPr>
          <w:color w:val="231F20"/>
          <w:w w:val="105"/>
          <w:sz w:val="20"/>
        </w:rPr>
        <w:t>the</w:t>
      </w:r>
      <w:r>
        <w:rPr>
          <w:color w:val="231F20"/>
          <w:spacing w:val="-3"/>
          <w:w w:val="105"/>
          <w:sz w:val="20"/>
        </w:rPr>
        <w:t xml:space="preserve"> </w:t>
      </w:r>
      <w:r>
        <w:rPr>
          <w:color w:val="231F20"/>
          <w:w w:val="105"/>
          <w:sz w:val="20"/>
        </w:rPr>
        <w:t>site</w:t>
      </w:r>
      <w:r>
        <w:rPr>
          <w:color w:val="231F20"/>
          <w:spacing w:val="-4"/>
          <w:w w:val="105"/>
          <w:sz w:val="20"/>
        </w:rPr>
        <w:t xml:space="preserve"> </w:t>
      </w:r>
      <w:r>
        <w:rPr>
          <w:color w:val="231F20"/>
          <w:w w:val="105"/>
          <w:sz w:val="20"/>
        </w:rPr>
        <w:t>to</w:t>
      </w:r>
      <w:r>
        <w:rPr>
          <w:color w:val="231F20"/>
          <w:spacing w:val="-4"/>
          <w:w w:val="105"/>
          <w:sz w:val="20"/>
        </w:rPr>
        <w:t xml:space="preserve"> </w:t>
      </w:r>
      <w:r>
        <w:rPr>
          <w:color w:val="231F20"/>
          <w:w w:val="105"/>
          <w:sz w:val="20"/>
        </w:rPr>
        <w:t>optimize</w:t>
      </w:r>
      <w:r>
        <w:rPr>
          <w:color w:val="231F20"/>
          <w:spacing w:val="-4"/>
          <w:w w:val="105"/>
          <w:sz w:val="20"/>
        </w:rPr>
        <w:t xml:space="preserve"> </w:t>
      </w:r>
      <w:r>
        <w:rPr>
          <w:color w:val="231F20"/>
          <w:w w:val="105"/>
          <w:sz w:val="20"/>
        </w:rPr>
        <w:t>passive</w:t>
      </w:r>
      <w:r>
        <w:rPr>
          <w:color w:val="231F20"/>
          <w:spacing w:val="-3"/>
          <w:w w:val="105"/>
          <w:sz w:val="20"/>
        </w:rPr>
        <w:t xml:space="preserve"> </w:t>
      </w:r>
      <w:r>
        <w:rPr>
          <w:color w:val="231F20"/>
          <w:w w:val="105"/>
          <w:sz w:val="20"/>
        </w:rPr>
        <w:t>solar</w:t>
      </w:r>
      <w:r>
        <w:rPr>
          <w:color w:val="231F20"/>
          <w:spacing w:val="-4"/>
          <w:w w:val="105"/>
          <w:sz w:val="20"/>
        </w:rPr>
        <w:t xml:space="preserve"> </w:t>
      </w:r>
      <w:r>
        <w:rPr>
          <w:color w:val="231F20"/>
          <w:w w:val="105"/>
          <w:sz w:val="20"/>
        </w:rPr>
        <w:t>heating</w:t>
      </w:r>
      <w:r>
        <w:rPr>
          <w:color w:val="231F20"/>
          <w:spacing w:val="-4"/>
          <w:w w:val="105"/>
          <w:sz w:val="20"/>
        </w:rPr>
        <w:t xml:space="preserve"> </w:t>
      </w:r>
      <w:r>
        <w:rPr>
          <w:color w:val="231F20"/>
          <w:w w:val="105"/>
          <w:sz w:val="20"/>
        </w:rPr>
        <w:t>and cooling</w:t>
      </w:r>
      <w:r>
        <w:rPr>
          <w:color w:val="231F20"/>
          <w:spacing w:val="8"/>
          <w:w w:val="105"/>
          <w:sz w:val="20"/>
        </w:rPr>
        <w:t xml:space="preserve"> </w:t>
      </w:r>
      <w:r>
        <w:rPr>
          <w:color w:val="231F20"/>
          <w:w w:val="105"/>
          <w:sz w:val="20"/>
        </w:rPr>
        <w:t>opportunities.</w:t>
      </w:r>
    </w:p>
    <w:p w:rsidR="00202326" w:rsidRDefault="00437B9B">
      <w:pPr>
        <w:pStyle w:val="ListParagraph"/>
        <w:numPr>
          <w:ilvl w:val="1"/>
          <w:numId w:val="3"/>
        </w:numPr>
        <w:tabs>
          <w:tab w:val="left" w:pos="1560"/>
        </w:tabs>
        <w:spacing w:before="68"/>
        <w:ind w:hanging="301"/>
        <w:rPr>
          <w:sz w:val="20"/>
        </w:rPr>
      </w:pPr>
      <w:r>
        <w:rPr>
          <w:color w:val="231F20"/>
          <w:sz w:val="20"/>
        </w:rPr>
        <w:t>Buildings</w:t>
      </w:r>
      <w:r>
        <w:rPr>
          <w:color w:val="231F20"/>
          <w:spacing w:val="12"/>
          <w:sz w:val="20"/>
        </w:rPr>
        <w:t xml:space="preserve"> </w:t>
      </w:r>
      <w:r>
        <w:rPr>
          <w:color w:val="231F20"/>
          <w:sz w:val="20"/>
        </w:rPr>
        <w:t>are</w:t>
      </w:r>
      <w:r>
        <w:rPr>
          <w:color w:val="231F20"/>
          <w:spacing w:val="13"/>
          <w:sz w:val="20"/>
        </w:rPr>
        <w:t xml:space="preserve"> </w:t>
      </w:r>
      <w:r>
        <w:rPr>
          <w:color w:val="231F20"/>
          <w:sz w:val="20"/>
        </w:rPr>
        <w:t>to</w:t>
      </w:r>
      <w:r>
        <w:rPr>
          <w:color w:val="231F20"/>
          <w:spacing w:val="13"/>
          <w:sz w:val="20"/>
        </w:rPr>
        <w:t xml:space="preserve"> </w:t>
      </w:r>
      <w:r>
        <w:rPr>
          <w:color w:val="231F20"/>
          <w:sz w:val="20"/>
        </w:rPr>
        <w:t>be</w:t>
      </w:r>
      <w:r>
        <w:rPr>
          <w:color w:val="231F20"/>
          <w:spacing w:val="13"/>
          <w:sz w:val="20"/>
        </w:rPr>
        <w:t xml:space="preserve"> </w:t>
      </w:r>
      <w:r>
        <w:rPr>
          <w:color w:val="231F20"/>
          <w:sz w:val="20"/>
        </w:rPr>
        <w:t>oriented</w:t>
      </w:r>
      <w:r>
        <w:rPr>
          <w:color w:val="231F20"/>
          <w:spacing w:val="12"/>
          <w:sz w:val="20"/>
        </w:rPr>
        <w:t xml:space="preserve"> </w:t>
      </w:r>
      <w:r>
        <w:rPr>
          <w:color w:val="231F20"/>
          <w:sz w:val="20"/>
        </w:rPr>
        <w:t>so</w:t>
      </w:r>
      <w:r>
        <w:rPr>
          <w:color w:val="231F20"/>
          <w:spacing w:val="13"/>
          <w:sz w:val="20"/>
        </w:rPr>
        <w:t xml:space="preserve"> </w:t>
      </w:r>
      <w:r>
        <w:rPr>
          <w:color w:val="231F20"/>
          <w:sz w:val="20"/>
        </w:rPr>
        <w:t>as</w:t>
      </w:r>
      <w:r>
        <w:rPr>
          <w:color w:val="231F20"/>
          <w:spacing w:val="13"/>
          <w:sz w:val="20"/>
        </w:rPr>
        <w:t xml:space="preserve"> </w:t>
      </w:r>
      <w:r>
        <w:rPr>
          <w:color w:val="231F20"/>
          <w:sz w:val="20"/>
        </w:rPr>
        <w:t>to</w:t>
      </w:r>
      <w:r>
        <w:rPr>
          <w:color w:val="231F20"/>
          <w:spacing w:val="13"/>
          <w:sz w:val="20"/>
        </w:rPr>
        <w:t xml:space="preserve"> </w:t>
      </w:r>
      <w:r>
        <w:rPr>
          <w:color w:val="231F20"/>
          <w:sz w:val="20"/>
        </w:rPr>
        <w:t>minimize</w:t>
      </w:r>
      <w:r>
        <w:rPr>
          <w:color w:val="231F20"/>
          <w:spacing w:val="12"/>
          <w:sz w:val="20"/>
        </w:rPr>
        <w:t xml:space="preserve"> </w:t>
      </w:r>
      <w:r>
        <w:rPr>
          <w:color w:val="231F20"/>
          <w:sz w:val="20"/>
        </w:rPr>
        <w:t>wind</w:t>
      </w:r>
      <w:r>
        <w:rPr>
          <w:color w:val="231F20"/>
          <w:spacing w:val="13"/>
          <w:sz w:val="20"/>
        </w:rPr>
        <w:t xml:space="preserve"> </w:t>
      </w:r>
      <w:r>
        <w:rPr>
          <w:color w:val="231F20"/>
          <w:sz w:val="20"/>
        </w:rPr>
        <w:t>loads</w:t>
      </w:r>
      <w:r>
        <w:rPr>
          <w:color w:val="231F20"/>
          <w:spacing w:val="13"/>
          <w:sz w:val="20"/>
        </w:rPr>
        <w:t xml:space="preserve"> </w:t>
      </w:r>
      <w:r>
        <w:rPr>
          <w:color w:val="231F20"/>
          <w:sz w:val="20"/>
        </w:rPr>
        <w:t>on</w:t>
      </w:r>
      <w:r>
        <w:rPr>
          <w:color w:val="231F20"/>
          <w:spacing w:val="13"/>
          <w:sz w:val="20"/>
        </w:rPr>
        <w:t xml:space="preserve"> </w:t>
      </w:r>
      <w:r>
        <w:rPr>
          <w:color w:val="231F20"/>
          <w:sz w:val="20"/>
        </w:rPr>
        <w:t>the</w:t>
      </w:r>
      <w:r>
        <w:rPr>
          <w:color w:val="231F20"/>
          <w:spacing w:val="12"/>
          <w:sz w:val="20"/>
        </w:rPr>
        <w:t xml:space="preserve"> </w:t>
      </w:r>
      <w:r>
        <w:rPr>
          <w:color w:val="231F20"/>
          <w:sz w:val="20"/>
        </w:rPr>
        <w:t>structure.</w:t>
      </w:r>
    </w:p>
    <w:p w:rsidR="00202326" w:rsidRDefault="00437B9B">
      <w:pPr>
        <w:pStyle w:val="ListParagraph"/>
        <w:numPr>
          <w:ilvl w:val="1"/>
          <w:numId w:val="3"/>
        </w:numPr>
        <w:tabs>
          <w:tab w:val="left" w:pos="1560"/>
        </w:tabs>
        <w:spacing w:before="106" w:line="276" w:lineRule="auto"/>
        <w:ind w:left="1559" w:right="3366"/>
        <w:rPr>
          <w:sz w:val="20"/>
        </w:rPr>
      </w:pPr>
      <w:r>
        <w:rPr>
          <w:color w:val="231F20"/>
          <w:w w:val="105"/>
          <w:sz w:val="20"/>
        </w:rPr>
        <w:t>Windows</w:t>
      </w:r>
      <w:r>
        <w:rPr>
          <w:color w:val="231F20"/>
          <w:spacing w:val="-8"/>
          <w:w w:val="105"/>
          <w:sz w:val="20"/>
        </w:rPr>
        <w:t xml:space="preserve"> </w:t>
      </w:r>
      <w:r>
        <w:rPr>
          <w:color w:val="231F20"/>
          <w:w w:val="105"/>
          <w:sz w:val="20"/>
        </w:rPr>
        <w:t>are</w:t>
      </w:r>
      <w:r>
        <w:rPr>
          <w:color w:val="231F20"/>
          <w:spacing w:val="-7"/>
          <w:w w:val="105"/>
          <w:sz w:val="20"/>
        </w:rPr>
        <w:t xml:space="preserve"> </w:t>
      </w:r>
      <w:r>
        <w:rPr>
          <w:color w:val="231F20"/>
          <w:w w:val="105"/>
          <w:sz w:val="20"/>
        </w:rPr>
        <w:t>to</w:t>
      </w:r>
      <w:r>
        <w:rPr>
          <w:color w:val="231F20"/>
          <w:spacing w:val="-7"/>
          <w:w w:val="105"/>
          <w:sz w:val="20"/>
        </w:rPr>
        <w:t xml:space="preserve"> </w:t>
      </w:r>
      <w:r>
        <w:rPr>
          <w:color w:val="231F20"/>
          <w:w w:val="105"/>
          <w:sz w:val="20"/>
        </w:rPr>
        <w:t>be</w:t>
      </w:r>
      <w:r>
        <w:rPr>
          <w:color w:val="231F20"/>
          <w:spacing w:val="-7"/>
          <w:w w:val="105"/>
          <w:sz w:val="20"/>
        </w:rPr>
        <w:t xml:space="preserve"> </w:t>
      </w:r>
      <w:r>
        <w:rPr>
          <w:color w:val="231F20"/>
          <w:w w:val="105"/>
          <w:sz w:val="20"/>
        </w:rPr>
        <w:t>placed,</w:t>
      </w:r>
      <w:r>
        <w:rPr>
          <w:color w:val="231F20"/>
          <w:spacing w:val="-7"/>
          <w:w w:val="105"/>
          <w:sz w:val="20"/>
        </w:rPr>
        <w:t xml:space="preserve"> </w:t>
      </w:r>
      <w:r>
        <w:rPr>
          <w:color w:val="231F20"/>
          <w:w w:val="105"/>
          <w:sz w:val="20"/>
        </w:rPr>
        <w:t>and</w:t>
      </w:r>
      <w:r>
        <w:rPr>
          <w:color w:val="231F20"/>
          <w:spacing w:val="-8"/>
          <w:w w:val="105"/>
          <w:sz w:val="20"/>
        </w:rPr>
        <w:t xml:space="preserve"> </w:t>
      </w:r>
      <w:r>
        <w:rPr>
          <w:color w:val="231F20"/>
          <w:w w:val="105"/>
          <w:sz w:val="20"/>
        </w:rPr>
        <w:t>appropriately</w:t>
      </w:r>
      <w:r>
        <w:rPr>
          <w:color w:val="231F20"/>
          <w:spacing w:val="-7"/>
          <w:w w:val="105"/>
          <w:sz w:val="20"/>
        </w:rPr>
        <w:t xml:space="preserve"> </w:t>
      </w:r>
      <w:r>
        <w:rPr>
          <w:color w:val="231F20"/>
          <w:w w:val="105"/>
          <w:sz w:val="20"/>
        </w:rPr>
        <w:t>shaded,</w:t>
      </w:r>
      <w:r>
        <w:rPr>
          <w:color w:val="231F20"/>
          <w:spacing w:val="-7"/>
          <w:w w:val="105"/>
          <w:sz w:val="20"/>
        </w:rPr>
        <w:t xml:space="preserve"> </w:t>
      </w:r>
      <w:r>
        <w:rPr>
          <w:color w:val="231F20"/>
          <w:w w:val="105"/>
          <w:sz w:val="20"/>
        </w:rPr>
        <w:t>to</w:t>
      </w:r>
      <w:r>
        <w:rPr>
          <w:color w:val="231F20"/>
          <w:spacing w:val="-7"/>
          <w:w w:val="105"/>
          <w:sz w:val="20"/>
        </w:rPr>
        <w:t xml:space="preserve"> </w:t>
      </w:r>
      <w:r>
        <w:rPr>
          <w:color w:val="231F20"/>
          <w:w w:val="105"/>
          <w:sz w:val="20"/>
        </w:rPr>
        <w:t>maximize</w:t>
      </w:r>
      <w:r>
        <w:rPr>
          <w:color w:val="231F20"/>
          <w:spacing w:val="-7"/>
          <w:w w:val="105"/>
          <w:sz w:val="20"/>
        </w:rPr>
        <w:t xml:space="preserve"> </w:t>
      </w:r>
      <w:r>
        <w:rPr>
          <w:color w:val="231F20"/>
          <w:w w:val="105"/>
          <w:sz w:val="20"/>
        </w:rPr>
        <w:t>solar</w:t>
      </w:r>
      <w:r>
        <w:rPr>
          <w:color w:val="231F20"/>
          <w:spacing w:val="-8"/>
          <w:w w:val="105"/>
          <w:sz w:val="20"/>
        </w:rPr>
        <w:t xml:space="preserve"> </w:t>
      </w:r>
      <w:proofErr w:type="spellStart"/>
      <w:r>
        <w:rPr>
          <w:color w:val="231F20"/>
          <w:w w:val="105"/>
          <w:sz w:val="20"/>
        </w:rPr>
        <w:t>pene</w:t>
      </w:r>
      <w:proofErr w:type="spellEnd"/>
      <w:r>
        <w:rPr>
          <w:color w:val="231F20"/>
          <w:w w:val="105"/>
          <w:sz w:val="20"/>
        </w:rPr>
        <w:t xml:space="preserve">- </w:t>
      </w:r>
      <w:proofErr w:type="spellStart"/>
      <w:r>
        <w:rPr>
          <w:color w:val="231F20"/>
          <w:w w:val="105"/>
          <w:sz w:val="20"/>
        </w:rPr>
        <w:t>tration</w:t>
      </w:r>
      <w:proofErr w:type="spellEnd"/>
      <w:r>
        <w:rPr>
          <w:color w:val="231F20"/>
          <w:w w:val="105"/>
          <w:sz w:val="20"/>
        </w:rPr>
        <w:t xml:space="preserve"> during the winter months and minimize solar penetration during the summer</w:t>
      </w:r>
      <w:r>
        <w:rPr>
          <w:color w:val="231F20"/>
          <w:spacing w:val="8"/>
          <w:w w:val="105"/>
          <w:sz w:val="20"/>
        </w:rPr>
        <w:t xml:space="preserve"> </w:t>
      </w:r>
      <w:r>
        <w:rPr>
          <w:color w:val="231F20"/>
          <w:w w:val="105"/>
          <w:sz w:val="20"/>
        </w:rPr>
        <w:t>months.</w:t>
      </w:r>
    </w:p>
    <w:p w:rsidR="00202326" w:rsidRDefault="00437B9B">
      <w:pPr>
        <w:pStyle w:val="ListParagraph"/>
        <w:numPr>
          <w:ilvl w:val="1"/>
          <w:numId w:val="3"/>
        </w:numPr>
        <w:tabs>
          <w:tab w:val="left" w:pos="1560"/>
        </w:tabs>
        <w:spacing w:before="68" w:line="276" w:lineRule="auto"/>
        <w:ind w:left="1559" w:right="3291"/>
        <w:rPr>
          <w:sz w:val="20"/>
        </w:rPr>
      </w:pPr>
      <w:r>
        <w:rPr>
          <w:color w:val="231F20"/>
          <w:w w:val="105"/>
          <w:sz w:val="20"/>
        </w:rPr>
        <w:t xml:space="preserve">Landscaping is to be designed to provide shading and cooling during the sum- </w:t>
      </w:r>
      <w:proofErr w:type="spellStart"/>
      <w:r>
        <w:rPr>
          <w:color w:val="231F20"/>
          <w:w w:val="105"/>
          <w:sz w:val="20"/>
        </w:rPr>
        <w:t>mer</w:t>
      </w:r>
      <w:proofErr w:type="spellEnd"/>
      <w:r>
        <w:rPr>
          <w:color w:val="231F20"/>
          <w:w w:val="105"/>
          <w:sz w:val="20"/>
        </w:rPr>
        <w:t xml:space="preserve"> months while minimizing reduction of solar heat penetration during the winter</w:t>
      </w:r>
      <w:r>
        <w:rPr>
          <w:color w:val="231F20"/>
          <w:spacing w:val="8"/>
          <w:w w:val="105"/>
          <w:sz w:val="20"/>
        </w:rPr>
        <w:t xml:space="preserve"> </w:t>
      </w:r>
      <w:r>
        <w:rPr>
          <w:color w:val="231F20"/>
          <w:w w:val="105"/>
          <w:sz w:val="20"/>
        </w:rPr>
        <w:t>months.</w:t>
      </w:r>
    </w:p>
    <w:p w:rsidR="00202326" w:rsidRDefault="00437B9B">
      <w:pPr>
        <w:pStyle w:val="ListParagraph"/>
        <w:numPr>
          <w:ilvl w:val="1"/>
          <w:numId w:val="3"/>
        </w:numPr>
        <w:tabs>
          <w:tab w:val="left" w:pos="1560"/>
        </w:tabs>
        <w:spacing w:before="68" w:line="276" w:lineRule="auto"/>
        <w:ind w:left="1559" w:right="3359"/>
        <w:rPr>
          <w:sz w:val="20"/>
        </w:rPr>
      </w:pPr>
      <w:r>
        <w:rPr>
          <w:color w:val="231F20"/>
          <w:w w:val="105"/>
          <w:sz w:val="20"/>
        </w:rPr>
        <w:t>Landscaping is to be environmentally sensitive and should include native drought</w:t>
      </w:r>
      <w:r>
        <w:rPr>
          <w:color w:val="231F20"/>
          <w:spacing w:val="-6"/>
          <w:w w:val="105"/>
          <w:sz w:val="20"/>
        </w:rPr>
        <w:t xml:space="preserve"> </w:t>
      </w:r>
      <w:r>
        <w:rPr>
          <w:color w:val="231F20"/>
          <w:w w:val="105"/>
          <w:sz w:val="20"/>
        </w:rPr>
        <w:t>resistant</w:t>
      </w:r>
      <w:r>
        <w:rPr>
          <w:color w:val="231F20"/>
          <w:spacing w:val="-5"/>
          <w:w w:val="105"/>
          <w:sz w:val="20"/>
        </w:rPr>
        <w:t xml:space="preserve"> </w:t>
      </w:r>
      <w:r>
        <w:rPr>
          <w:color w:val="231F20"/>
          <w:w w:val="105"/>
          <w:sz w:val="20"/>
        </w:rPr>
        <w:t>plants</w:t>
      </w:r>
      <w:r>
        <w:rPr>
          <w:color w:val="231F20"/>
          <w:spacing w:val="-6"/>
          <w:w w:val="105"/>
          <w:sz w:val="20"/>
        </w:rPr>
        <w:t xml:space="preserve"> </w:t>
      </w:r>
      <w:r>
        <w:rPr>
          <w:color w:val="231F20"/>
          <w:w w:val="105"/>
          <w:sz w:val="20"/>
        </w:rPr>
        <w:t>and</w:t>
      </w:r>
      <w:r>
        <w:rPr>
          <w:color w:val="231F20"/>
          <w:spacing w:val="-5"/>
          <w:w w:val="105"/>
          <w:sz w:val="20"/>
        </w:rPr>
        <w:t xml:space="preserve"> </w:t>
      </w:r>
      <w:r>
        <w:rPr>
          <w:color w:val="231F20"/>
          <w:w w:val="105"/>
          <w:sz w:val="20"/>
        </w:rPr>
        <w:t>designs,</w:t>
      </w:r>
      <w:r>
        <w:rPr>
          <w:color w:val="231F20"/>
          <w:spacing w:val="-6"/>
          <w:w w:val="105"/>
          <w:sz w:val="20"/>
        </w:rPr>
        <w:t xml:space="preserve"> </w:t>
      </w:r>
      <w:r>
        <w:rPr>
          <w:color w:val="231F20"/>
          <w:w w:val="105"/>
          <w:sz w:val="20"/>
        </w:rPr>
        <w:t>and</w:t>
      </w:r>
      <w:r>
        <w:rPr>
          <w:color w:val="231F20"/>
          <w:spacing w:val="-5"/>
          <w:w w:val="105"/>
          <w:sz w:val="20"/>
        </w:rPr>
        <w:t xml:space="preserve"> </w:t>
      </w:r>
      <w:r>
        <w:rPr>
          <w:color w:val="231F20"/>
          <w:w w:val="105"/>
          <w:sz w:val="20"/>
        </w:rPr>
        <w:t>a</w:t>
      </w:r>
      <w:r>
        <w:rPr>
          <w:color w:val="231F20"/>
          <w:spacing w:val="-6"/>
          <w:w w:val="105"/>
          <w:sz w:val="20"/>
        </w:rPr>
        <w:t xml:space="preserve"> </w:t>
      </w:r>
      <w:r>
        <w:rPr>
          <w:color w:val="231F20"/>
          <w:w w:val="105"/>
          <w:sz w:val="20"/>
        </w:rPr>
        <w:t>reduced</w:t>
      </w:r>
      <w:r>
        <w:rPr>
          <w:color w:val="231F20"/>
          <w:spacing w:val="-5"/>
          <w:w w:val="105"/>
          <w:sz w:val="20"/>
        </w:rPr>
        <w:t xml:space="preserve"> </w:t>
      </w:r>
      <w:r>
        <w:rPr>
          <w:color w:val="231F20"/>
          <w:w w:val="105"/>
          <w:sz w:val="20"/>
        </w:rPr>
        <w:t>need</w:t>
      </w:r>
      <w:r>
        <w:rPr>
          <w:color w:val="231F20"/>
          <w:spacing w:val="-6"/>
          <w:w w:val="105"/>
          <w:sz w:val="20"/>
        </w:rPr>
        <w:t xml:space="preserve"> </w:t>
      </w:r>
      <w:r>
        <w:rPr>
          <w:color w:val="231F20"/>
          <w:w w:val="105"/>
          <w:sz w:val="20"/>
        </w:rPr>
        <w:t>for</w:t>
      </w:r>
      <w:r>
        <w:rPr>
          <w:color w:val="231F20"/>
          <w:spacing w:val="-5"/>
          <w:w w:val="105"/>
          <w:sz w:val="20"/>
        </w:rPr>
        <w:t xml:space="preserve"> </w:t>
      </w:r>
      <w:r>
        <w:rPr>
          <w:color w:val="231F20"/>
          <w:w w:val="105"/>
          <w:sz w:val="20"/>
        </w:rPr>
        <w:t>chemical</w:t>
      </w:r>
      <w:r>
        <w:rPr>
          <w:color w:val="231F20"/>
          <w:spacing w:val="-6"/>
          <w:w w:val="105"/>
          <w:sz w:val="20"/>
        </w:rPr>
        <w:t xml:space="preserve"> </w:t>
      </w:r>
      <w:proofErr w:type="spellStart"/>
      <w:r>
        <w:rPr>
          <w:color w:val="231F20"/>
          <w:w w:val="105"/>
          <w:sz w:val="20"/>
        </w:rPr>
        <w:t>fertiliz</w:t>
      </w:r>
      <w:proofErr w:type="spellEnd"/>
      <w:r>
        <w:rPr>
          <w:color w:val="231F20"/>
          <w:w w:val="105"/>
          <w:sz w:val="20"/>
        </w:rPr>
        <w:t xml:space="preserve">- </w:t>
      </w:r>
      <w:proofErr w:type="spellStart"/>
      <w:r>
        <w:rPr>
          <w:color w:val="231F20"/>
          <w:w w:val="105"/>
          <w:sz w:val="20"/>
        </w:rPr>
        <w:t>ers</w:t>
      </w:r>
      <w:proofErr w:type="spellEnd"/>
      <w:r>
        <w:rPr>
          <w:color w:val="231F20"/>
          <w:w w:val="105"/>
          <w:sz w:val="20"/>
        </w:rPr>
        <w:t xml:space="preserve"> and pest</w:t>
      </w:r>
      <w:r>
        <w:rPr>
          <w:color w:val="231F20"/>
          <w:spacing w:val="24"/>
          <w:w w:val="105"/>
          <w:sz w:val="20"/>
        </w:rPr>
        <w:t xml:space="preserve"> </w:t>
      </w:r>
      <w:r>
        <w:rPr>
          <w:color w:val="231F20"/>
          <w:w w:val="105"/>
          <w:sz w:val="20"/>
        </w:rPr>
        <w:t>control.</w:t>
      </w:r>
    </w:p>
    <w:p w:rsidR="00202326" w:rsidRDefault="00437B9B">
      <w:pPr>
        <w:pStyle w:val="ListParagraph"/>
        <w:numPr>
          <w:ilvl w:val="1"/>
          <w:numId w:val="3"/>
        </w:numPr>
        <w:tabs>
          <w:tab w:val="left" w:pos="1560"/>
        </w:tabs>
        <w:spacing w:before="67" w:line="276" w:lineRule="auto"/>
        <w:ind w:left="1559" w:right="3259"/>
        <w:rPr>
          <w:sz w:val="20"/>
        </w:rPr>
      </w:pPr>
      <w:r>
        <w:rPr>
          <w:color w:val="231F20"/>
          <w:w w:val="105"/>
          <w:sz w:val="20"/>
        </w:rPr>
        <w:t>Building</w:t>
      </w:r>
      <w:r>
        <w:rPr>
          <w:color w:val="231F20"/>
          <w:spacing w:val="-9"/>
          <w:w w:val="105"/>
          <w:sz w:val="20"/>
        </w:rPr>
        <w:t xml:space="preserve"> </w:t>
      </w:r>
      <w:r>
        <w:rPr>
          <w:color w:val="231F20"/>
          <w:w w:val="105"/>
          <w:sz w:val="20"/>
        </w:rPr>
        <w:t>design</w:t>
      </w:r>
      <w:r>
        <w:rPr>
          <w:color w:val="231F20"/>
          <w:spacing w:val="-9"/>
          <w:w w:val="105"/>
          <w:sz w:val="20"/>
        </w:rPr>
        <w:t xml:space="preserve"> </w:t>
      </w:r>
      <w:r>
        <w:rPr>
          <w:color w:val="231F20"/>
          <w:w w:val="105"/>
          <w:sz w:val="20"/>
        </w:rPr>
        <w:t>features</w:t>
      </w:r>
      <w:r>
        <w:rPr>
          <w:color w:val="231F20"/>
          <w:spacing w:val="-9"/>
          <w:w w:val="105"/>
          <w:sz w:val="20"/>
        </w:rPr>
        <w:t xml:space="preserve"> </w:t>
      </w:r>
      <w:r>
        <w:rPr>
          <w:color w:val="231F20"/>
          <w:w w:val="105"/>
          <w:sz w:val="20"/>
        </w:rPr>
        <w:t>are</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discourage</w:t>
      </w:r>
      <w:r>
        <w:rPr>
          <w:color w:val="231F20"/>
          <w:spacing w:val="-9"/>
          <w:w w:val="105"/>
          <w:sz w:val="20"/>
        </w:rPr>
        <w:t xml:space="preserve"> </w:t>
      </w:r>
      <w:r>
        <w:rPr>
          <w:color w:val="231F20"/>
          <w:w w:val="105"/>
          <w:sz w:val="20"/>
        </w:rPr>
        <w:t>pest</w:t>
      </w:r>
      <w:r>
        <w:rPr>
          <w:color w:val="231F20"/>
          <w:spacing w:val="-9"/>
          <w:w w:val="105"/>
          <w:sz w:val="20"/>
        </w:rPr>
        <w:t xml:space="preserve"> </w:t>
      </w:r>
      <w:r>
        <w:rPr>
          <w:color w:val="231F20"/>
          <w:w w:val="105"/>
          <w:sz w:val="20"/>
        </w:rPr>
        <w:t>infestation,</w:t>
      </w:r>
      <w:r>
        <w:rPr>
          <w:color w:val="231F20"/>
          <w:spacing w:val="-9"/>
          <w:w w:val="105"/>
          <w:sz w:val="20"/>
        </w:rPr>
        <w:t xml:space="preserve"> </w:t>
      </w:r>
      <w:r>
        <w:rPr>
          <w:color w:val="231F20"/>
          <w:w w:val="105"/>
          <w:sz w:val="20"/>
        </w:rPr>
        <w:t>such</w:t>
      </w:r>
      <w:r>
        <w:rPr>
          <w:color w:val="231F20"/>
          <w:spacing w:val="-9"/>
          <w:w w:val="105"/>
          <w:sz w:val="20"/>
        </w:rPr>
        <w:t xml:space="preserve"> </w:t>
      </w:r>
      <w:r>
        <w:rPr>
          <w:color w:val="231F20"/>
          <w:w w:val="105"/>
          <w:sz w:val="20"/>
        </w:rPr>
        <w:t>as</w:t>
      </w:r>
      <w:r>
        <w:rPr>
          <w:color w:val="231F20"/>
          <w:spacing w:val="-9"/>
          <w:w w:val="105"/>
          <w:sz w:val="20"/>
        </w:rPr>
        <w:t xml:space="preserve"> </w:t>
      </w:r>
      <w:r>
        <w:rPr>
          <w:color w:val="231F20"/>
          <w:w w:val="105"/>
          <w:sz w:val="20"/>
        </w:rPr>
        <w:t>sloped</w:t>
      </w:r>
      <w:r>
        <w:rPr>
          <w:color w:val="231F20"/>
          <w:spacing w:val="-9"/>
          <w:w w:val="105"/>
          <w:sz w:val="20"/>
        </w:rPr>
        <w:t xml:space="preserve"> </w:t>
      </w:r>
      <w:r>
        <w:rPr>
          <w:color w:val="231F20"/>
          <w:w w:val="105"/>
          <w:sz w:val="20"/>
        </w:rPr>
        <w:t>roofs to minimize pigeons</w:t>
      </w:r>
      <w:r>
        <w:rPr>
          <w:color w:val="231F20"/>
          <w:spacing w:val="25"/>
          <w:w w:val="105"/>
          <w:sz w:val="20"/>
        </w:rPr>
        <w:t xml:space="preserve"> </w:t>
      </w:r>
      <w:r>
        <w:rPr>
          <w:color w:val="231F20"/>
          <w:w w:val="105"/>
          <w:sz w:val="20"/>
        </w:rPr>
        <w:t>roosting.</w:t>
      </w:r>
    </w:p>
    <w:p w:rsidR="00202326" w:rsidRDefault="00437B9B">
      <w:pPr>
        <w:pStyle w:val="Heading1"/>
        <w:spacing w:before="177"/>
      </w:pPr>
      <w:r>
        <w:rPr>
          <w:color w:val="231F20"/>
        </w:rPr>
        <w:t>BUILDING CODES</w:t>
      </w:r>
    </w:p>
    <w:p w:rsidR="00202326" w:rsidRDefault="00437B9B">
      <w:pPr>
        <w:pStyle w:val="BodyText"/>
        <w:spacing w:before="170" w:line="276" w:lineRule="auto"/>
        <w:ind w:left="1079" w:right="3249"/>
      </w:pPr>
      <w:r>
        <w:rPr>
          <w:color w:val="231F20"/>
          <w:w w:val="105"/>
        </w:rPr>
        <w:t xml:space="preserve">The following provisions may be adopted in addition to, or used to revise, the Statewide Energy Codes including the International </w:t>
      </w:r>
      <w:proofErr w:type="gramStart"/>
      <w:r>
        <w:rPr>
          <w:color w:val="231F20"/>
          <w:w w:val="105"/>
        </w:rPr>
        <w:t>Energy  Conservation</w:t>
      </w:r>
      <w:proofErr w:type="gramEnd"/>
      <w:r>
        <w:rPr>
          <w:color w:val="231F20"/>
          <w:w w:val="105"/>
        </w:rPr>
        <w:t xml:space="preserve">  Code 2000 for residential construction and ASHRAE 99 for commercial and industrial development. They may be utilized in their entirety, or in part, as desired. The pro- visions</w:t>
      </w:r>
      <w:r>
        <w:rPr>
          <w:color w:val="231F20"/>
          <w:spacing w:val="-8"/>
          <w:w w:val="105"/>
        </w:rPr>
        <w:t xml:space="preserve"> </w:t>
      </w:r>
      <w:r>
        <w:rPr>
          <w:color w:val="231F20"/>
          <w:w w:val="105"/>
        </w:rPr>
        <w:t>should</w:t>
      </w:r>
      <w:r>
        <w:rPr>
          <w:color w:val="231F20"/>
          <w:spacing w:val="-8"/>
          <w:w w:val="105"/>
        </w:rPr>
        <w:t xml:space="preserve"> </w:t>
      </w:r>
      <w:r>
        <w:rPr>
          <w:color w:val="231F20"/>
          <w:w w:val="105"/>
        </w:rPr>
        <w:t>be</w:t>
      </w:r>
      <w:r>
        <w:rPr>
          <w:color w:val="231F20"/>
          <w:spacing w:val="-8"/>
          <w:w w:val="105"/>
        </w:rPr>
        <w:t xml:space="preserve"> </w:t>
      </w:r>
      <w:r>
        <w:rPr>
          <w:color w:val="231F20"/>
          <w:w w:val="105"/>
        </w:rPr>
        <w:t>reviewed</w:t>
      </w:r>
      <w:r>
        <w:rPr>
          <w:color w:val="231F20"/>
          <w:spacing w:val="-7"/>
          <w:w w:val="105"/>
        </w:rPr>
        <w:t xml:space="preserve"> </w:t>
      </w:r>
      <w:r>
        <w:rPr>
          <w:color w:val="231F20"/>
          <w:w w:val="105"/>
        </w:rPr>
        <w:t>by</w:t>
      </w:r>
      <w:r>
        <w:rPr>
          <w:color w:val="231F20"/>
          <w:spacing w:val="-8"/>
          <w:w w:val="105"/>
        </w:rPr>
        <w:t xml:space="preserve"> </w:t>
      </w:r>
      <w:r>
        <w:rPr>
          <w:color w:val="231F20"/>
          <w:w w:val="105"/>
        </w:rPr>
        <w:t>the</w:t>
      </w:r>
      <w:r>
        <w:rPr>
          <w:color w:val="231F20"/>
          <w:spacing w:val="-8"/>
          <w:w w:val="105"/>
        </w:rPr>
        <w:t xml:space="preserve"> </w:t>
      </w:r>
      <w:r>
        <w:rPr>
          <w:color w:val="231F20"/>
          <w:spacing w:val="-3"/>
          <w:w w:val="105"/>
        </w:rPr>
        <w:t>community’s</w:t>
      </w:r>
      <w:r>
        <w:rPr>
          <w:color w:val="231F20"/>
          <w:spacing w:val="-7"/>
          <w:w w:val="105"/>
        </w:rPr>
        <w:t xml:space="preserve"> </w:t>
      </w:r>
      <w:r>
        <w:rPr>
          <w:color w:val="231F20"/>
          <w:w w:val="105"/>
        </w:rPr>
        <w:t>building</w:t>
      </w:r>
      <w:r>
        <w:rPr>
          <w:color w:val="231F20"/>
          <w:spacing w:val="-8"/>
          <w:w w:val="105"/>
        </w:rPr>
        <w:t xml:space="preserve"> </w:t>
      </w:r>
      <w:r>
        <w:rPr>
          <w:color w:val="231F20"/>
          <w:w w:val="105"/>
        </w:rPr>
        <w:t>inspector,</w:t>
      </w:r>
      <w:r>
        <w:rPr>
          <w:color w:val="231F20"/>
          <w:spacing w:val="-8"/>
          <w:w w:val="105"/>
        </w:rPr>
        <w:t xml:space="preserve"> </w:t>
      </w:r>
      <w:r>
        <w:rPr>
          <w:color w:val="231F20"/>
          <w:w w:val="105"/>
        </w:rPr>
        <w:t>code</w:t>
      </w:r>
      <w:r>
        <w:rPr>
          <w:color w:val="231F20"/>
          <w:spacing w:val="-8"/>
          <w:w w:val="105"/>
        </w:rPr>
        <w:t xml:space="preserve"> </w:t>
      </w:r>
      <w:r>
        <w:rPr>
          <w:color w:val="231F20"/>
          <w:w w:val="105"/>
        </w:rPr>
        <w:t>enforcement officer, planning board and/or staff, and municipal legal counsel prior to</w:t>
      </w:r>
      <w:r>
        <w:rPr>
          <w:color w:val="231F20"/>
          <w:spacing w:val="-7"/>
          <w:w w:val="105"/>
        </w:rPr>
        <w:t xml:space="preserve"> </w:t>
      </w:r>
      <w:r>
        <w:rPr>
          <w:color w:val="231F20"/>
          <w:w w:val="105"/>
        </w:rPr>
        <w:t>adoption.</w:t>
      </w:r>
    </w:p>
    <w:p w:rsidR="00202326" w:rsidRDefault="00437B9B">
      <w:pPr>
        <w:pStyle w:val="BodyText"/>
        <w:spacing w:before="135" w:line="276" w:lineRule="auto"/>
        <w:ind w:left="1079" w:right="3333"/>
      </w:pPr>
      <w:r>
        <w:rPr>
          <w:color w:val="231F20"/>
          <w:w w:val="105"/>
        </w:rPr>
        <w:t xml:space="preserve">Alternatively, communities may directly reference and require that construction meet the standards of Energy Star for Homes or the U.S. Green Building Council’s </w:t>
      </w:r>
      <w:r>
        <w:rPr>
          <w:color w:val="231F20"/>
          <w:w w:val="115"/>
        </w:rPr>
        <w:t xml:space="preserve">LEED </w:t>
      </w:r>
      <w:r>
        <w:rPr>
          <w:color w:val="231F20"/>
          <w:w w:val="105"/>
        </w:rPr>
        <w:t>program. Additionally, communities may wish to review the ASHRAE Advanced Energy Design Guide for Small Office Buildings (2004) to guide the establishment of energy efficient building codes for non-residential construction.</w:t>
      </w:r>
    </w:p>
    <w:p w:rsidR="00202326" w:rsidRDefault="00437B9B">
      <w:pPr>
        <w:pStyle w:val="BodyText"/>
        <w:spacing w:before="136" w:line="276" w:lineRule="auto"/>
        <w:ind w:left="1079" w:right="3247"/>
      </w:pPr>
      <w:r>
        <w:rPr>
          <w:color w:val="231F20"/>
        </w:rPr>
        <w:t>While it may not be practical or feasible to require that permit applicants provide an on-site renewable energy source, it is something that can be recommended or encouraged during the review process.</w:t>
      </w:r>
    </w:p>
    <w:p w:rsidR="00202326" w:rsidRDefault="00437B9B">
      <w:pPr>
        <w:pStyle w:val="BodyText"/>
        <w:spacing w:before="138" w:line="276" w:lineRule="auto"/>
        <w:ind w:left="1079" w:right="3333"/>
      </w:pPr>
      <w:r>
        <w:rPr>
          <w:color w:val="231F20"/>
          <w:w w:val="105"/>
        </w:rPr>
        <w:t xml:space="preserve">The building codes presented here have predominantly relied on research derived </w:t>
      </w:r>
      <w:r>
        <w:rPr>
          <w:color w:val="231F20"/>
          <w:w w:val="110"/>
        </w:rPr>
        <w:t xml:space="preserve">from the New Hampshire Public Utilities Commission, the Environmental Protection Agency’s Energy Star fact sheets, </w:t>
      </w:r>
      <w:r>
        <w:rPr>
          <w:color w:val="231F20"/>
          <w:w w:val="120"/>
        </w:rPr>
        <w:t xml:space="preserve">LEED-NC </w:t>
      </w:r>
      <w:r>
        <w:rPr>
          <w:color w:val="231F20"/>
          <w:w w:val="110"/>
        </w:rPr>
        <w:t xml:space="preserve">and </w:t>
      </w:r>
      <w:r>
        <w:rPr>
          <w:color w:val="231F20"/>
          <w:w w:val="120"/>
        </w:rPr>
        <w:t xml:space="preserve">LEED-H </w:t>
      </w:r>
      <w:r>
        <w:rPr>
          <w:color w:val="231F20"/>
          <w:w w:val="110"/>
        </w:rPr>
        <w:t>standards, and Guidelines for Energy Efficient Construction for the City of Burlington, Vt.</w:t>
      </w:r>
    </w:p>
    <w:p w:rsidR="00202326" w:rsidRDefault="00202326">
      <w:pPr>
        <w:pStyle w:val="BodyText"/>
      </w:pPr>
    </w:p>
    <w:p w:rsidR="00202326" w:rsidRDefault="00202326">
      <w:pPr>
        <w:pStyle w:val="BodyText"/>
        <w:spacing w:before="11"/>
        <w:rPr>
          <w:sz w:val="27"/>
        </w:rPr>
      </w:pPr>
    </w:p>
    <w:p w:rsidR="00202326" w:rsidRDefault="00202326">
      <w:pPr>
        <w:rPr>
          <w:sz w:val="27"/>
        </w:rPr>
        <w:sectPr w:rsidR="00202326">
          <w:pgSz w:w="12240" w:h="15840"/>
          <w:pgMar w:top="480" w:right="360" w:bottom="280" w:left="360" w:header="720" w:footer="720" w:gutter="0"/>
          <w:cols w:space="720"/>
        </w:sectPr>
      </w:pPr>
    </w:p>
    <w:p w:rsidR="00202326" w:rsidRDefault="00437B9B">
      <w:pPr>
        <w:tabs>
          <w:tab w:val="left" w:pos="5997"/>
        </w:tabs>
        <w:spacing w:before="109"/>
        <w:ind w:left="1079"/>
        <w:rPr>
          <w:sz w:val="18"/>
        </w:rPr>
      </w:pPr>
      <w:r>
        <w:rPr>
          <w:noProof/>
        </w:rPr>
        <mc:AlternateContent>
          <mc:Choice Requires="wpg">
            <w:drawing>
              <wp:anchor distT="0" distB="0" distL="114300" distR="114300" simplePos="0" relativeHeight="250799104" behindDoc="1" locked="0" layoutInCell="1" allowOverlap="1">
                <wp:simplePos x="0" y="0"/>
                <wp:positionH relativeFrom="page">
                  <wp:posOffset>5584825</wp:posOffset>
                </wp:positionH>
                <wp:positionV relativeFrom="page">
                  <wp:posOffset>304800</wp:posOffset>
                </wp:positionV>
                <wp:extent cx="1905000" cy="9448800"/>
                <wp:effectExtent l="0" t="0" r="0" b="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9448800"/>
                          <a:chOff x="8795" y="480"/>
                          <a:chExt cx="3000" cy="14880"/>
                        </a:xfrm>
                      </wpg:grpSpPr>
                      <wps:wsp>
                        <wps:cNvPr id="47" name="AutoShape 48"/>
                        <wps:cNvSpPr>
                          <a:spLocks/>
                        </wps:cNvSpPr>
                        <wps:spPr bwMode="auto">
                          <a:xfrm>
                            <a:off x="11160" y="480"/>
                            <a:ext cx="2" cy="3700"/>
                          </a:xfrm>
                          <a:custGeom>
                            <a:avLst/>
                            <a:gdLst>
                              <a:gd name="T0" fmla="+- 0 480 480"/>
                              <a:gd name="T1" fmla="*/ 480 h 3700"/>
                              <a:gd name="T2" fmla="+- 0 1200 480"/>
                              <a:gd name="T3" fmla="*/ 1200 h 3700"/>
                              <a:gd name="T4" fmla="+- 0 3680 480"/>
                              <a:gd name="T5" fmla="*/ 3680 h 3700"/>
                              <a:gd name="T6" fmla="+- 0 4180 480"/>
                              <a:gd name="T7" fmla="*/ 4180 h 3700"/>
                            </a:gdLst>
                            <a:ahLst/>
                            <a:cxnLst>
                              <a:cxn ang="0">
                                <a:pos x="0" y="T1"/>
                              </a:cxn>
                              <a:cxn ang="0">
                                <a:pos x="0" y="T3"/>
                              </a:cxn>
                              <a:cxn ang="0">
                                <a:pos x="0" y="T5"/>
                              </a:cxn>
                              <a:cxn ang="0">
                                <a:pos x="0" y="T7"/>
                              </a:cxn>
                            </a:cxnLst>
                            <a:rect l="0" t="0" r="r" b="b"/>
                            <a:pathLst>
                              <a:path h="3700">
                                <a:moveTo>
                                  <a:pt x="0" y="0"/>
                                </a:moveTo>
                                <a:lnTo>
                                  <a:pt x="0" y="720"/>
                                </a:lnTo>
                                <a:moveTo>
                                  <a:pt x="0" y="3200"/>
                                </a:moveTo>
                                <a:lnTo>
                                  <a:pt x="0" y="3700"/>
                                </a:lnTo>
                              </a:path>
                            </a:pathLst>
                          </a:custGeom>
                          <a:noFill/>
                          <a:ln w="38100">
                            <a:solidFill>
                              <a:srgbClr val="0052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814" y="1104"/>
                            <a:ext cx="2980" cy="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46"/>
                        <wps:cNvCnPr>
                          <a:cxnSpLocks noChangeShapeType="1"/>
                        </wps:cNvCnPr>
                        <wps:spPr bwMode="auto">
                          <a:xfrm>
                            <a:off x="11160" y="7020"/>
                            <a:ext cx="0" cy="8340"/>
                          </a:xfrm>
                          <a:prstGeom prst="line">
                            <a:avLst/>
                          </a:prstGeom>
                          <a:noFill/>
                          <a:ln w="38100">
                            <a:solidFill>
                              <a:srgbClr val="00524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94" y="4094"/>
                            <a:ext cx="2980" cy="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70851D" id="Group 44" o:spid="_x0000_s1026" style="position:absolute;margin-left:439.75pt;margin-top:24pt;width:150pt;height:744pt;z-index:-252517376;mso-position-horizontal-relative:page;mso-position-vertical-relative:page" coordorigin="8795,480" coordsize="300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">
                <v:shape id="AutoShape 48" o:spid="_x0000_s1027" style="position:absolute;left:11160;top:480;width:2;height:3700;visibility:visible;mso-wrap-style:square;v-text-anchor:top" coordsize="2,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" path="m,l,720m,3200r,500e" filled="f" strokecolor="#005244" strokeweight="3pt">
                  <v:path arrowok="t" o:connecttype="custom" o:connectlocs="0,480;0,1200;0,3680;0,41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left:8814;top:1104;width:2980;height:2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">
                  <v:imagedata r:id="rId8" o:title=""/>
                </v:shape>
                <v:line id="Line 46" o:spid="_x0000_s1029" style="position:absolute;visibility:visible;mso-wrap-style:square" from="11160,7020" to="11160,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" strokecolor="#005244" strokeweight="3pt"/>
                <v:shape id="Picture 45" o:spid="_x0000_s1030" type="#_x0000_t75" style="position:absolute;left:8794;top:4094;width:2980;height:3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">
                  <v:imagedata r:id="rId9" o:title=""/>
                </v:shape>
                <w10:wrap anchorx="page" anchory="page"/>
              </v:group>
            </w:pict>
          </mc:Fallback>
        </mc:AlternateContent>
      </w:r>
      <w:r>
        <w:rPr>
          <w:color w:val="005244"/>
          <w:spacing w:val="-1"/>
          <w:sz w:val="18"/>
        </w:rPr>
        <w:tab/>
      </w:r>
      <w:r>
        <w:rPr>
          <w:color w:val="005244"/>
          <w:spacing w:val="7"/>
          <w:w w:val="110"/>
          <w:sz w:val="18"/>
        </w:rPr>
        <w:t xml:space="preserve">CHAPTER </w:t>
      </w:r>
      <w:r>
        <w:rPr>
          <w:color w:val="005244"/>
          <w:spacing w:val="6"/>
          <w:w w:val="110"/>
          <w:sz w:val="18"/>
        </w:rPr>
        <w:t xml:space="preserve">3.5: </w:t>
      </w:r>
      <w:r>
        <w:rPr>
          <w:color w:val="005244"/>
          <w:spacing w:val="7"/>
          <w:w w:val="110"/>
          <w:sz w:val="18"/>
        </w:rPr>
        <w:t xml:space="preserve">ENERGY </w:t>
      </w:r>
      <w:r>
        <w:rPr>
          <w:color w:val="005244"/>
          <w:spacing w:val="8"/>
          <w:w w:val="110"/>
          <w:sz w:val="18"/>
        </w:rPr>
        <w:t>EFFICIENT</w:t>
      </w:r>
      <w:r>
        <w:rPr>
          <w:color w:val="005244"/>
          <w:spacing w:val="40"/>
          <w:w w:val="110"/>
          <w:sz w:val="18"/>
        </w:rPr>
        <w:t xml:space="preserve"> </w:t>
      </w:r>
      <w:r>
        <w:rPr>
          <w:color w:val="005244"/>
          <w:spacing w:val="8"/>
          <w:w w:val="110"/>
          <w:sz w:val="18"/>
        </w:rPr>
        <w:t>DEVELOPMENT</w:t>
      </w:r>
    </w:p>
    <w:p w:rsidR="00202326" w:rsidRDefault="00437B9B">
      <w:pPr>
        <w:spacing w:before="108"/>
        <w:ind w:left="499"/>
        <w:rPr>
          <w:rFonts w:ascii="Arial"/>
          <w:b/>
          <w:sz w:val="20"/>
        </w:rPr>
      </w:pPr>
      <w:r>
        <w:br w:type="column"/>
      </w:r>
    </w:p>
    <w:p w:rsidR="00202326" w:rsidRDefault="00202326">
      <w:pPr>
        <w:rPr>
          <w:rFonts w:ascii="Arial"/>
          <w:sz w:val="20"/>
        </w:rPr>
        <w:sectPr w:rsidR="00202326">
          <w:type w:val="continuous"/>
          <w:pgSz w:w="12240" w:h="15840"/>
          <w:pgMar w:top="480" w:right="360" w:bottom="280" w:left="360" w:header="720" w:footer="720" w:gutter="0"/>
          <w:cols w:num="2" w:space="720" w:equalWidth="0">
            <w:col w:w="10441" w:space="40"/>
            <w:col w:w="1039"/>
          </w:cols>
        </w:sectPr>
      </w:pPr>
    </w:p>
    <w:p w:rsidR="00202326" w:rsidRDefault="00437B9B">
      <w:pPr>
        <w:spacing w:before="78"/>
        <w:ind w:left="2945"/>
        <w:rPr>
          <w:sz w:val="18"/>
        </w:rPr>
      </w:pPr>
      <w:r>
        <w:rPr>
          <w:noProof/>
        </w:rPr>
        <w:lastRenderedPageBreak/>
        <mc:AlternateContent>
          <mc:Choice Requires="wps">
            <w:drawing>
              <wp:anchor distT="0" distB="0" distL="114300" distR="114300" simplePos="0" relativeHeight="251665408" behindDoc="0" locked="0" layoutInCell="1" allowOverlap="1">
                <wp:simplePos x="0" y="0"/>
                <wp:positionH relativeFrom="page">
                  <wp:posOffset>457200</wp:posOffset>
                </wp:positionH>
                <wp:positionV relativeFrom="page">
                  <wp:posOffset>304800</wp:posOffset>
                </wp:positionV>
                <wp:extent cx="1676400" cy="9448800"/>
                <wp:effectExtent l="0" t="0" r="0"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44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60"/>
                              <w:gridCol w:w="2280"/>
                            </w:tblGrid>
                            <w:tr w:rsidR="00202326">
                              <w:trPr>
                                <w:trHeight w:val="6779"/>
                              </w:trPr>
                              <w:tc>
                                <w:tcPr>
                                  <w:tcW w:w="360" w:type="dxa"/>
                                  <w:tcBorders>
                                    <w:right w:val="single" w:sz="24" w:space="0" w:color="005244"/>
                                  </w:tcBorders>
                                </w:tcPr>
                                <w:p w:rsidR="00202326" w:rsidRDefault="00202326">
                                  <w:pPr>
                                    <w:pStyle w:val="TableParagraph"/>
                                    <w:spacing w:before="0"/>
                                    <w:rPr>
                                      <w:rFonts w:ascii="Times New Roman"/>
                                      <w:sz w:val="18"/>
                                    </w:rPr>
                                  </w:pPr>
                                </w:p>
                              </w:tc>
                              <w:tc>
                                <w:tcPr>
                                  <w:tcW w:w="2280" w:type="dxa"/>
                                  <w:tcBorders>
                                    <w:left w:val="single" w:sz="24" w:space="0" w:color="005244"/>
                                  </w:tcBorders>
                                </w:tcPr>
                                <w:p w:rsidR="00202326" w:rsidRDefault="00437B9B">
                                  <w:pPr>
                                    <w:pStyle w:val="TableParagraph"/>
                                    <w:spacing w:before="78"/>
                                    <w:ind w:left="329"/>
                                    <w:rPr>
                                      <w:sz w:val="18"/>
                                    </w:rPr>
                                  </w:pPr>
                                  <w:r>
                                    <w:rPr>
                                      <w:color w:val="005244"/>
                                      <w:w w:val="115"/>
                                      <w:sz w:val="18"/>
                                    </w:rPr>
                                    <w:t>INNOVATIVE LAND</w:t>
                                  </w:r>
                                </w:p>
                              </w:tc>
                            </w:tr>
                            <w:tr w:rsidR="00202326">
                              <w:trPr>
                                <w:trHeight w:val="5900"/>
                              </w:trPr>
                              <w:tc>
                                <w:tcPr>
                                  <w:tcW w:w="2640" w:type="dxa"/>
                                  <w:gridSpan w:val="2"/>
                                </w:tcPr>
                                <w:p w:rsidR="00202326" w:rsidRDefault="00202326">
                                  <w:pPr>
                                    <w:pStyle w:val="TableParagraph"/>
                                    <w:spacing w:before="2"/>
                                    <w:rPr>
                                      <w:sz w:val="16"/>
                                    </w:rPr>
                                  </w:pPr>
                                </w:p>
                                <w:p w:rsidR="00202326" w:rsidRDefault="00437B9B">
                                  <w:pPr>
                                    <w:pStyle w:val="TableParagraph"/>
                                    <w:spacing w:before="1" w:line="283" w:lineRule="auto"/>
                                    <w:ind w:left="239" w:right="241"/>
                                    <w:rPr>
                                      <w:sz w:val="18"/>
                                    </w:rPr>
                                  </w:pPr>
                                  <w:r>
                                    <w:rPr>
                                      <w:color w:val="005244"/>
                                      <w:sz w:val="18"/>
                                    </w:rPr>
                                    <w:t xml:space="preserve">Each </w:t>
                                  </w:r>
                                  <w:proofErr w:type="gramStart"/>
                                  <w:r>
                                    <w:rPr>
                                      <w:color w:val="005244"/>
                                      <w:sz w:val="18"/>
                                    </w:rPr>
                                    <w:t>community  will</w:t>
                                  </w:r>
                                  <w:proofErr w:type="gramEnd"/>
                                  <w:r>
                                    <w:rPr>
                                      <w:color w:val="005244"/>
                                      <w:sz w:val="18"/>
                                    </w:rPr>
                                    <w:t xml:space="preserve">  need to define substantial improvement in their regulations. A standard definition: “Substantial Improvement” means any combination of repairs, reconstruction, alteration, or improvements to a structure in which the cumulative cost equals or exceeds 50 per- cent of the market value of the structure. The market value of the</w:t>
                                  </w:r>
                                  <w:r>
                                    <w:rPr>
                                      <w:color w:val="005244"/>
                                      <w:spacing w:val="21"/>
                                      <w:sz w:val="18"/>
                                    </w:rPr>
                                    <w:t xml:space="preserve"> </w:t>
                                  </w:r>
                                  <w:r>
                                    <w:rPr>
                                      <w:color w:val="005244"/>
                                      <w:sz w:val="18"/>
                                    </w:rPr>
                                    <w:t>structure</w:t>
                                  </w:r>
                                </w:p>
                                <w:p w:rsidR="00202326" w:rsidRDefault="00437B9B">
                                  <w:pPr>
                                    <w:pStyle w:val="TableParagraph"/>
                                    <w:spacing w:before="10" w:line="283" w:lineRule="auto"/>
                                    <w:ind w:left="240" w:right="287" w:hanging="1"/>
                                    <w:rPr>
                                      <w:sz w:val="18"/>
                                    </w:rPr>
                                  </w:pPr>
                                  <w:r>
                                    <w:rPr>
                                      <w:color w:val="005244"/>
                                      <w:sz w:val="18"/>
                                    </w:rPr>
                                    <w:t>should equal either the appraised value prior to the start of the initial repair or improvement, or in the case of damage, the appraised value of the structure prior to the damage occurring.</w:t>
                                  </w:r>
                                </w:p>
                              </w:tc>
                            </w:tr>
                            <w:tr w:rsidR="00202326">
                              <w:trPr>
                                <w:trHeight w:val="2200"/>
                              </w:trPr>
                              <w:tc>
                                <w:tcPr>
                                  <w:tcW w:w="360" w:type="dxa"/>
                                  <w:tcBorders>
                                    <w:right w:val="single" w:sz="24" w:space="0" w:color="005244"/>
                                  </w:tcBorders>
                                </w:tcPr>
                                <w:p w:rsidR="00202326" w:rsidRDefault="00202326">
                                  <w:pPr>
                                    <w:pStyle w:val="TableParagraph"/>
                                    <w:spacing w:before="0"/>
                                    <w:rPr>
                                      <w:sz w:val="26"/>
                                    </w:rPr>
                                  </w:pPr>
                                </w:p>
                                <w:p w:rsidR="00202326" w:rsidRDefault="00202326">
                                  <w:pPr>
                                    <w:pStyle w:val="TableParagraph"/>
                                    <w:spacing w:before="0"/>
                                    <w:rPr>
                                      <w:sz w:val="26"/>
                                    </w:rPr>
                                  </w:pPr>
                                </w:p>
                                <w:p w:rsidR="00202326" w:rsidRDefault="00202326">
                                  <w:pPr>
                                    <w:pStyle w:val="TableParagraph"/>
                                    <w:spacing w:before="0"/>
                                    <w:rPr>
                                      <w:sz w:val="26"/>
                                    </w:rPr>
                                  </w:pPr>
                                </w:p>
                                <w:p w:rsidR="00202326" w:rsidRDefault="00202326">
                                  <w:pPr>
                                    <w:pStyle w:val="TableParagraph"/>
                                    <w:spacing w:before="0"/>
                                    <w:rPr>
                                      <w:sz w:val="26"/>
                                    </w:rPr>
                                  </w:pPr>
                                </w:p>
                                <w:p w:rsidR="00202326" w:rsidRDefault="00202326">
                                  <w:pPr>
                                    <w:pStyle w:val="TableParagraph"/>
                                    <w:spacing w:before="0"/>
                                    <w:rPr>
                                      <w:sz w:val="26"/>
                                    </w:rPr>
                                  </w:pPr>
                                </w:p>
                                <w:p w:rsidR="00202326" w:rsidRDefault="00202326">
                                  <w:pPr>
                                    <w:pStyle w:val="TableParagraph"/>
                                    <w:spacing w:before="209"/>
                                    <w:ind w:left="-52"/>
                                    <w:rPr>
                                      <w:rFonts w:ascii="Arial"/>
                                      <w:b/>
                                      <w:sz w:val="20"/>
                                    </w:rPr>
                                  </w:pPr>
                                </w:p>
                              </w:tc>
                              <w:tc>
                                <w:tcPr>
                                  <w:tcW w:w="2280" w:type="dxa"/>
                                  <w:tcBorders>
                                    <w:left w:val="single" w:sz="24" w:space="0" w:color="005244"/>
                                  </w:tcBorders>
                                </w:tcPr>
                                <w:p w:rsidR="00202326" w:rsidRDefault="00202326">
                                  <w:pPr>
                                    <w:pStyle w:val="TableParagraph"/>
                                    <w:spacing w:before="0"/>
                                    <w:rPr>
                                      <w:rFonts w:ascii="Times New Roman"/>
                                      <w:sz w:val="18"/>
                                    </w:rPr>
                                  </w:pPr>
                                </w:p>
                              </w:tc>
                            </w:tr>
                          </w:tbl>
                          <w:p w:rsidR="00202326" w:rsidRDefault="002023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36pt;margin-top:24pt;width:132pt;height:74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0"/>
                        <w:gridCol w:w="2280"/>
                      </w:tblGrid>
                      <w:tr w:rsidR="00202326">
                        <w:trPr>
                          <w:trHeight w:val="6779"/>
                        </w:trPr>
                        <w:tc>
                          <w:tcPr>
                            <w:tcW w:w="360" w:type="dxa"/>
                            <w:tcBorders>
                              <w:right w:val="single" w:sz="24" w:space="0" w:color="005244"/>
                            </w:tcBorders>
                          </w:tcPr>
                          <w:p w:rsidR="00202326" w:rsidRDefault="00202326">
                            <w:pPr>
                              <w:pStyle w:val="TableParagraph"/>
                              <w:spacing w:before="0"/>
                              <w:rPr>
                                <w:rFonts w:ascii="Times New Roman"/>
                                <w:sz w:val="18"/>
                              </w:rPr>
                            </w:pPr>
                          </w:p>
                        </w:tc>
                        <w:tc>
                          <w:tcPr>
                            <w:tcW w:w="2280" w:type="dxa"/>
                            <w:tcBorders>
                              <w:left w:val="single" w:sz="24" w:space="0" w:color="005244"/>
                            </w:tcBorders>
                          </w:tcPr>
                          <w:p w:rsidR="00202326" w:rsidRDefault="00437B9B">
                            <w:pPr>
                              <w:pStyle w:val="TableParagraph"/>
                              <w:spacing w:before="78"/>
                              <w:ind w:left="329"/>
                              <w:rPr>
                                <w:sz w:val="18"/>
                              </w:rPr>
                            </w:pPr>
                            <w:r>
                              <w:rPr>
                                <w:color w:val="005244"/>
                                <w:w w:val="115"/>
                                <w:sz w:val="18"/>
                              </w:rPr>
                              <w:t>INNOVATIVE LAND</w:t>
                            </w:r>
                          </w:p>
                        </w:tc>
                      </w:tr>
                      <w:tr w:rsidR="00202326">
                        <w:trPr>
                          <w:trHeight w:val="5900"/>
                        </w:trPr>
                        <w:tc>
                          <w:tcPr>
                            <w:tcW w:w="2640" w:type="dxa"/>
                            <w:gridSpan w:val="2"/>
                          </w:tcPr>
                          <w:p w:rsidR="00202326" w:rsidRDefault="00202326">
                            <w:pPr>
                              <w:pStyle w:val="TableParagraph"/>
                              <w:spacing w:before="2"/>
                              <w:rPr>
                                <w:sz w:val="16"/>
                              </w:rPr>
                            </w:pPr>
                          </w:p>
                          <w:p w:rsidR="00202326" w:rsidRDefault="00437B9B">
                            <w:pPr>
                              <w:pStyle w:val="TableParagraph"/>
                              <w:spacing w:before="1" w:line="283" w:lineRule="auto"/>
                              <w:ind w:left="239" w:right="241"/>
                              <w:rPr>
                                <w:sz w:val="18"/>
                              </w:rPr>
                            </w:pPr>
                            <w:r>
                              <w:rPr>
                                <w:color w:val="005244"/>
                                <w:sz w:val="18"/>
                              </w:rPr>
                              <w:t xml:space="preserve">Each </w:t>
                            </w:r>
                            <w:proofErr w:type="gramStart"/>
                            <w:r>
                              <w:rPr>
                                <w:color w:val="005244"/>
                                <w:sz w:val="18"/>
                              </w:rPr>
                              <w:t>community  will</w:t>
                            </w:r>
                            <w:proofErr w:type="gramEnd"/>
                            <w:r>
                              <w:rPr>
                                <w:color w:val="005244"/>
                                <w:sz w:val="18"/>
                              </w:rPr>
                              <w:t xml:space="preserve">  need to define substantial improvement in their regulations. A standard definition: “Substantial Improvement” means any combination of repairs, reconstruction, alteration, or improvements to a structure in which the cumulative cost equals or exceeds 50 per- cent of the market value of the structure. The market value of the</w:t>
                            </w:r>
                            <w:r>
                              <w:rPr>
                                <w:color w:val="005244"/>
                                <w:spacing w:val="21"/>
                                <w:sz w:val="18"/>
                              </w:rPr>
                              <w:t xml:space="preserve"> </w:t>
                            </w:r>
                            <w:r>
                              <w:rPr>
                                <w:color w:val="005244"/>
                                <w:sz w:val="18"/>
                              </w:rPr>
                              <w:t>structure</w:t>
                            </w:r>
                          </w:p>
                          <w:p w:rsidR="00202326" w:rsidRDefault="00437B9B">
                            <w:pPr>
                              <w:pStyle w:val="TableParagraph"/>
                              <w:spacing w:before="10" w:line="283" w:lineRule="auto"/>
                              <w:ind w:left="240" w:right="287" w:hanging="1"/>
                              <w:rPr>
                                <w:sz w:val="18"/>
                              </w:rPr>
                            </w:pPr>
                            <w:r>
                              <w:rPr>
                                <w:color w:val="005244"/>
                                <w:sz w:val="18"/>
                              </w:rPr>
                              <w:t>should equal either the appraised value prior to the start of the initial repair or improvement, or in the case of damage, the appraised value of the structure prior to the damage occurring.</w:t>
                            </w:r>
                          </w:p>
                        </w:tc>
                      </w:tr>
                      <w:tr w:rsidR="00202326">
                        <w:trPr>
                          <w:trHeight w:val="2200"/>
                        </w:trPr>
                        <w:tc>
                          <w:tcPr>
                            <w:tcW w:w="360" w:type="dxa"/>
                            <w:tcBorders>
                              <w:right w:val="single" w:sz="24" w:space="0" w:color="005244"/>
                            </w:tcBorders>
                          </w:tcPr>
                          <w:p w:rsidR="00202326" w:rsidRDefault="00202326">
                            <w:pPr>
                              <w:pStyle w:val="TableParagraph"/>
                              <w:spacing w:before="0"/>
                              <w:rPr>
                                <w:sz w:val="26"/>
                              </w:rPr>
                            </w:pPr>
                          </w:p>
                          <w:p w:rsidR="00202326" w:rsidRDefault="00202326">
                            <w:pPr>
                              <w:pStyle w:val="TableParagraph"/>
                              <w:spacing w:before="0"/>
                              <w:rPr>
                                <w:sz w:val="26"/>
                              </w:rPr>
                            </w:pPr>
                          </w:p>
                          <w:p w:rsidR="00202326" w:rsidRDefault="00202326">
                            <w:pPr>
                              <w:pStyle w:val="TableParagraph"/>
                              <w:spacing w:before="0"/>
                              <w:rPr>
                                <w:sz w:val="26"/>
                              </w:rPr>
                            </w:pPr>
                          </w:p>
                          <w:p w:rsidR="00202326" w:rsidRDefault="00202326">
                            <w:pPr>
                              <w:pStyle w:val="TableParagraph"/>
                              <w:spacing w:before="0"/>
                              <w:rPr>
                                <w:sz w:val="26"/>
                              </w:rPr>
                            </w:pPr>
                          </w:p>
                          <w:p w:rsidR="00202326" w:rsidRDefault="00202326">
                            <w:pPr>
                              <w:pStyle w:val="TableParagraph"/>
                              <w:spacing w:before="0"/>
                              <w:rPr>
                                <w:sz w:val="26"/>
                              </w:rPr>
                            </w:pPr>
                          </w:p>
                          <w:p w:rsidR="00202326" w:rsidRDefault="00202326">
                            <w:pPr>
                              <w:pStyle w:val="TableParagraph"/>
                              <w:spacing w:before="209"/>
                              <w:ind w:left="-52"/>
                              <w:rPr>
                                <w:rFonts w:ascii="Arial"/>
                                <w:b/>
                                <w:sz w:val="20"/>
                              </w:rPr>
                            </w:pPr>
                          </w:p>
                        </w:tc>
                        <w:tc>
                          <w:tcPr>
                            <w:tcW w:w="2280" w:type="dxa"/>
                            <w:tcBorders>
                              <w:left w:val="single" w:sz="24" w:space="0" w:color="005244"/>
                            </w:tcBorders>
                          </w:tcPr>
                          <w:p w:rsidR="00202326" w:rsidRDefault="00202326">
                            <w:pPr>
                              <w:pStyle w:val="TableParagraph"/>
                              <w:spacing w:before="0"/>
                              <w:rPr>
                                <w:rFonts w:ascii="Times New Roman"/>
                                <w:sz w:val="18"/>
                              </w:rPr>
                            </w:pPr>
                          </w:p>
                        </w:tc>
                      </w:tr>
                    </w:tbl>
                    <w:p w:rsidR="00202326" w:rsidRDefault="00202326">
                      <w:pPr>
                        <w:pStyle w:val="BodyText"/>
                      </w:pPr>
                    </w:p>
                  </w:txbxContent>
                </v:textbox>
                <w10:wrap anchorx="page" anchory="page"/>
              </v:shape>
            </w:pict>
          </mc:Fallback>
        </mc:AlternateContent>
      </w:r>
      <w:r>
        <w:rPr>
          <w:color w:val="005244"/>
          <w:w w:val="115"/>
          <w:sz w:val="18"/>
        </w:rPr>
        <w:t>USE PLANNING TECHNIQUES: A HANDBOOK FOR SUSTAINABLE DEVELOPMENT</w:t>
      </w:r>
    </w:p>
    <w:p w:rsidR="00202326" w:rsidRDefault="00202326">
      <w:pPr>
        <w:pStyle w:val="BodyText"/>
        <w:rPr>
          <w:sz w:val="30"/>
        </w:rPr>
      </w:pPr>
    </w:p>
    <w:p w:rsidR="00202326" w:rsidRDefault="00437B9B">
      <w:pPr>
        <w:pStyle w:val="Heading2"/>
        <w:numPr>
          <w:ilvl w:val="0"/>
          <w:numId w:val="9"/>
        </w:numPr>
        <w:tabs>
          <w:tab w:val="left" w:pos="3471"/>
        </w:tabs>
      </w:pPr>
      <w:r>
        <w:rPr>
          <w:color w:val="005244"/>
          <w:spacing w:val="10"/>
          <w:w w:val="120"/>
        </w:rPr>
        <w:t>ENERGY</w:t>
      </w:r>
      <w:r>
        <w:rPr>
          <w:color w:val="005244"/>
          <w:spacing w:val="26"/>
          <w:w w:val="120"/>
        </w:rPr>
        <w:t xml:space="preserve"> </w:t>
      </w:r>
      <w:r>
        <w:rPr>
          <w:color w:val="005244"/>
          <w:spacing w:val="11"/>
          <w:w w:val="120"/>
        </w:rPr>
        <w:t>EFFICIENCY</w:t>
      </w:r>
    </w:p>
    <w:p w:rsidR="00202326" w:rsidRDefault="00437B9B">
      <w:pPr>
        <w:pStyle w:val="Heading3"/>
        <w:numPr>
          <w:ilvl w:val="1"/>
          <w:numId w:val="9"/>
        </w:numPr>
        <w:tabs>
          <w:tab w:val="left" w:pos="3720"/>
        </w:tabs>
        <w:spacing w:before="146"/>
      </w:pPr>
      <w:r>
        <w:rPr>
          <w:color w:val="231F20"/>
        </w:rPr>
        <w:t>Applicability</w:t>
      </w:r>
    </w:p>
    <w:p w:rsidR="00202326" w:rsidRDefault="00437B9B">
      <w:pPr>
        <w:pStyle w:val="BodyText"/>
        <w:spacing w:before="29" w:line="276" w:lineRule="auto"/>
        <w:ind w:left="3719" w:right="1295"/>
        <w:jc w:val="both"/>
        <w:rPr>
          <w:color w:val="231F20"/>
          <w:w w:val="105"/>
        </w:rPr>
      </w:pPr>
      <w:r>
        <w:rPr>
          <w:color w:val="231F20"/>
          <w:w w:val="105"/>
        </w:rPr>
        <w:t xml:space="preserve">Wherever the following standards conflict with other building code require- </w:t>
      </w:r>
      <w:proofErr w:type="spellStart"/>
      <w:r>
        <w:rPr>
          <w:color w:val="231F20"/>
          <w:w w:val="105"/>
        </w:rPr>
        <w:t>ments</w:t>
      </w:r>
      <w:proofErr w:type="spellEnd"/>
      <w:r>
        <w:rPr>
          <w:color w:val="231F20"/>
          <w:w w:val="105"/>
        </w:rPr>
        <w:t>,</w:t>
      </w:r>
      <w:r>
        <w:rPr>
          <w:color w:val="231F20"/>
          <w:spacing w:val="-10"/>
          <w:w w:val="105"/>
        </w:rPr>
        <w:t xml:space="preserve"> </w:t>
      </w:r>
      <w:r>
        <w:rPr>
          <w:color w:val="231F20"/>
          <w:w w:val="105"/>
        </w:rPr>
        <w:t>those</w:t>
      </w:r>
      <w:r>
        <w:rPr>
          <w:color w:val="231F20"/>
          <w:spacing w:val="-10"/>
          <w:w w:val="105"/>
        </w:rPr>
        <w:t xml:space="preserve"> </w:t>
      </w:r>
      <w:r>
        <w:rPr>
          <w:color w:val="231F20"/>
          <w:w w:val="105"/>
        </w:rPr>
        <w:t>that</w:t>
      </w:r>
      <w:r>
        <w:rPr>
          <w:color w:val="231F20"/>
          <w:spacing w:val="-10"/>
          <w:w w:val="105"/>
        </w:rPr>
        <w:t xml:space="preserve"> </w:t>
      </w:r>
      <w:r>
        <w:rPr>
          <w:color w:val="231F20"/>
          <w:w w:val="105"/>
        </w:rPr>
        <w:t>are</w:t>
      </w:r>
      <w:r>
        <w:rPr>
          <w:color w:val="231F20"/>
          <w:spacing w:val="-10"/>
          <w:w w:val="105"/>
        </w:rPr>
        <w:t xml:space="preserve"> </w:t>
      </w:r>
      <w:r>
        <w:rPr>
          <w:color w:val="231F20"/>
          <w:w w:val="105"/>
        </w:rPr>
        <w:t>more</w:t>
      </w:r>
      <w:r>
        <w:rPr>
          <w:color w:val="231F20"/>
          <w:spacing w:val="-10"/>
          <w:w w:val="105"/>
        </w:rPr>
        <w:t xml:space="preserve"> </w:t>
      </w:r>
      <w:r>
        <w:rPr>
          <w:color w:val="231F20"/>
          <w:w w:val="105"/>
        </w:rPr>
        <w:t>restrictive,</w:t>
      </w:r>
      <w:r>
        <w:rPr>
          <w:color w:val="231F20"/>
          <w:spacing w:val="-10"/>
          <w:w w:val="105"/>
        </w:rPr>
        <w:t xml:space="preserve"> </w:t>
      </w:r>
      <w:r>
        <w:rPr>
          <w:color w:val="231F20"/>
          <w:w w:val="105"/>
        </w:rPr>
        <w:t>and</w:t>
      </w:r>
      <w:r>
        <w:rPr>
          <w:color w:val="231F20"/>
          <w:spacing w:val="-9"/>
          <w:w w:val="105"/>
        </w:rPr>
        <w:t xml:space="preserve"> </w:t>
      </w:r>
      <w:r>
        <w:rPr>
          <w:color w:val="231F20"/>
          <w:w w:val="105"/>
        </w:rPr>
        <w:t>with</w:t>
      </w:r>
      <w:r>
        <w:rPr>
          <w:color w:val="231F20"/>
          <w:spacing w:val="-10"/>
          <w:w w:val="105"/>
        </w:rPr>
        <w:t xml:space="preserve"> </w:t>
      </w:r>
      <w:r>
        <w:rPr>
          <w:color w:val="231F20"/>
          <w:w w:val="105"/>
        </w:rPr>
        <w:t>the</w:t>
      </w:r>
      <w:r>
        <w:rPr>
          <w:color w:val="231F20"/>
          <w:spacing w:val="-10"/>
          <w:w w:val="105"/>
        </w:rPr>
        <w:t xml:space="preserve"> </w:t>
      </w:r>
      <w:r>
        <w:rPr>
          <w:color w:val="231F20"/>
          <w:w w:val="105"/>
        </w:rPr>
        <w:t>greater</w:t>
      </w:r>
      <w:r>
        <w:rPr>
          <w:color w:val="231F20"/>
          <w:spacing w:val="-10"/>
          <w:w w:val="105"/>
        </w:rPr>
        <w:t xml:space="preserve"> </w:t>
      </w:r>
      <w:r>
        <w:rPr>
          <w:color w:val="231F20"/>
          <w:w w:val="105"/>
        </w:rPr>
        <w:t>energy</w:t>
      </w:r>
      <w:r>
        <w:rPr>
          <w:color w:val="231F20"/>
          <w:spacing w:val="-10"/>
          <w:w w:val="105"/>
        </w:rPr>
        <w:t xml:space="preserve"> </w:t>
      </w:r>
      <w:r>
        <w:rPr>
          <w:color w:val="231F20"/>
          <w:w w:val="105"/>
        </w:rPr>
        <w:t>efficiency savings, shall</w:t>
      </w:r>
      <w:r>
        <w:rPr>
          <w:color w:val="231F20"/>
          <w:spacing w:val="16"/>
          <w:w w:val="105"/>
        </w:rPr>
        <w:t xml:space="preserve"> </w:t>
      </w:r>
      <w:r>
        <w:rPr>
          <w:color w:val="231F20"/>
          <w:w w:val="105"/>
        </w:rPr>
        <w:t>prevail.</w:t>
      </w:r>
    </w:p>
    <w:p w:rsidR="00202326" w:rsidRDefault="00202326">
      <w:pPr>
        <w:pStyle w:val="BodyText"/>
        <w:spacing w:before="3"/>
        <w:rPr>
          <w:sz w:val="21"/>
        </w:rPr>
      </w:pPr>
    </w:p>
    <w:p w:rsidR="00202326" w:rsidRDefault="00437B9B">
      <w:pPr>
        <w:pStyle w:val="Heading2"/>
        <w:numPr>
          <w:ilvl w:val="0"/>
          <w:numId w:val="9"/>
        </w:numPr>
        <w:tabs>
          <w:tab w:val="left" w:pos="3552"/>
        </w:tabs>
        <w:spacing w:before="1"/>
        <w:ind w:left="3551" w:hanging="312"/>
      </w:pPr>
      <w:r>
        <w:rPr>
          <w:color w:val="005244"/>
          <w:spacing w:val="11"/>
          <w:w w:val="120"/>
        </w:rPr>
        <w:t>GENERAL CONSTRUCTION</w:t>
      </w:r>
      <w:r>
        <w:rPr>
          <w:color w:val="005244"/>
          <w:spacing w:val="43"/>
          <w:w w:val="120"/>
        </w:rPr>
        <w:t xml:space="preserve"> </w:t>
      </w:r>
      <w:r>
        <w:rPr>
          <w:color w:val="005244"/>
          <w:spacing w:val="11"/>
          <w:w w:val="120"/>
        </w:rPr>
        <w:t>STANDARDS</w:t>
      </w:r>
    </w:p>
    <w:p w:rsidR="00202326" w:rsidRDefault="00437B9B">
      <w:pPr>
        <w:pStyle w:val="BodyText"/>
        <w:spacing w:before="165" w:line="276" w:lineRule="auto"/>
        <w:ind w:left="3239" w:right="1120"/>
      </w:pPr>
      <w:r>
        <w:rPr>
          <w:color w:val="231F20"/>
          <w:w w:val="105"/>
        </w:rPr>
        <w:t>For all new construction and substantial improvements, buildings must comply with the following:</w:t>
      </w:r>
    </w:p>
    <w:p w:rsidR="00202326" w:rsidRDefault="00437B9B">
      <w:pPr>
        <w:pStyle w:val="ListParagraph"/>
        <w:numPr>
          <w:ilvl w:val="1"/>
          <w:numId w:val="9"/>
        </w:numPr>
        <w:tabs>
          <w:tab w:val="left" w:pos="3720"/>
        </w:tabs>
        <w:spacing w:line="276" w:lineRule="auto"/>
        <w:ind w:left="3719" w:right="1085"/>
        <w:rPr>
          <w:sz w:val="20"/>
        </w:rPr>
      </w:pPr>
      <w:r>
        <w:rPr>
          <w:color w:val="231F20"/>
          <w:w w:val="105"/>
          <w:sz w:val="20"/>
        </w:rPr>
        <w:t>A minimum of 50 percent of all non-hazardous construction or demolition debris</w:t>
      </w:r>
      <w:r>
        <w:rPr>
          <w:color w:val="231F20"/>
          <w:spacing w:val="-7"/>
          <w:w w:val="105"/>
          <w:sz w:val="20"/>
        </w:rPr>
        <w:t xml:space="preserve"> </w:t>
      </w:r>
      <w:r>
        <w:rPr>
          <w:color w:val="231F20"/>
          <w:w w:val="105"/>
          <w:sz w:val="20"/>
        </w:rPr>
        <w:t>materials</w:t>
      </w:r>
      <w:r>
        <w:rPr>
          <w:color w:val="231F20"/>
          <w:spacing w:val="-6"/>
          <w:w w:val="105"/>
          <w:sz w:val="20"/>
        </w:rPr>
        <w:t xml:space="preserve"> </w:t>
      </w:r>
      <w:r>
        <w:rPr>
          <w:color w:val="231F20"/>
          <w:w w:val="105"/>
          <w:sz w:val="20"/>
        </w:rPr>
        <w:t>must</w:t>
      </w:r>
      <w:r>
        <w:rPr>
          <w:color w:val="231F20"/>
          <w:spacing w:val="-6"/>
          <w:w w:val="105"/>
          <w:sz w:val="20"/>
        </w:rPr>
        <w:t xml:space="preserve"> </w:t>
      </w:r>
      <w:r>
        <w:rPr>
          <w:color w:val="231F20"/>
          <w:w w:val="105"/>
          <w:sz w:val="20"/>
        </w:rPr>
        <w:t>be</w:t>
      </w:r>
      <w:r>
        <w:rPr>
          <w:color w:val="231F20"/>
          <w:spacing w:val="-6"/>
          <w:w w:val="105"/>
          <w:sz w:val="20"/>
        </w:rPr>
        <w:t xml:space="preserve"> </w:t>
      </w:r>
      <w:r>
        <w:rPr>
          <w:color w:val="231F20"/>
          <w:w w:val="105"/>
          <w:sz w:val="20"/>
        </w:rPr>
        <w:t>either</w:t>
      </w:r>
      <w:r>
        <w:rPr>
          <w:color w:val="231F20"/>
          <w:spacing w:val="-6"/>
          <w:w w:val="105"/>
          <w:sz w:val="20"/>
        </w:rPr>
        <w:t xml:space="preserve"> </w:t>
      </w:r>
      <w:r>
        <w:rPr>
          <w:color w:val="231F20"/>
          <w:w w:val="105"/>
          <w:sz w:val="20"/>
        </w:rPr>
        <w:t>recycled</w:t>
      </w:r>
      <w:r>
        <w:rPr>
          <w:color w:val="231F20"/>
          <w:spacing w:val="-6"/>
          <w:w w:val="105"/>
          <w:sz w:val="20"/>
        </w:rPr>
        <w:t xml:space="preserve"> </w:t>
      </w:r>
      <w:r>
        <w:rPr>
          <w:color w:val="231F20"/>
          <w:w w:val="105"/>
          <w:sz w:val="20"/>
        </w:rPr>
        <w:t>or</w:t>
      </w:r>
      <w:r>
        <w:rPr>
          <w:color w:val="231F20"/>
          <w:spacing w:val="-6"/>
          <w:w w:val="105"/>
          <w:sz w:val="20"/>
        </w:rPr>
        <w:t xml:space="preserve"> </w:t>
      </w:r>
      <w:r>
        <w:rPr>
          <w:color w:val="231F20"/>
          <w:w w:val="105"/>
          <w:sz w:val="20"/>
        </w:rPr>
        <w:t>salvaged.</w:t>
      </w:r>
      <w:r>
        <w:rPr>
          <w:color w:val="231F20"/>
          <w:spacing w:val="-6"/>
          <w:w w:val="105"/>
          <w:sz w:val="20"/>
        </w:rPr>
        <w:t xml:space="preserve"> </w:t>
      </w:r>
      <w:r>
        <w:rPr>
          <w:color w:val="231F20"/>
          <w:w w:val="105"/>
          <w:sz w:val="20"/>
        </w:rPr>
        <w:t>Calculation</w:t>
      </w:r>
      <w:r>
        <w:rPr>
          <w:color w:val="231F20"/>
          <w:spacing w:val="-6"/>
          <w:w w:val="105"/>
          <w:sz w:val="20"/>
        </w:rPr>
        <w:t xml:space="preserve"> </w:t>
      </w:r>
      <w:r>
        <w:rPr>
          <w:color w:val="231F20"/>
          <w:w w:val="105"/>
          <w:sz w:val="20"/>
        </w:rPr>
        <w:t>of</w:t>
      </w:r>
      <w:r>
        <w:rPr>
          <w:color w:val="231F20"/>
          <w:spacing w:val="-6"/>
          <w:w w:val="105"/>
          <w:sz w:val="20"/>
        </w:rPr>
        <w:t xml:space="preserve"> </w:t>
      </w:r>
      <w:r>
        <w:rPr>
          <w:color w:val="231F20"/>
          <w:w w:val="105"/>
          <w:sz w:val="20"/>
        </w:rPr>
        <w:t>the</w:t>
      </w:r>
      <w:r>
        <w:rPr>
          <w:color w:val="231F20"/>
          <w:spacing w:val="-6"/>
          <w:w w:val="105"/>
          <w:sz w:val="20"/>
        </w:rPr>
        <w:t xml:space="preserve"> </w:t>
      </w:r>
      <w:r>
        <w:rPr>
          <w:color w:val="231F20"/>
          <w:w w:val="105"/>
          <w:sz w:val="20"/>
        </w:rPr>
        <w:t>percent recycled</w:t>
      </w:r>
      <w:r>
        <w:rPr>
          <w:color w:val="231F20"/>
          <w:spacing w:val="-9"/>
          <w:w w:val="105"/>
          <w:sz w:val="20"/>
        </w:rPr>
        <w:t xml:space="preserve"> </w:t>
      </w:r>
      <w:r>
        <w:rPr>
          <w:color w:val="231F20"/>
          <w:w w:val="105"/>
          <w:sz w:val="20"/>
        </w:rPr>
        <w:t>or</w:t>
      </w:r>
      <w:r>
        <w:rPr>
          <w:color w:val="231F20"/>
          <w:spacing w:val="-8"/>
          <w:w w:val="105"/>
          <w:sz w:val="20"/>
        </w:rPr>
        <w:t xml:space="preserve"> </w:t>
      </w:r>
      <w:r>
        <w:rPr>
          <w:color w:val="231F20"/>
          <w:w w:val="105"/>
          <w:sz w:val="20"/>
        </w:rPr>
        <w:t>salvaged</w:t>
      </w:r>
      <w:r>
        <w:rPr>
          <w:color w:val="231F20"/>
          <w:spacing w:val="-8"/>
          <w:w w:val="105"/>
          <w:sz w:val="20"/>
        </w:rPr>
        <w:t xml:space="preserve"> </w:t>
      </w:r>
      <w:r>
        <w:rPr>
          <w:color w:val="231F20"/>
          <w:w w:val="105"/>
          <w:sz w:val="20"/>
        </w:rPr>
        <w:t>can</w:t>
      </w:r>
      <w:r>
        <w:rPr>
          <w:color w:val="231F20"/>
          <w:spacing w:val="-8"/>
          <w:w w:val="105"/>
          <w:sz w:val="20"/>
        </w:rPr>
        <w:t xml:space="preserve"> </w:t>
      </w:r>
      <w:r>
        <w:rPr>
          <w:color w:val="231F20"/>
          <w:w w:val="105"/>
          <w:sz w:val="20"/>
        </w:rPr>
        <w:t>be</w:t>
      </w:r>
      <w:r>
        <w:rPr>
          <w:color w:val="231F20"/>
          <w:spacing w:val="-8"/>
          <w:w w:val="105"/>
          <w:sz w:val="20"/>
        </w:rPr>
        <w:t xml:space="preserve"> </w:t>
      </w:r>
      <w:r>
        <w:rPr>
          <w:color w:val="231F20"/>
          <w:w w:val="105"/>
          <w:sz w:val="20"/>
        </w:rPr>
        <w:t>based</w:t>
      </w:r>
      <w:r>
        <w:rPr>
          <w:color w:val="231F20"/>
          <w:spacing w:val="-8"/>
          <w:w w:val="105"/>
          <w:sz w:val="20"/>
        </w:rPr>
        <w:t xml:space="preserve"> </w:t>
      </w:r>
      <w:r>
        <w:rPr>
          <w:color w:val="231F20"/>
          <w:w w:val="105"/>
          <w:sz w:val="20"/>
        </w:rPr>
        <w:t>on</w:t>
      </w:r>
      <w:r>
        <w:rPr>
          <w:color w:val="231F20"/>
          <w:spacing w:val="-8"/>
          <w:w w:val="105"/>
          <w:sz w:val="20"/>
        </w:rPr>
        <w:t xml:space="preserve"> </w:t>
      </w:r>
      <w:r>
        <w:rPr>
          <w:color w:val="231F20"/>
          <w:w w:val="105"/>
          <w:sz w:val="20"/>
        </w:rPr>
        <w:t>either</w:t>
      </w:r>
      <w:r>
        <w:rPr>
          <w:color w:val="231F20"/>
          <w:spacing w:val="-8"/>
          <w:w w:val="105"/>
          <w:sz w:val="20"/>
        </w:rPr>
        <w:t xml:space="preserve"> </w:t>
      </w:r>
      <w:r>
        <w:rPr>
          <w:color w:val="231F20"/>
          <w:w w:val="105"/>
          <w:sz w:val="20"/>
        </w:rPr>
        <w:t>weight</w:t>
      </w:r>
      <w:r>
        <w:rPr>
          <w:color w:val="231F20"/>
          <w:spacing w:val="-8"/>
          <w:w w:val="105"/>
          <w:sz w:val="20"/>
        </w:rPr>
        <w:t xml:space="preserve"> </w:t>
      </w:r>
      <w:r>
        <w:rPr>
          <w:color w:val="231F20"/>
          <w:w w:val="105"/>
          <w:sz w:val="20"/>
        </w:rPr>
        <w:t>or</w:t>
      </w:r>
      <w:r>
        <w:rPr>
          <w:color w:val="231F20"/>
          <w:spacing w:val="-8"/>
          <w:w w:val="105"/>
          <w:sz w:val="20"/>
        </w:rPr>
        <w:t xml:space="preserve"> </w:t>
      </w:r>
      <w:r>
        <w:rPr>
          <w:color w:val="231F20"/>
          <w:w w:val="105"/>
          <w:sz w:val="20"/>
        </w:rPr>
        <w:t>volume,</w:t>
      </w:r>
      <w:r>
        <w:rPr>
          <w:color w:val="231F20"/>
          <w:spacing w:val="-9"/>
          <w:w w:val="105"/>
          <w:sz w:val="20"/>
        </w:rPr>
        <w:t xml:space="preserve"> </w:t>
      </w:r>
      <w:r>
        <w:rPr>
          <w:color w:val="231F20"/>
          <w:w w:val="105"/>
          <w:sz w:val="20"/>
        </w:rPr>
        <w:t>but</w:t>
      </w:r>
      <w:r>
        <w:rPr>
          <w:color w:val="231F20"/>
          <w:spacing w:val="-8"/>
          <w:w w:val="105"/>
          <w:sz w:val="20"/>
        </w:rPr>
        <w:t xml:space="preserve"> </w:t>
      </w:r>
      <w:r>
        <w:rPr>
          <w:color w:val="231F20"/>
          <w:w w:val="105"/>
          <w:sz w:val="20"/>
        </w:rPr>
        <w:t>the</w:t>
      </w:r>
      <w:r>
        <w:rPr>
          <w:color w:val="231F20"/>
          <w:spacing w:val="-8"/>
          <w:w w:val="105"/>
          <w:sz w:val="20"/>
        </w:rPr>
        <w:t xml:space="preserve"> </w:t>
      </w:r>
      <w:r>
        <w:rPr>
          <w:color w:val="231F20"/>
          <w:w w:val="105"/>
          <w:sz w:val="20"/>
        </w:rPr>
        <w:t>measure used must be consistent for all calculations under this</w:t>
      </w:r>
      <w:r>
        <w:rPr>
          <w:color w:val="231F20"/>
          <w:spacing w:val="41"/>
          <w:w w:val="105"/>
          <w:sz w:val="20"/>
        </w:rPr>
        <w:t xml:space="preserve"> </w:t>
      </w:r>
      <w:r>
        <w:rPr>
          <w:color w:val="231F20"/>
          <w:w w:val="105"/>
          <w:sz w:val="20"/>
        </w:rPr>
        <w:t>provision.</w:t>
      </w:r>
    </w:p>
    <w:p w:rsidR="00202326" w:rsidRDefault="00437B9B">
      <w:pPr>
        <w:pStyle w:val="ListParagraph"/>
        <w:numPr>
          <w:ilvl w:val="1"/>
          <w:numId w:val="9"/>
        </w:numPr>
        <w:tabs>
          <w:tab w:val="left" w:pos="3720"/>
        </w:tabs>
        <w:spacing w:before="137" w:line="276" w:lineRule="auto"/>
        <w:ind w:left="3719" w:right="1126"/>
        <w:rPr>
          <w:sz w:val="20"/>
        </w:rPr>
      </w:pPr>
      <w:r>
        <w:rPr>
          <w:noProof/>
        </w:rPr>
        <w:drawing>
          <wp:anchor distT="0" distB="0" distL="0" distR="0" simplePos="0" relativeHeight="251663360" behindDoc="0" locked="0" layoutInCell="1" allowOverlap="1">
            <wp:simplePos x="0" y="0"/>
            <wp:positionH relativeFrom="page">
              <wp:posOffset>295363</wp:posOffset>
            </wp:positionH>
            <wp:positionV relativeFrom="paragraph">
              <wp:posOffset>1212531</wp:posOffset>
            </wp:positionV>
            <wp:extent cx="1892300" cy="39624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1892300" cy="3962400"/>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simplePos x="0" y="0"/>
                <wp:positionH relativeFrom="page">
                  <wp:posOffset>457200</wp:posOffset>
                </wp:positionH>
                <wp:positionV relativeFrom="paragraph">
                  <wp:posOffset>1266825</wp:posOffset>
                </wp:positionV>
                <wp:extent cx="1676400" cy="3746500"/>
                <wp:effectExtent l="0" t="0" r="0" b="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746500"/>
                        </a:xfrm>
                        <a:prstGeom prst="rect">
                          <a:avLst/>
                        </a:prstGeom>
                        <a:solidFill>
                          <a:srgbClr val="C7D6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3C998" id="Rectangle 42" o:spid="_x0000_s1026" style="position:absolute;margin-left:36pt;margin-top:99.75pt;width:132pt;height: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" fillcolor="#c7d6d3" stroked="f">
                <w10:wrap anchorx="page"/>
              </v:rect>
            </w:pict>
          </mc:Fallback>
        </mc:AlternateContent>
      </w:r>
      <w:r>
        <w:rPr>
          <w:color w:val="231F20"/>
          <w:w w:val="105"/>
          <w:sz w:val="20"/>
        </w:rPr>
        <w:t xml:space="preserve">Seventy-five percent of the existing building structure and envelope, based on surface area and including the structural components of the </w:t>
      </w:r>
      <w:r>
        <w:rPr>
          <w:color w:val="231F20"/>
          <w:spacing w:val="-3"/>
          <w:w w:val="105"/>
          <w:sz w:val="20"/>
        </w:rPr>
        <w:t xml:space="preserve">building’s </w:t>
      </w:r>
      <w:r>
        <w:rPr>
          <w:color w:val="231F20"/>
          <w:w w:val="105"/>
          <w:sz w:val="20"/>
        </w:rPr>
        <w:t xml:space="preserve">walls, floors, and roof, and the </w:t>
      </w:r>
      <w:r>
        <w:rPr>
          <w:color w:val="231F20"/>
          <w:spacing w:val="-3"/>
          <w:w w:val="105"/>
          <w:sz w:val="20"/>
        </w:rPr>
        <w:t xml:space="preserve">building’s </w:t>
      </w:r>
      <w:r>
        <w:rPr>
          <w:color w:val="231F20"/>
          <w:w w:val="105"/>
          <w:sz w:val="20"/>
        </w:rPr>
        <w:t xml:space="preserve">exterior skin, shall be maintained in the case of substantial improvements to existing buildings. The following building components are exempted from the calculation of maintained materials: </w:t>
      </w:r>
      <w:proofErr w:type="spellStart"/>
      <w:r>
        <w:rPr>
          <w:color w:val="231F20"/>
          <w:w w:val="105"/>
          <w:sz w:val="20"/>
        </w:rPr>
        <w:t>haz</w:t>
      </w:r>
      <w:proofErr w:type="spellEnd"/>
      <w:r>
        <w:rPr>
          <w:color w:val="231F20"/>
          <w:w w:val="105"/>
          <w:sz w:val="20"/>
        </w:rPr>
        <w:t xml:space="preserve">- </w:t>
      </w:r>
      <w:proofErr w:type="spellStart"/>
      <w:r>
        <w:rPr>
          <w:color w:val="231F20"/>
          <w:w w:val="105"/>
          <w:sz w:val="20"/>
        </w:rPr>
        <w:t>ardous</w:t>
      </w:r>
      <w:proofErr w:type="spellEnd"/>
      <w:r>
        <w:rPr>
          <w:color w:val="231F20"/>
          <w:spacing w:val="-17"/>
          <w:w w:val="105"/>
          <w:sz w:val="20"/>
        </w:rPr>
        <w:t xml:space="preserve"> </w:t>
      </w:r>
      <w:r>
        <w:rPr>
          <w:color w:val="231F20"/>
          <w:w w:val="105"/>
          <w:sz w:val="20"/>
        </w:rPr>
        <w:t>materials</w:t>
      </w:r>
      <w:r>
        <w:rPr>
          <w:color w:val="231F20"/>
          <w:spacing w:val="-17"/>
          <w:w w:val="105"/>
          <w:sz w:val="20"/>
        </w:rPr>
        <w:t xml:space="preserve"> </w:t>
      </w:r>
      <w:r>
        <w:rPr>
          <w:color w:val="231F20"/>
          <w:w w:val="105"/>
          <w:sz w:val="20"/>
        </w:rPr>
        <w:t>remedied</w:t>
      </w:r>
      <w:r>
        <w:rPr>
          <w:color w:val="231F20"/>
          <w:spacing w:val="-16"/>
          <w:w w:val="105"/>
          <w:sz w:val="20"/>
        </w:rPr>
        <w:t xml:space="preserve"> </w:t>
      </w:r>
      <w:r>
        <w:rPr>
          <w:color w:val="231F20"/>
          <w:w w:val="105"/>
          <w:sz w:val="20"/>
        </w:rPr>
        <w:t>or</w:t>
      </w:r>
      <w:r>
        <w:rPr>
          <w:color w:val="231F20"/>
          <w:spacing w:val="-17"/>
          <w:w w:val="105"/>
          <w:sz w:val="20"/>
        </w:rPr>
        <w:t xml:space="preserve"> </w:t>
      </w:r>
      <w:r>
        <w:rPr>
          <w:color w:val="231F20"/>
          <w:w w:val="105"/>
          <w:sz w:val="20"/>
        </w:rPr>
        <w:t>removed,</w:t>
      </w:r>
      <w:r>
        <w:rPr>
          <w:color w:val="231F20"/>
          <w:spacing w:val="-16"/>
          <w:w w:val="105"/>
          <w:sz w:val="20"/>
        </w:rPr>
        <w:t xml:space="preserve"> </w:t>
      </w:r>
      <w:r>
        <w:rPr>
          <w:color w:val="231F20"/>
          <w:w w:val="105"/>
          <w:sz w:val="20"/>
        </w:rPr>
        <w:t>window</w:t>
      </w:r>
      <w:r>
        <w:rPr>
          <w:color w:val="231F20"/>
          <w:spacing w:val="-17"/>
          <w:w w:val="105"/>
          <w:sz w:val="20"/>
        </w:rPr>
        <w:t xml:space="preserve"> </w:t>
      </w:r>
      <w:r>
        <w:rPr>
          <w:color w:val="231F20"/>
          <w:w w:val="105"/>
          <w:sz w:val="20"/>
        </w:rPr>
        <w:t>assemblies,</w:t>
      </w:r>
      <w:r>
        <w:rPr>
          <w:color w:val="231F20"/>
          <w:spacing w:val="-17"/>
          <w:w w:val="105"/>
          <w:sz w:val="20"/>
        </w:rPr>
        <w:t xml:space="preserve"> </w:t>
      </w:r>
      <w:r>
        <w:rPr>
          <w:color w:val="231F20"/>
          <w:w w:val="105"/>
          <w:sz w:val="20"/>
        </w:rPr>
        <w:t>and</w:t>
      </w:r>
      <w:r>
        <w:rPr>
          <w:color w:val="231F20"/>
          <w:spacing w:val="-16"/>
          <w:w w:val="105"/>
          <w:sz w:val="20"/>
        </w:rPr>
        <w:t xml:space="preserve"> </w:t>
      </w:r>
      <w:r>
        <w:rPr>
          <w:color w:val="231F20"/>
          <w:w w:val="105"/>
          <w:sz w:val="20"/>
        </w:rPr>
        <w:t>non-structural roofing</w:t>
      </w:r>
      <w:r>
        <w:rPr>
          <w:color w:val="231F20"/>
          <w:spacing w:val="8"/>
          <w:w w:val="105"/>
          <w:sz w:val="20"/>
        </w:rPr>
        <w:t xml:space="preserve"> </w:t>
      </w:r>
      <w:r>
        <w:rPr>
          <w:color w:val="231F20"/>
          <w:w w:val="105"/>
          <w:sz w:val="20"/>
        </w:rPr>
        <w:t>materials.</w:t>
      </w:r>
    </w:p>
    <w:p w:rsidR="00202326" w:rsidRDefault="00437B9B">
      <w:pPr>
        <w:pStyle w:val="ListParagraph"/>
        <w:numPr>
          <w:ilvl w:val="1"/>
          <w:numId w:val="9"/>
        </w:numPr>
        <w:tabs>
          <w:tab w:val="left" w:pos="3720"/>
        </w:tabs>
        <w:spacing w:before="135" w:line="276" w:lineRule="auto"/>
        <w:ind w:left="3719" w:right="1143"/>
        <w:rPr>
          <w:sz w:val="20"/>
        </w:rPr>
      </w:pPr>
      <w:r>
        <w:rPr>
          <w:color w:val="231F20"/>
          <w:w w:val="105"/>
          <w:sz w:val="20"/>
        </w:rPr>
        <w:t>Re-use existing interior non-structural components or other recycled building materials such as the interior walls, doors, floor coverings, and ceilings in at least</w:t>
      </w:r>
      <w:r>
        <w:rPr>
          <w:color w:val="231F20"/>
          <w:spacing w:val="-9"/>
          <w:w w:val="105"/>
          <w:sz w:val="20"/>
        </w:rPr>
        <w:t xml:space="preserve"> </w:t>
      </w:r>
      <w:r>
        <w:rPr>
          <w:color w:val="231F20"/>
          <w:w w:val="105"/>
          <w:sz w:val="20"/>
        </w:rPr>
        <w:t>50</w:t>
      </w:r>
      <w:r>
        <w:rPr>
          <w:color w:val="231F20"/>
          <w:spacing w:val="-9"/>
          <w:w w:val="105"/>
          <w:sz w:val="20"/>
        </w:rPr>
        <w:t xml:space="preserve"> </w:t>
      </w:r>
      <w:r>
        <w:rPr>
          <w:color w:val="231F20"/>
          <w:w w:val="105"/>
          <w:sz w:val="20"/>
        </w:rPr>
        <w:t>percent</w:t>
      </w:r>
      <w:r>
        <w:rPr>
          <w:color w:val="231F20"/>
          <w:spacing w:val="-9"/>
          <w:w w:val="105"/>
          <w:sz w:val="20"/>
        </w:rPr>
        <w:t xml:space="preserve"> </w:t>
      </w:r>
      <w:r>
        <w:rPr>
          <w:color w:val="231F20"/>
          <w:w w:val="105"/>
          <w:sz w:val="20"/>
        </w:rPr>
        <w:t>of</w:t>
      </w:r>
      <w:r>
        <w:rPr>
          <w:color w:val="231F20"/>
          <w:spacing w:val="-9"/>
          <w:w w:val="105"/>
          <w:sz w:val="20"/>
        </w:rPr>
        <w:t xml:space="preserve"> </w:t>
      </w:r>
      <w:r>
        <w:rPr>
          <w:color w:val="231F20"/>
          <w:w w:val="105"/>
          <w:sz w:val="20"/>
        </w:rPr>
        <w:t>the</w:t>
      </w:r>
      <w:r>
        <w:rPr>
          <w:color w:val="231F20"/>
          <w:spacing w:val="-8"/>
          <w:w w:val="105"/>
          <w:sz w:val="20"/>
        </w:rPr>
        <w:t xml:space="preserve"> </w:t>
      </w:r>
      <w:r>
        <w:rPr>
          <w:color w:val="231F20"/>
          <w:w w:val="105"/>
          <w:sz w:val="20"/>
        </w:rPr>
        <w:t>completed</w:t>
      </w:r>
      <w:r>
        <w:rPr>
          <w:color w:val="231F20"/>
          <w:spacing w:val="-9"/>
          <w:w w:val="105"/>
          <w:sz w:val="20"/>
        </w:rPr>
        <w:t xml:space="preserve"> </w:t>
      </w:r>
      <w:r>
        <w:rPr>
          <w:color w:val="231F20"/>
          <w:w w:val="105"/>
          <w:sz w:val="20"/>
        </w:rPr>
        <w:t>building,</w:t>
      </w:r>
      <w:r>
        <w:rPr>
          <w:color w:val="231F20"/>
          <w:spacing w:val="-9"/>
          <w:w w:val="105"/>
          <w:sz w:val="20"/>
        </w:rPr>
        <w:t xml:space="preserve"> </w:t>
      </w:r>
      <w:r>
        <w:rPr>
          <w:color w:val="231F20"/>
          <w:w w:val="105"/>
          <w:sz w:val="20"/>
        </w:rPr>
        <w:t>as</w:t>
      </w:r>
      <w:r>
        <w:rPr>
          <w:color w:val="231F20"/>
          <w:spacing w:val="-9"/>
          <w:w w:val="105"/>
          <w:sz w:val="20"/>
        </w:rPr>
        <w:t xml:space="preserve"> </w:t>
      </w:r>
      <w:r>
        <w:rPr>
          <w:color w:val="231F20"/>
          <w:w w:val="105"/>
          <w:sz w:val="20"/>
        </w:rPr>
        <w:t>calculated</w:t>
      </w:r>
      <w:r>
        <w:rPr>
          <w:color w:val="231F20"/>
          <w:spacing w:val="-8"/>
          <w:w w:val="105"/>
          <w:sz w:val="20"/>
        </w:rPr>
        <w:t xml:space="preserve"> </w:t>
      </w:r>
      <w:r>
        <w:rPr>
          <w:color w:val="231F20"/>
          <w:w w:val="105"/>
          <w:sz w:val="20"/>
        </w:rPr>
        <w:t>by</w:t>
      </w:r>
      <w:r>
        <w:rPr>
          <w:color w:val="231F20"/>
          <w:spacing w:val="-9"/>
          <w:w w:val="105"/>
          <w:sz w:val="20"/>
        </w:rPr>
        <w:t xml:space="preserve"> </w:t>
      </w:r>
      <w:r>
        <w:rPr>
          <w:color w:val="231F20"/>
          <w:w w:val="105"/>
          <w:sz w:val="20"/>
        </w:rPr>
        <w:t>area,</w:t>
      </w:r>
      <w:r>
        <w:rPr>
          <w:color w:val="231F20"/>
          <w:spacing w:val="-9"/>
          <w:w w:val="105"/>
          <w:sz w:val="20"/>
        </w:rPr>
        <w:t xml:space="preserve"> </w:t>
      </w:r>
      <w:r>
        <w:rPr>
          <w:color w:val="231F20"/>
          <w:w w:val="105"/>
          <w:sz w:val="20"/>
        </w:rPr>
        <w:t>in</w:t>
      </w:r>
      <w:r>
        <w:rPr>
          <w:color w:val="231F20"/>
          <w:spacing w:val="-9"/>
          <w:w w:val="105"/>
          <w:sz w:val="20"/>
        </w:rPr>
        <w:t xml:space="preserve"> </w:t>
      </w:r>
      <w:r>
        <w:rPr>
          <w:color w:val="231F20"/>
          <w:w w:val="105"/>
          <w:sz w:val="20"/>
        </w:rPr>
        <w:t>substantial improvements to existing</w:t>
      </w:r>
      <w:r>
        <w:rPr>
          <w:color w:val="231F20"/>
          <w:spacing w:val="24"/>
          <w:w w:val="105"/>
          <w:sz w:val="20"/>
        </w:rPr>
        <w:t xml:space="preserve"> </w:t>
      </w:r>
      <w:r>
        <w:rPr>
          <w:color w:val="231F20"/>
          <w:w w:val="105"/>
          <w:sz w:val="20"/>
        </w:rPr>
        <w:t>buildings.</w:t>
      </w:r>
    </w:p>
    <w:p w:rsidR="00202326" w:rsidRDefault="00437B9B">
      <w:pPr>
        <w:pStyle w:val="ListParagraph"/>
        <w:numPr>
          <w:ilvl w:val="1"/>
          <w:numId w:val="9"/>
        </w:numPr>
        <w:tabs>
          <w:tab w:val="left" w:pos="3720"/>
        </w:tabs>
        <w:spacing w:before="137" w:line="276" w:lineRule="auto"/>
        <w:ind w:left="3719" w:right="1113"/>
        <w:rPr>
          <w:sz w:val="20"/>
        </w:rPr>
      </w:pPr>
      <w:r>
        <w:rPr>
          <w:color w:val="231F20"/>
          <w:w w:val="105"/>
          <w:sz w:val="20"/>
        </w:rPr>
        <w:t xml:space="preserve">A minimum of 5 percent of the total project material costs must be for </w:t>
      </w:r>
      <w:proofErr w:type="spellStart"/>
      <w:r>
        <w:rPr>
          <w:color w:val="231F20"/>
          <w:w w:val="105"/>
          <w:sz w:val="20"/>
        </w:rPr>
        <w:t>sal</w:t>
      </w:r>
      <w:proofErr w:type="spellEnd"/>
      <w:r>
        <w:rPr>
          <w:color w:val="231F20"/>
          <w:w w:val="105"/>
          <w:sz w:val="20"/>
        </w:rPr>
        <w:t xml:space="preserve">- </w:t>
      </w:r>
      <w:proofErr w:type="spellStart"/>
      <w:r>
        <w:rPr>
          <w:color w:val="231F20"/>
          <w:w w:val="105"/>
          <w:sz w:val="20"/>
        </w:rPr>
        <w:t>vaged</w:t>
      </w:r>
      <w:proofErr w:type="spellEnd"/>
      <w:r>
        <w:rPr>
          <w:color w:val="231F20"/>
          <w:w w:val="105"/>
          <w:sz w:val="20"/>
        </w:rPr>
        <w:t>, refurbished, or reused materials. Additionally, another 5 percent of the total</w:t>
      </w:r>
      <w:r>
        <w:rPr>
          <w:color w:val="231F20"/>
          <w:spacing w:val="-10"/>
          <w:w w:val="105"/>
          <w:sz w:val="20"/>
        </w:rPr>
        <w:t xml:space="preserve"> </w:t>
      </w:r>
      <w:r>
        <w:rPr>
          <w:color w:val="231F20"/>
          <w:w w:val="105"/>
          <w:sz w:val="20"/>
        </w:rPr>
        <w:t>material</w:t>
      </w:r>
      <w:r>
        <w:rPr>
          <w:color w:val="231F20"/>
          <w:spacing w:val="-10"/>
          <w:w w:val="105"/>
          <w:sz w:val="20"/>
        </w:rPr>
        <w:t xml:space="preserve"> </w:t>
      </w:r>
      <w:r>
        <w:rPr>
          <w:color w:val="231F20"/>
          <w:w w:val="105"/>
          <w:sz w:val="20"/>
        </w:rPr>
        <w:t>costs</w:t>
      </w:r>
      <w:r>
        <w:rPr>
          <w:color w:val="231F20"/>
          <w:spacing w:val="-10"/>
          <w:w w:val="105"/>
          <w:sz w:val="20"/>
        </w:rPr>
        <w:t xml:space="preserve"> </w:t>
      </w:r>
      <w:r>
        <w:rPr>
          <w:color w:val="231F20"/>
          <w:w w:val="105"/>
          <w:sz w:val="20"/>
        </w:rPr>
        <w:t>must</w:t>
      </w:r>
      <w:r>
        <w:rPr>
          <w:color w:val="231F20"/>
          <w:spacing w:val="-9"/>
          <w:w w:val="105"/>
          <w:sz w:val="20"/>
        </w:rPr>
        <w:t xml:space="preserve"> </w:t>
      </w:r>
      <w:r>
        <w:rPr>
          <w:color w:val="231F20"/>
          <w:w w:val="105"/>
          <w:sz w:val="20"/>
        </w:rPr>
        <w:t>be</w:t>
      </w:r>
      <w:r>
        <w:rPr>
          <w:color w:val="231F20"/>
          <w:spacing w:val="-10"/>
          <w:w w:val="105"/>
          <w:sz w:val="20"/>
        </w:rPr>
        <w:t xml:space="preserve"> </w:t>
      </w:r>
      <w:r>
        <w:rPr>
          <w:color w:val="231F20"/>
          <w:w w:val="105"/>
          <w:sz w:val="20"/>
        </w:rPr>
        <w:t>for</w:t>
      </w:r>
      <w:r>
        <w:rPr>
          <w:color w:val="231F20"/>
          <w:spacing w:val="-10"/>
          <w:w w:val="105"/>
          <w:sz w:val="20"/>
        </w:rPr>
        <w:t xml:space="preserve"> </w:t>
      </w:r>
      <w:r>
        <w:rPr>
          <w:color w:val="231F20"/>
          <w:w w:val="105"/>
          <w:sz w:val="20"/>
        </w:rPr>
        <w:t>products</w:t>
      </w:r>
      <w:r>
        <w:rPr>
          <w:color w:val="231F20"/>
          <w:spacing w:val="-10"/>
          <w:w w:val="105"/>
          <w:sz w:val="20"/>
        </w:rPr>
        <w:t xml:space="preserve"> </w:t>
      </w:r>
      <w:r>
        <w:rPr>
          <w:color w:val="231F20"/>
          <w:w w:val="105"/>
          <w:sz w:val="20"/>
        </w:rPr>
        <w:t>with</w:t>
      </w:r>
      <w:r>
        <w:rPr>
          <w:color w:val="231F20"/>
          <w:spacing w:val="-9"/>
          <w:w w:val="105"/>
          <w:sz w:val="20"/>
        </w:rPr>
        <w:t xml:space="preserve"> </w:t>
      </w:r>
      <w:r>
        <w:rPr>
          <w:color w:val="231F20"/>
          <w:w w:val="105"/>
          <w:sz w:val="20"/>
        </w:rPr>
        <w:t>post-consumer</w:t>
      </w:r>
      <w:r>
        <w:rPr>
          <w:color w:val="231F20"/>
          <w:spacing w:val="-10"/>
          <w:w w:val="105"/>
          <w:sz w:val="20"/>
        </w:rPr>
        <w:t xml:space="preserve"> </w:t>
      </w:r>
      <w:r>
        <w:rPr>
          <w:color w:val="231F20"/>
          <w:w w:val="105"/>
          <w:sz w:val="20"/>
        </w:rPr>
        <w:t>recycled</w:t>
      </w:r>
      <w:r>
        <w:rPr>
          <w:color w:val="231F20"/>
          <w:spacing w:val="-10"/>
          <w:w w:val="105"/>
          <w:sz w:val="20"/>
        </w:rPr>
        <w:t xml:space="preserve"> </w:t>
      </w:r>
      <w:r>
        <w:rPr>
          <w:color w:val="231F20"/>
          <w:w w:val="105"/>
          <w:sz w:val="20"/>
        </w:rPr>
        <w:t>content.</w:t>
      </w:r>
    </w:p>
    <w:p w:rsidR="00202326" w:rsidRDefault="00437B9B">
      <w:pPr>
        <w:pStyle w:val="ListParagraph"/>
        <w:numPr>
          <w:ilvl w:val="1"/>
          <w:numId w:val="9"/>
        </w:numPr>
        <w:tabs>
          <w:tab w:val="left" w:pos="3720"/>
        </w:tabs>
        <w:spacing w:before="137" w:line="276" w:lineRule="auto"/>
        <w:ind w:left="3719" w:right="1115"/>
        <w:rPr>
          <w:sz w:val="20"/>
        </w:rPr>
      </w:pPr>
      <w:r>
        <w:rPr>
          <w:color w:val="231F20"/>
          <w:sz w:val="20"/>
        </w:rPr>
        <w:t xml:space="preserve">The project must use building materials that provide long-term durability and decreased maintenance costs; are extracted, </w:t>
      </w:r>
      <w:proofErr w:type="gramStart"/>
      <w:r>
        <w:rPr>
          <w:color w:val="231F20"/>
          <w:sz w:val="20"/>
        </w:rPr>
        <w:t>processed  and</w:t>
      </w:r>
      <w:proofErr w:type="gramEnd"/>
      <w:r>
        <w:rPr>
          <w:color w:val="231F20"/>
          <w:sz w:val="20"/>
        </w:rPr>
        <w:t xml:space="preserve">  manufactured within 500 miles of the project site; and are made from renewable resources or materials wherever</w:t>
      </w:r>
      <w:r>
        <w:rPr>
          <w:color w:val="231F20"/>
          <w:spacing w:val="22"/>
          <w:sz w:val="20"/>
        </w:rPr>
        <w:t xml:space="preserve"> </w:t>
      </w:r>
      <w:r>
        <w:rPr>
          <w:color w:val="231F20"/>
          <w:sz w:val="20"/>
        </w:rPr>
        <w:t>possible.</w:t>
      </w:r>
    </w:p>
    <w:p w:rsidR="00202326" w:rsidRDefault="00437B9B">
      <w:pPr>
        <w:pStyle w:val="ListParagraph"/>
        <w:numPr>
          <w:ilvl w:val="1"/>
          <w:numId w:val="9"/>
        </w:numPr>
        <w:tabs>
          <w:tab w:val="left" w:pos="3720"/>
        </w:tabs>
        <w:spacing w:before="137" w:line="276" w:lineRule="auto"/>
        <w:ind w:left="3719" w:right="1109"/>
        <w:rPr>
          <w:sz w:val="20"/>
        </w:rPr>
      </w:pPr>
      <w:r>
        <w:rPr>
          <w:color w:val="231F20"/>
          <w:sz w:val="20"/>
        </w:rPr>
        <w:t xml:space="preserve">The project must provide adequate storage and collection of recyclables both during and post construction. Post construction recyclable areas must be easily accessible to all building occupants/users and be sufficiently sized for storage   and collection of non-hazardous materials including at a minimum </w:t>
      </w:r>
      <w:r>
        <w:rPr>
          <w:color w:val="231F20"/>
          <w:spacing w:val="-3"/>
          <w:sz w:val="20"/>
        </w:rPr>
        <w:t xml:space="preserve">paper, </w:t>
      </w:r>
      <w:proofErr w:type="spellStart"/>
      <w:r>
        <w:rPr>
          <w:color w:val="231F20"/>
          <w:sz w:val="20"/>
        </w:rPr>
        <w:t>cor</w:t>
      </w:r>
      <w:proofErr w:type="spellEnd"/>
      <w:r>
        <w:rPr>
          <w:color w:val="231F20"/>
          <w:sz w:val="20"/>
        </w:rPr>
        <w:t xml:space="preserve">- </w:t>
      </w:r>
      <w:proofErr w:type="spellStart"/>
      <w:r>
        <w:rPr>
          <w:color w:val="231F20"/>
          <w:sz w:val="20"/>
        </w:rPr>
        <w:t>rugated</w:t>
      </w:r>
      <w:proofErr w:type="spellEnd"/>
      <w:r>
        <w:rPr>
          <w:color w:val="231F20"/>
          <w:sz w:val="20"/>
        </w:rPr>
        <w:t xml:space="preserve"> cardboard, glass, plastics, and</w:t>
      </w:r>
      <w:r>
        <w:rPr>
          <w:color w:val="231F20"/>
          <w:spacing w:val="12"/>
          <w:sz w:val="20"/>
        </w:rPr>
        <w:t xml:space="preserve"> </w:t>
      </w:r>
      <w:r>
        <w:rPr>
          <w:color w:val="231F20"/>
          <w:sz w:val="20"/>
        </w:rPr>
        <w:t>metals.</w:t>
      </w:r>
    </w:p>
    <w:p w:rsidR="00202326" w:rsidRDefault="00437B9B">
      <w:pPr>
        <w:pStyle w:val="ListParagraph"/>
        <w:numPr>
          <w:ilvl w:val="1"/>
          <w:numId w:val="9"/>
        </w:numPr>
        <w:tabs>
          <w:tab w:val="left" w:pos="3720"/>
        </w:tabs>
        <w:spacing w:before="137" w:line="276" w:lineRule="auto"/>
        <w:ind w:left="3719" w:right="1116" w:hanging="301"/>
        <w:rPr>
          <w:sz w:val="20"/>
        </w:rPr>
      </w:pPr>
      <w:r>
        <w:rPr>
          <w:color w:val="231F20"/>
          <w:w w:val="110"/>
          <w:sz w:val="20"/>
        </w:rPr>
        <w:t>The</w:t>
      </w:r>
      <w:r>
        <w:rPr>
          <w:color w:val="231F20"/>
          <w:spacing w:val="-24"/>
          <w:w w:val="110"/>
          <w:sz w:val="20"/>
        </w:rPr>
        <w:t xml:space="preserve"> </w:t>
      </w:r>
      <w:r>
        <w:rPr>
          <w:color w:val="231F20"/>
          <w:w w:val="110"/>
          <w:sz w:val="20"/>
        </w:rPr>
        <w:t>project</w:t>
      </w:r>
      <w:r>
        <w:rPr>
          <w:color w:val="231F20"/>
          <w:spacing w:val="-23"/>
          <w:w w:val="110"/>
          <w:sz w:val="20"/>
        </w:rPr>
        <w:t xml:space="preserve"> </w:t>
      </w:r>
      <w:r>
        <w:rPr>
          <w:color w:val="231F20"/>
          <w:w w:val="110"/>
          <w:sz w:val="20"/>
        </w:rPr>
        <w:t>must</w:t>
      </w:r>
      <w:r>
        <w:rPr>
          <w:color w:val="231F20"/>
          <w:spacing w:val="-24"/>
          <w:w w:val="110"/>
          <w:sz w:val="20"/>
        </w:rPr>
        <w:t xml:space="preserve"> </w:t>
      </w:r>
      <w:r>
        <w:rPr>
          <w:color w:val="231F20"/>
          <w:w w:val="110"/>
          <w:sz w:val="20"/>
        </w:rPr>
        <w:t>reduce</w:t>
      </w:r>
      <w:r>
        <w:rPr>
          <w:color w:val="231F20"/>
          <w:spacing w:val="-23"/>
          <w:w w:val="110"/>
          <w:sz w:val="20"/>
        </w:rPr>
        <w:t xml:space="preserve"> </w:t>
      </w:r>
      <w:r>
        <w:rPr>
          <w:color w:val="231F20"/>
          <w:w w:val="110"/>
          <w:sz w:val="20"/>
        </w:rPr>
        <w:t>the</w:t>
      </w:r>
      <w:r>
        <w:rPr>
          <w:color w:val="231F20"/>
          <w:spacing w:val="-24"/>
          <w:w w:val="110"/>
          <w:sz w:val="20"/>
        </w:rPr>
        <w:t xml:space="preserve"> </w:t>
      </w:r>
      <w:r>
        <w:rPr>
          <w:color w:val="231F20"/>
          <w:spacing w:val="-3"/>
          <w:w w:val="110"/>
          <w:sz w:val="20"/>
        </w:rPr>
        <w:t>building’s</w:t>
      </w:r>
      <w:r>
        <w:rPr>
          <w:color w:val="231F20"/>
          <w:spacing w:val="-23"/>
          <w:w w:val="110"/>
          <w:sz w:val="20"/>
        </w:rPr>
        <w:t xml:space="preserve"> </w:t>
      </w:r>
      <w:r>
        <w:rPr>
          <w:color w:val="231F20"/>
          <w:w w:val="110"/>
          <w:sz w:val="20"/>
        </w:rPr>
        <w:t>heat</w:t>
      </w:r>
      <w:r>
        <w:rPr>
          <w:color w:val="231F20"/>
          <w:spacing w:val="-24"/>
          <w:w w:val="110"/>
          <w:sz w:val="20"/>
        </w:rPr>
        <w:t xml:space="preserve"> </w:t>
      </w:r>
      <w:r>
        <w:rPr>
          <w:color w:val="231F20"/>
          <w:w w:val="110"/>
          <w:sz w:val="20"/>
        </w:rPr>
        <w:t>load</w:t>
      </w:r>
      <w:r>
        <w:rPr>
          <w:color w:val="231F20"/>
          <w:spacing w:val="-23"/>
          <w:w w:val="110"/>
          <w:sz w:val="20"/>
        </w:rPr>
        <w:t xml:space="preserve"> </w:t>
      </w:r>
      <w:r>
        <w:rPr>
          <w:color w:val="231F20"/>
          <w:w w:val="110"/>
          <w:sz w:val="20"/>
        </w:rPr>
        <w:t>by</w:t>
      </w:r>
      <w:r>
        <w:rPr>
          <w:color w:val="231F20"/>
          <w:spacing w:val="-24"/>
          <w:w w:val="110"/>
          <w:sz w:val="20"/>
        </w:rPr>
        <w:t xml:space="preserve"> </w:t>
      </w:r>
      <w:r>
        <w:rPr>
          <w:color w:val="231F20"/>
          <w:w w:val="110"/>
          <w:sz w:val="20"/>
        </w:rPr>
        <w:t>either</w:t>
      </w:r>
      <w:r>
        <w:rPr>
          <w:color w:val="231F20"/>
          <w:spacing w:val="-23"/>
          <w:w w:val="110"/>
          <w:sz w:val="20"/>
        </w:rPr>
        <w:t xml:space="preserve"> </w:t>
      </w:r>
      <w:r>
        <w:rPr>
          <w:color w:val="231F20"/>
          <w:w w:val="110"/>
          <w:sz w:val="20"/>
        </w:rPr>
        <w:t>using</w:t>
      </w:r>
      <w:r>
        <w:rPr>
          <w:color w:val="231F20"/>
          <w:spacing w:val="-24"/>
          <w:w w:val="110"/>
          <w:sz w:val="20"/>
        </w:rPr>
        <w:t xml:space="preserve"> </w:t>
      </w:r>
      <w:r>
        <w:rPr>
          <w:color w:val="231F20"/>
          <w:w w:val="110"/>
          <w:sz w:val="20"/>
        </w:rPr>
        <w:t>roofing</w:t>
      </w:r>
      <w:r>
        <w:rPr>
          <w:color w:val="231F20"/>
          <w:spacing w:val="-23"/>
          <w:w w:val="110"/>
          <w:sz w:val="20"/>
        </w:rPr>
        <w:t xml:space="preserve"> </w:t>
      </w:r>
      <w:r>
        <w:rPr>
          <w:color w:val="231F20"/>
          <w:w w:val="110"/>
          <w:sz w:val="20"/>
        </w:rPr>
        <w:t xml:space="preserve">mate- </w:t>
      </w:r>
      <w:proofErr w:type="spellStart"/>
      <w:r>
        <w:rPr>
          <w:color w:val="231F20"/>
          <w:w w:val="110"/>
          <w:sz w:val="20"/>
        </w:rPr>
        <w:t>rials</w:t>
      </w:r>
      <w:proofErr w:type="spellEnd"/>
      <w:r>
        <w:rPr>
          <w:color w:val="231F20"/>
          <w:spacing w:val="-12"/>
          <w:w w:val="110"/>
          <w:sz w:val="20"/>
        </w:rPr>
        <w:t xml:space="preserve"> </w:t>
      </w:r>
      <w:r>
        <w:rPr>
          <w:color w:val="231F20"/>
          <w:w w:val="110"/>
          <w:sz w:val="20"/>
        </w:rPr>
        <w:t>with</w:t>
      </w:r>
      <w:r>
        <w:rPr>
          <w:color w:val="231F20"/>
          <w:spacing w:val="-12"/>
          <w:w w:val="110"/>
          <w:sz w:val="20"/>
        </w:rPr>
        <w:t xml:space="preserve"> </w:t>
      </w:r>
      <w:r>
        <w:rPr>
          <w:color w:val="231F20"/>
          <w:w w:val="110"/>
          <w:sz w:val="20"/>
        </w:rPr>
        <w:t>a</w:t>
      </w:r>
      <w:r>
        <w:rPr>
          <w:color w:val="231F20"/>
          <w:spacing w:val="-12"/>
          <w:w w:val="110"/>
          <w:sz w:val="20"/>
        </w:rPr>
        <w:t xml:space="preserve"> </w:t>
      </w:r>
      <w:r>
        <w:rPr>
          <w:color w:val="231F20"/>
          <w:w w:val="110"/>
          <w:sz w:val="20"/>
        </w:rPr>
        <w:t>minimum</w:t>
      </w:r>
      <w:r>
        <w:rPr>
          <w:color w:val="231F20"/>
          <w:spacing w:val="-12"/>
          <w:w w:val="110"/>
          <w:sz w:val="20"/>
        </w:rPr>
        <w:t xml:space="preserve"> </w:t>
      </w:r>
      <w:r>
        <w:rPr>
          <w:color w:val="231F20"/>
          <w:w w:val="110"/>
          <w:sz w:val="20"/>
        </w:rPr>
        <w:t>Solar</w:t>
      </w:r>
      <w:r>
        <w:rPr>
          <w:color w:val="231F20"/>
          <w:spacing w:val="-12"/>
          <w:w w:val="110"/>
          <w:sz w:val="20"/>
        </w:rPr>
        <w:t xml:space="preserve"> </w:t>
      </w:r>
      <w:r>
        <w:rPr>
          <w:color w:val="231F20"/>
          <w:w w:val="110"/>
          <w:sz w:val="20"/>
        </w:rPr>
        <w:t>Reflectance</w:t>
      </w:r>
      <w:r>
        <w:rPr>
          <w:color w:val="231F20"/>
          <w:spacing w:val="-12"/>
          <w:w w:val="110"/>
          <w:sz w:val="20"/>
        </w:rPr>
        <w:t xml:space="preserve"> </w:t>
      </w:r>
      <w:r>
        <w:rPr>
          <w:color w:val="231F20"/>
          <w:w w:val="110"/>
          <w:sz w:val="20"/>
        </w:rPr>
        <w:t>Index</w:t>
      </w:r>
      <w:r>
        <w:rPr>
          <w:color w:val="231F20"/>
          <w:spacing w:val="-12"/>
          <w:w w:val="110"/>
          <w:sz w:val="20"/>
        </w:rPr>
        <w:t xml:space="preserve"> </w:t>
      </w:r>
      <w:r>
        <w:rPr>
          <w:color w:val="231F20"/>
          <w:w w:val="110"/>
          <w:sz w:val="20"/>
        </w:rPr>
        <w:t>(SRI)</w:t>
      </w:r>
      <w:r>
        <w:rPr>
          <w:color w:val="231F20"/>
          <w:spacing w:val="-11"/>
          <w:w w:val="110"/>
          <w:sz w:val="20"/>
        </w:rPr>
        <w:t xml:space="preserve"> </w:t>
      </w:r>
      <w:r>
        <w:rPr>
          <w:color w:val="231F20"/>
          <w:w w:val="110"/>
          <w:sz w:val="20"/>
        </w:rPr>
        <w:t>of</w:t>
      </w:r>
      <w:r>
        <w:rPr>
          <w:color w:val="231F20"/>
          <w:spacing w:val="-12"/>
          <w:w w:val="110"/>
          <w:sz w:val="20"/>
        </w:rPr>
        <w:t xml:space="preserve"> </w:t>
      </w:r>
      <w:r>
        <w:rPr>
          <w:color w:val="231F20"/>
          <w:w w:val="110"/>
          <w:sz w:val="20"/>
        </w:rPr>
        <w:t>78</w:t>
      </w:r>
      <w:r>
        <w:rPr>
          <w:color w:val="231F20"/>
          <w:spacing w:val="-12"/>
          <w:w w:val="110"/>
          <w:sz w:val="20"/>
        </w:rPr>
        <w:t xml:space="preserve"> </w:t>
      </w:r>
      <w:r>
        <w:rPr>
          <w:color w:val="231F20"/>
          <w:w w:val="110"/>
          <w:sz w:val="20"/>
        </w:rPr>
        <w:t>for</w:t>
      </w:r>
      <w:r>
        <w:rPr>
          <w:color w:val="231F20"/>
          <w:spacing w:val="-12"/>
          <w:w w:val="110"/>
          <w:sz w:val="20"/>
        </w:rPr>
        <w:t xml:space="preserve"> </w:t>
      </w:r>
      <w:r>
        <w:rPr>
          <w:color w:val="231F20"/>
          <w:w w:val="110"/>
          <w:sz w:val="20"/>
        </w:rPr>
        <w:t>roof</w:t>
      </w:r>
      <w:r>
        <w:rPr>
          <w:color w:val="231F20"/>
          <w:spacing w:val="-12"/>
          <w:w w:val="110"/>
          <w:sz w:val="20"/>
        </w:rPr>
        <w:t xml:space="preserve"> </w:t>
      </w:r>
      <w:r>
        <w:rPr>
          <w:color w:val="231F20"/>
          <w:w w:val="110"/>
          <w:sz w:val="20"/>
        </w:rPr>
        <w:t>slopes</w:t>
      </w:r>
      <w:r>
        <w:rPr>
          <w:color w:val="231F20"/>
          <w:spacing w:val="-12"/>
          <w:w w:val="110"/>
          <w:sz w:val="20"/>
        </w:rPr>
        <w:t xml:space="preserve"> </w:t>
      </w:r>
      <w:r>
        <w:rPr>
          <w:color w:val="231F20"/>
          <w:w w:val="110"/>
          <w:sz w:val="20"/>
        </w:rPr>
        <w:t>less than</w:t>
      </w:r>
      <w:r>
        <w:rPr>
          <w:color w:val="231F20"/>
          <w:spacing w:val="-15"/>
          <w:w w:val="110"/>
          <w:sz w:val="20"/>
        </w:rPr>
        <w:t xml:space="preserve"> </w:t>
      </w:r>
      <w:r>
        <w:rPr>
          <w:color w:val="231F20"/>
          <w:w w:val="110"/>
          <w:sz w:val="20"/>
        </w:rPr>
        <w:t>or</w:t>
      </w:r>
      <w:r>
        <w:rPr>
          <w:color w:val="231F20"/>
          <w:spacing w:val="-14"/>
          <w:w w:val="110"/>
          <w:sz w:val="20"/>
        </w:rPr>
        <w:t xml:space="preserve"> </w:t>
      </w:r>
      <w:r>
        <w:rPr>
          <w:color w:val="231F20"/>
          <w:w w:val="110"/>
          <w:sz w:val="20"/>
        </w:rPr>
        <w:t>equal</w:t>
      </w:r>
      <w:r>
        <w:rPr>
          <w:color w:val="231F20"/>
          <w:spacing w:val="-14"/>
          <w:w w:val="110"/>
          <w:sz w:val="20"/>
        </w:rPr>
        <w:t xml:space="preserve"> </w:t>
      </w:r>
      <w:r>
        <w:rPr>
          <w:color w:val="231F20"/>
          <w:w w:val="110"/>
          <w:sz w:val="20"/>
        </w:rPr>
        <w:t>to</w:t>
      </w:r>
      <w:r>
        <w:rPr>
          <w:color w:val="231F20"/>
          <w:spacing w:val="-15"/>
          <w:w w:val="110"/>
          <w:sz w:val="20"/>
        </w:rPr>
        <w:t xml:space="preserve"> </w:t>
      </w:r>
      <w:r>
        <w:rPr>
          <w:color w:val="231F20"/>
          <w:w w:val="110"/>
          <w:sz w:val="20"/>
        </w:rPr>
        <w:t>2:12</w:t>
      </w:r>
      <w:r>
        <w:rPr>
          <w:color w:val="231F20"/>
          <w:spacing w:val="-14"/>
          <w:w w:val="110"/>
          <w:sz w:val="20"/>
        </w:rPr>
        <w:t xml:space="preserve"> </w:t>
      </w:r>
      <w:r>
        <w:rPr>
          <w:color w:val="231F20"/>
          <w:w w:val="110"/>
          <w:sz w:val="20"/>
        </w:rPr>
        <w:t>or</w:t>
      </w:r>
      <w:r>
        <w:rPr>
          <w:color w:val="231F20"/>
          <w:spacing w:val="-14"/>
          <w:w w:val="110"/>
          <w:sz w:val="20"/>
        </w:rPr>
        <w:t xml:space="preserve"> </w:t>
      </w:r>
      <w:r>
        <w:rPr>
          <w:color w:val="231F20"/>
          <w:w w:val="110"/>
          <w:sz w:val="20"/>
        </w:rPr>
        <w:t>a</w:t>
      </w:r>
      <w:r>
        <w:rPr>
          <w:color w:val="231F20"/>
          <w:spacing w:val="-15"/>
          <w:w w:val="110"/>
          <w:sz w:val="20"/>
        </w:rPr>
        <w:t xml:space="preserve"> </w:t>
      </w:r>
      <w:r>
        <w:rPr>
          <w:color w:val="231F20"/>
          <w:w w:val="110"/>
          <w:sz w:val="20"/>
        </w:rPr>
        <w:t>minimum</w:t>
      </w:r>
      <w:r>
        <w:rPr>
          <w:color w:val="231F20"/>
          <w:spacing w:val="-14"/>
          <w:w w:val="110"/>
          <w:sz w:val="20"/>
        </w:rPr>
        <w:t xml:space="preserve"> </w:t>
      </w:r>
      <w:r>
        <w:rPr>
          <w:color w:val="231F20"/>
          <w:w w:val="110"/>
          <w:sz w:val="20"/>
        </w:rPr>
        <w:t>SRI</w:t>
      </w:r>
      <w:r>
        <w:rPr>
          <w:color w:val="231F20"/>
          <w:spacing w:val="-14"/>
          <w:w w:val="110"/>
          <w:sz w:val="20"/>
        </w:rPr>
        <w:t xml:space="preserve"> </w:t>
      </w:r>
      <w:r>
        <w:rPr>
          <w:color w:val="231F20"/>
          <w:w w:val="110"/>
          <w:sz w:val="20"/>
        </w:rPr>
        <w:t>of</w:t>
      </w:r>
      <w:r>
        <w:rPr>
          <w:color w:val="231F20"/>
          <w:spacing w:val="-15"/>
          <w:w w:val="110"/>
          <w:sz w:val="20"/>
        </w:rPr>
        <w:t xml:space="preserve"> </w:t>
      </w:r>
      <w:r>
        <w:rPr>
          <w:color w:val="231F20"/>
          <w:w w:val="110"/>
          <w:sz w:val="20"/>
        </w:rPr>
        <w:t>29</w:t>
      </w:r>
      <w:r>
        <w:rPr>
          <w:color w:val="231F20"/>
          <w:spacing w:val="-14"/>
          <w:w w:val="110"/>
          <w:sz w:val="20"/>
        </w:rPr>
        <w:t xml:space="preserve"> </w:t>
      </w:r>
      <w:r>
        <w:rPr>
          <w:color w:val="231F20"/>
          <w:w w:val="110"/>
          <w:sz w:val="20"/>
        </w:rPr>
        <w:t>for</w:t>
      </w:r>
      <w:r>
        <w:rPr>
          <w:color w:val="231F20"/>
          <w:spacing w:val="-14"/>
          <w:w w:val="110"/>
          <w:sz w:val="20"/>
        </w:rPr>
        <w:t xml:space="preserve"> </w:t>
      </w:r>
      <w:r>
        <w:rPr>
          <w:color w:val="231F20"/>
          <w:w w:val="110"/>
          <w:sz w:val="20"/>
        </w:rPr>
        <w:t>slopes</w:t>
      </w:r>
      <w:r>
        <w:rPr>
          <w:color w:val="231F20"/>
          <w:spacing w:val="-14"/>
          <w:w w:val="110"/>
          <w:sz w:val="20"/>
        </w:rPr>
        <w:t xml:space="preserve"> </w:t>
      </w:r>
      <w:r>
        <w:rPr>
          <w:color w:val="231F20"/>
          <w:w w:val="110"/>
          <w:sz w:val="20"/>
        </w:rPr>
        <w:t>greater</w:t>
      </w:r>
      <w:r>
        <w:rPr>
          <w:color w:val="231F20"/>
          <w:spacing w:val="-15"/>
          <w:w w:val="110"/>
          <w:sz w:val="20"/>
        </w:rPr>
        <w:t xml:space="preserve"> </w:t>
      </w:r>
      <w:r>
        <w:rPr>
          <w:color w:val="231F20"/>
          <w:w w:val="110"/>
          <w:sz w:val="20"/>
        </w:rPr>
        <w:t>than</w:t>
      </w:r>
      <w:r>
        <w:rPr>
          <w:color w:val="231F20"/>
          <w:spacing w:val="-14"/>
          <w:w w:val="110"/>
          <w:sz w:val="20"/>
        </w:rPr>
        <w:t xml:space="preserve"> </w:t>
      </w:r>
      <w:r>
        <w:rPr>
          <w:color w:val="231F20"/>
          <w:w w:val="110"/>
          <w:sz w:val="20"/>
        </w:rPr>
        <w:t>2:12;</w:t>
      </w:r>
      <w:r>
        <w:rPr>
          <w:color w:val="231F20"/>
          <w:spacing w:val="-14"/>
          <w:w w:val="110"/>
          <w:sz w:val="20"/>
        </w:rPr>
        <w:t xml:space="preserve"> </w:t>
      </w:r>
      <w:r>
        <w:rPr>
          <w:color w:val="231F20"/>
          <w:w w:val="110"/>
          <w:sz w:val="20"/>
        </w:rPr>
        <w:t>or install</w:t>
      </w:r>
      <w:r>
        <w:rPr>
          <w:color w:val="231F20"/>
          <w:spacing w:val="-6"/>
          <w:w w:val="110"/>
          <w:sz w:val="20"/>
        </w:rPr>
        <w:t xml:space="preserve"> </w:t>
      </w:r>
      <w:r>
        <w:rPr>
          <w:color w:val="231F20"/>
          <w:w w:val="110"/>
          <w:sz w:val="20"/>
        </w:rPr>
        <w:t>a</w:t>
      </w:r>
      <w:r>
        <w:rPr>
          <w:color w:val="231F20"/>
          <w:spacing w:val="-5"/>
          <w:w w:val="110"/>
          <w:sz w:val="20"/>
        </w:rPr>
        <w:t xml:space="preserve"> </w:t>
      </w:r>
      <w:r>
        <w:rPr>
          <w:color w:val="231F20"/>
          <w:w w:val="110"/>
          <w:sz w:val="20"/>
        </w:rPr>
        <w:t>vegetated</w:t>
      </w:r>
      <w:r>
        <w:rPr>
          <w:color w:val="231F20"/>
          <w:spacing w:val="-5"/>
          <w:w w:val="110"/>
          <w:sz w:val="20"/>
        </w:rPr>
        <w:t xml:space="preserve"> </w:t>
      </w:r>
      <w:r>
        <w:rPr>
          <w:color w:val="231F20"/>
          <w:w w:val="110"/>
          <w:sz w:val="20"/>
        </w:rPr>
        <w:t>roof</w:t>
      </w:r>
      <w:r>
        <w:rPr>
          <w:color w:val="231F20"/>
          <w:spacing w:val="-5"/>
          <w:w w:val="110"/>
          <w:sz w:val="20"/>
        </w:rPr>
        <w:t xml:space="preserve"> </w:t>
      </w:r>
      <w:r>
        <w:rPr>
          <w:color w:val="231F20"/>
          <w:w w:val="110"/>
          <w:sz w:val="20"/>
        </w:rPr>
        <w:t>for</w:t>
      </w:r>
      <w:r>
        <w:rPr>
          <w:color w:val="231F20"/>
          <w:spacing w:val="-5"/>
          <w:w w:val="110"/>
          <w:sz w:val="20"/>
        </w:rPr>
        <w:t xml:space="preserve"> </w:t>
      </w:r>
      <w:r>
        <w:rPr>
          <w:color w:val="231F20"/>
          <w:w w:val="110"/>
          <w:sz w:val="20"/>
        </w:rPr>
        <w:t>at</w:t>
      </w:r>
      <w:r>
        <w:rPr>
          <w:color w:val="231F20"/>
          <w:spacing w:val="-5"/>
          <w:w w:val="110"/>
          <w:sz w:val="20"/>
        </w:rPr>
        <w:t xml:space="preserve"> </w:t>
      </w:r>
      <w:r>
        <w:rPr>
          <w:color w:val="231F20"/>
          <w:w w:val="110"/>
          <w:sz w:val="20"/>
        </w:rPr>
        <w:t>least</w:t>
      </w:r>
      <w:r>
        <w:rPr>
          <w:color w:val="231F20"/>
          <w:spacing w:val="-6"/>
          <w:w w:val="110"/>
          <w:sz w:val="20"/>
        </w:rPr>
        <w:t xml:space="preserve"> </w:t>
      </w:r>
      <w:r>
        <w:rPr>
          <w:color w:val="231F20"/>
          <w:w w:val="110"/>
          <w:sz w:val="20"/>
        </w:rPr>
        <w:t>50</w:t>
      </w:r>
      <w:r>
        <w:rPr>
          <w:color w:val="231F20"/>
          <w:spacing w:val="-5"/>
          <w:w w:val="110"/>
          <w:sz w:val="20"/>
        </w:rPr>
        <w:t xml:space="preserve"> </w:t>
      </w:r>
      <w:r>
        <w:rPr>
          <w:color w:val="231F20"/>
          <w:w w:val="110"/>
          <w:sz w:val="20"/>
        </w:rPr>
        <w:t>percent</w:t>
      </w:r>
      <w:r>
        <w:rPr>
          <w:color w:val="231F20"/>
          <w:spacing w:val="-5"/>
          <w:w w:val="110"/>
          <w:sz w:val="20"/>
        </w:rPr>
        <w:t xml:space="preserve"> </w:t>
      </w:r>
      <w:r>
        <w:rPr>
          <w:color w:val="231F20"/>
          <w:w w:val="110"/>
          <w:sz w:val="20"/>
        </w:rPr>
        <w:t>of</w:t>
      </w:r>
      <w:r>
        <w:rPr>
          <w:color w:val="231F20"/>
          <w:spacing w:val="-5"/>
          <w:w w:val="110"/>
          <w:sz w:val="20"/>
        </w:rPr>
        <w:t xml:space="preserve"> </w:t>
      </w:r>
      <w:r>
        <w:rPr>
          <w:color w:val="231F20"/>
          <w:w w:val="110"/>
          <w:sz w:val="20"/>
        </w:rPr>
        <w:t>the</w:t>
      </w:r>
      <w:r>
        <w:rPr>
          <w:color w:val="231F20"/>
          <w:spacing w:val="-5"/>
          <w:w w:val="110"/>
          <w:sz w:val="20"/>
        </w:rPr>
        <w:t xml:space="preserve"> </w:t>
      </w:r>
      <w:r>
        <w:rPr>
          <w:color w:val="231F20"/>
          <w:w w:val="110"/>
          <w:sz w:val="20"/>
        </w:rPr>
        <w:t>roof</w:t>
      </w:r>
      <w:r>
        <w:rPr>
          <w:color w:val="231F20"/>
          <w:spacing w:val="-5"/>
          <w:w w:val="110"/>
          <w:sz w:val="20"/>
        </w:rPr>
        <w:t xml:space="preserve"> </w:t>
      </w:r>
      <w:r>
        <w:rPr>
          <w:color w:val="231F20"/>
          <w:w w:val="110"/>
          <w:sz w:val="20"/>
        </w:rPr>
        <w:t>area.</w:t>
      </w:r>
    </w:p>
    <w:p w:rsidR="00202326" w:rsidRDefault="00437B9B">
      <w:pPr>
        <w:pStyle w:val="ListParagraph"/>
        <w:numPr>
          <w:ilvl w:val="1"/>
          <w:numId w:val="9"/>
        </w:numPr>
        <w:tabs>
          <w:tab w:val="left" w:pos="3721"/>
        </w:tabs>
        <w:spacing w:before="137" w:line="276" w:lineRule="auto"/>
        <w:ind w:left="3719" w:right="1093"/>
        <w:rPr>
          <w:sz w:val="20"/>
        </w:rPr>
      </w:pPr>
      <w:r>
        <w:rPr>
          <w:color w:val="231F20"/>
          <w:w w:val="105"/>
          <w:sz w:val="20"/>
        </w:rPr>
        <w:t xml:space="preserve">Air ventilation rates, calculated by the Breathing Zone Outdoor Airflow </w:t>
      </w:r>
      <w:r>
        <w:rPr>
          <w:color w:val="231F20"/>
          <w:spacing w:val="-4"/>
          <w:w w:val="105"/>
          <w:sz w:val="20"/>
        </w:rPr>
        <w:t xml:space="preserve">Ventilation </w:t>
      </w:r>
      <w:r>
        <w:rPr>
          <w:color w:val="231F20"/>
          <w:w w:val="105"/>
          <w:sz w:val="20"/>
        </w:rPr>
        <w:t>Rate Procedure, must be exceed the State/Local Building Codes’ minimum</w:t>
      </w:r>
      <w:r>
        <w:rPr>
          <w:color w:val="231F20"/>
          <w:spacing w:val="-17"/>
          <w:w w:val="105"/>
          <w:sz w:val="20"/>
        </w:rPr>
        <w:t xml:space="preserve"> </w:t>
      </w:r>
      <w:r>
        <w:rPr>
          <w:color w:val="231F20"/>
          <w:w w:val="105"/>
          <w:sz w:val="20"/>
        </w:rPr>
        <w:t>standards</w:t>
      </w:r>
      <w:r>
        <w:rPr>
          <w:color w:val="231F20"/>
          <w:spacing w:val="-17"/>
          <w:w w:val="105"/>
          <w:sz w:val="20"/>
        </w:rPr>
        <w:t xml:space="preserve"> </w:t>
      </w:r>
      <w:r>
        <w:rPr>
          <w:color w:val="231F20"/>
          <w:w w:val="105"/>
          <w:sz w:val="20"/>
        </w:rPr>
        <w:t>for</w:t>
      </w:r>
      <w:r>
        <w:rPr>
          <w:color w:val="231F20"/>
          <w:spacing w:val="-16"/>
          <w:w w:val="105"/>
          <w:sz w:val="20"/>
        </w:rPr>
        <w:t xml:space="preserve"> </w:t>
      </w:r>
      <w:r>
        <w:rPr>
          <w:color w:val="231F20"/>
          <w:w w:val="105"/>
          <w:sz w:val="20"/>
        </w:rPr>
        <w:t>all</w:t>
      </w:r>
      <w:r>
        <w:rPr>
          <w:color w:val="231F20"/>
          <w:spacing w:val="-17"/>
          <w:w w:val="105"/>
          <w:sz w:val="20"/>
        </w:rPr>
        <w:t xml:space="preserve"> </w:t>
      </w:r>
      <w:r>
        <w:rPr>
          <w:color w:val="231F20"/>
          <w:w w:val="105"/>
          <w:sz w:val="20"/>
        </w:rPr>
        <w:t>mechanically</w:t>
      </w:r>
      <w:r>
        <w:rPr>
          <w:color w:val="231F20"/>
          <w:spacing w:val="-17"/>
          <w:w w:val="105"/>
          <w:sz w:val="20"/>
        </w:rPr>
        <w:t xml:space="preserve"> </w:t>
      </w:r>
      <w:r>
        <w:rPr>
          <w:color w:val="231F20"/>
          <w:w w:val="105"/>
          <w:sz w:val="20"/>
        </w:rPr>
        <w:t>ventilated</w:t>
      </w:r>
      <w:r>
        <w:rPr>
          <w:color w:val="231F20"/>
          <w:spacing w:val="-16"/>
          <w:w w:val="105"/>
          <w:sz w:val="20"/>
        </w:rPr>
        <w:t xml:space="preserve"> </w:t>
      </w:r>
      <w:r>
        <w:rPr>
          <w:color w:val="231F20"/>
          <w:w w:val="105"/>
          <w:sz w:val="20"/>
        </w:rPr>
        <w:t>spaces</w:t>
      </w:r>
      <w:r>
        <w:rPr>
          <w:color w:val="231F20"/>
          <w:spacing w:val="-17"/>
          <w:w w:val="105"/>
          <w:sz w:val="20"/>
        </w:rPr>
        <w:t xml:space="preserve"> </w:t>
      </w:r>
      <w:r>
        <w:rPr>
          <w:color w:val="231F20"/>
          <w:w w:val="105"/>
          <w:sz w:val="20"/>
        </w:rPr>
        <w:t>by</w:t>
      </w:r>
      <w:r>
        <w:rPr>
          <w:color w:val="231F20"/>
          <w:spacing w:val="-17"/>
          <w:w w:val="105"/>
          <w:sz w:val="20"/>
        </w:rPr>
        <w:t xml:space="preserve"> </w:t>
      </w:r>
      <w:r>
        <w:rPr>
          <w:color w:val="231F20"/>
          <w:w w:val="105"/>
          <w:sz w:val="20"/>
        </w:rPr>
        <w:t>at</w:t>
      </w:r>
      <w:r>
        <w:rPr>
          <w:color w:val="231F20"/>
          <w:spacing w:val="-16"/>
          <w:w w:val="105"/>
          <w:sz w:val="20"/>
        </w:rPr>
        <w:t xml:space="preserve"> </w:t>
      </w:r>
      <w:r>
        <w:rPr>
          <w:color w:val="231F20"/>
          <w:w w:val="105"/>
          <w:sz w:val="20"/>
        </w:rPr>
        <w:t>least</w:t>
      </w:r>
      <w:r>
        <w:rPr>
          <w:color w:val="231F20"/>
          <w:spacing w:val="-17"/>
          <w:w w:val="105"/>
          <w:sz w:val="20"/>
        </w:rPr>
        <w:t xml:space="preserve"> </w:t>
      </w:r>
      <w:r>
        <w:rPr>
          <w:color w:val="231F20"/>
          <w:w w:val="105"/>
          <w:sz w:val="20"/>
        </w:rPr>
        <w:t>30</w:t>
      </w:r>
      <w:r>
        <w:rPr>
          <w:color w:val="231F20"/>
          <w:spacing w:val="-17"/>
          <w:w w:val="105"/>
          <w:sz w:val="20"/>
        </w:rPr>
        <w:t xml:space="preserve"> </w:t>
      </w:r>
      <w:r>
        <w:rPr>
          <w:color w:val="231F20"/>
          <w:w w:val="105"/>
          <w:sz w:val="20"/>
        </w:rPr>
        <w:t>percent.</w:t>
      </w:r>
    </w:p>
    <w:p w:rsidR="00202326" w:rsidRDefault="00202326">
      <w:pPr>
        <w:pStyle w:val="BodyText"/>
        <w:spacing w:before="9"/>
        <w:rPr>
          <w:sz w:val="16"/>
        </w:rPr>
      </w:pPr>
    </w:p>
    <w:p w:rsidR="00202326" w:rsidRDefault="00437B9B">
      <w:pPr>
        <w:tabs>
          <w:tab w:val="left" w:pos="1079"/>
          <w:tab w:val="left" w:pos="6103"/>
        </w:tabs>
        <w:spacing w:before="107"/>
        <w:ind w:left="192"/>
        <w:rPr>
          <w:sz w:val="18"/>
        </w:rPr>
      </w:pPr>
      <w:r>
        <w:rPr>
          <w:rFonts w:ascii="Arial"/>
          <w:b/>
          <w:color w:val="005244"/>
          <w:w w:val="110"/>
          <w:sz w:val="20"/>
        </w:rPr>
        <w:tab/>
      </w:r>
      <w:r>
        <w:rPr>
          <w:color w:val="005244"/>
          <w:spacing w:val="7"/>
          <w:w w:val="110"/>
          <w:position w:val="1"/>
          <w:sz w:val="18"/>
        </w:rPr>
        <w:t xml:space="preserve">SECTION  </w:t>
      </w:r>
      <w:r>
        <w:rPr>
          <w:color w:val="005244"/>
          <w:spacing w:val="4"/>
          <w:w w:val="110"/>
          <w:position w:val="1"/>
          <w:sz w:val="18"/>
        </w:rPr>
        <w:t xml:space="preserve">3:  </w:t>
      </w:r>
      <w:r>
        <w:rPr>
          <w:color w:val="005244"/>
          <w:spacing w:val="6"/>
          <w:w w:val="110"/>
          <w:position w:val="1"/>
          <w:sz w:val="18"/>
        </w:rPr>
        <w:t>SITE</w:t>
      </w:r>
      <w:r>
        <w:rPr>
          <w:color w:val="005244"/>
          <w:spacing w:val="23"/>
          <w:w w:val="110"/>
          <w:position w:val="1"/>
          <w:sz w:val="18"/>
        </w:rPr>
        <w:t xml:space="preserve"> </w:t>
      </w:r>
      <w:r>
        <w:rPr>
          <w:color w:val="005244"/>
          <w:spacing w:val="7"/>
          <w:w w:val="110"/>
          <w:position w:val="1"/>
          <w:sz w:val="18"/>
        </w:rPr>
        <w:t>LEVEL</w:t>
      </w:r>
      <w:r>
        <w:rPr>
          <w:color w:val="005244"/>
          <w:spacing w:val="46"/>
          <w:w w:val="110"/>
          <w:position w:val="1"/>
          <w:sz w:val="18"/>
        </w:rPr>
        <w:t xml:space="preserve"> </w:t>
      </w:r>
      <w:r>
        <w:rPr>
          <w:color w:val="005244"/>
          <w:spacing w:val="7"/>
          <w:w w:val="110"/>
          <w:position w:val="1"/>
          <w:sz w:val="18"/>
        </w:rPr>
        <w:t>DESIGN</w:t>
      </w:r>
      <w:r>
        <w:rPr>
          <w:color w:val="005244"/>
          <w:spacing w:val="7"/>
          <w:w w:val="110"/>
          <w:position w:val="1"/>
          <w:sz w:val="18"/>
        </w:rPr>
        <w:tab/>
      </w:r>
    </w:p>
    <w:p w:rsidR="00202326" w:rsidRDefault="00202326">
      <w:pPr>
        <w:rPr>
          <w:sz w:val="18"/>
        </w:rPr>
        <w:sectPr w:rsidR="00202326">
          <w:pgSz w:w="12240" w:h="15840"/>
          <w:pgMar w:top="480" w:right="360" w:bottom="280" w:left="360" w:header="720" w:footer="720" w:gutter="0"/>
          <w:cols w:space="720"/>
        </w:sectPr>
      </w:pPr>
    </w:p>
    <w:p w:rsidR="00202326" w:rsidRDefault="00437B9B">
      <w:pPr>
        <w:spacing w:before="78"/>
        <w:ind w:left="1080"/>
        <w:rPr>
          <w:sz w:val="18"/>
        </w:rPr>
      </w:pPr>
      <w:r>
        <w:rPr>
          <w:noProof/>
        </w:rPr>
        <w:lastRenderedPageBreak/>
        <mc:AlternateContent>
          <mc:Choice Requires="wpg">
            <w:drawing>
              <wp:anchor distT="0" distB="0" distL="114300" distR="114300" simplePos="0" relativeHeight="250805248" behindDoc="1" locked="0" layoutInCell="1" allowOverlap="1">
                <wp:simplePos x="0" y="0"/>
                <wp:positionH relativeFrom="page">
                  <wp:posOffset>5584825</wp:posOffset>
                </wp:positionH>
                <wp:positionV relativeFrom="paragraph">
                  <wp:posOffset>0</wp:posOffset>
                </wp:positionV>
                <wp:extent cx="1892300" cy="5397500"/>
                <wp:effectExtent l="0" t="0" r="0" b="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0" cy="5397500"/>
                          <a:chOff x="8795" y="0"/>
                          <a:chExt cx="2980" cy="8500"/>
                        </a:xfrm>
                      </wpg:grpSpPr>
                      <wps:wsp>
                        <wps:cNvPr id="41" name="Line 41"/>
                        <wps:cNvCnPr>
                          <a:cxnSpLocks noChangeShapeType="1"/>
                        </wps:cNvCnPr>
                        <wps:spPr bwMode="auto">
                          <a:xfrm>
                            <a:off x="11160" y="0"/>
                            <a:ext cx="0" cy="720"/>
                          </a:xfrm>
                          <a:prstGeom prst="line">
                            <a:avLst/>
                          </a:prstGeom>
                          <a:noFill/>
                          <a:ln w="38100">
                            <a:solidFill>
                              <a:srgbClr val="005244"/>
                            </a:solidFill>
                            <a:prstDash val="solid"/>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11160" y="3520"/>
                            <a:ext cx="0" cy="4980"/>
                          </a:xfrm>
                          <a:prstGeom prst="line">
                            <a:avLst/>
                          </a:prstGeom>
                          <a:noFill/>
                          <a:ln w="6350">
                            <a:solidFill>
                              <a:srgbClr val="00524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94" y="634"/>
                            <a:ext cx="2980" cy="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2F91B1" id="Group 38" o:spid="_x0000_s1026" style="position:absolute;margin-left:439.75pt;margin-top:0;width:149pt;height:425pt;z-index:-252511232;mso-position-horizontal-relative:page" coordorigin="8795" coordsize="2980,8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">
                <v:line id="Line 41" o:spid="_x0000_s1027" style="position:absolute;visibility:visible;mso-wrap-style:square" from="11160,0" to="1116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" strokecolor="#005244" strokeweight="3pt"/>
                <v:line id="Line 40" o:spid="_x0000_s1028" style="position:absolute;visibility:visible;mso-wrap-style:square" from="11160,3520" to="11160,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" strokecolor="#005244" strokeweight=".5pt"/>
                <v:shape id="Picture 39" o:spid="_x0000_s1029" type="#_x0000_t75" style="position:absolute;left:8794;top:634;width:2980;height: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">
                  <v:imagedata r:id="rId14" o:title=""/>
                </v:shape>
                <w10:wrap anchorx="page"/>
              </v:group>
            </w:pict>
          </mc:Fallback>
        </mc:AlternateContent>
      </w:r>
      <w:r>
        <w:rPr>
          <w:color w:val="005244"/>
          <w:w w:val="115"/>
          <w:sz w:val="18"/>
        </w:rPr>
        <w:t>INNOVATIVE LAND USE PLANNING TECHNIQUES: A HANDBOOK FOR SUSTAINABLE DEVELOPMENT</w:t>
      </w:r>
    </w:p>
    <w:p w:rsidR="00202326" w:rsidRDefault="00202326">
      <w:pPr>
        <w:pStyle w:val="BodyText"/>
        <w:spacing w:before="9"/>
        <w:rPr>
          <w:sz w:val="22"/>
        </w:rPr>
      </w:pPr>
    </w:p>
    <w:p w:rsidR="00202326" w:rsidRDefault="00437B9B">
      <w:pPr>
        <w:pStyle w:val="ListParagraph"/>
        <w:numPr>
          <w:ilvl w:val="0"/>
          <w:numId w:val="2"/>
        </w:numPr>
        <w:tabs>
          <w:tab w:val="left" w:pos="1560"/>
        </w:tabs>
        <w:spacing w:before="106" w:line="276" w:lineRule="auto"/>
        <w:ind w:right="3295"/>
        <w:rPr>
          <w:sz w:val="20"/>
        </w:rPr>
      </w:pPr>
      <w:r>
        <w:rPr>
          <w:noProof/>
        </w:rPr>
        <mc:AlternateContent>
          <mc:Choice Requires="wps">
            <w:drawing>
              <wp:anchor distT="0" distB="0" distL="114300" distR="114300" simplePos="0" relativeHeight="251674624" behindDoc="0" locked="0" layoutInCell="1" allowOverlap="1">
                <wp:simplePos x="0" y="0"/>
                <wp:positionH relativeFrom="page">
                  <wp:posOffset>5638800</wp:posOffset>
                </wp:positionH>
                <wp:positionV relativeFrom="paragraph">
                  <wp:posOffset>92075</wp:posOffset>
                </wp:positionV>
                <wp:extent cx="1673225" cy="1778000"/>
                <wp:effectExtent l="0" t="0" r="0" b="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778000"/>
                        </a:xfrm>
                        <a:prstGeom prst="rect">
                          <a:avLst/>
                        </a:prstGeom>
                        <a:solidFill>
                          <a:srgbClr val="C7D6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326" w:rsidRDefault="00202326">
                            <w:pPr>
                              <w:pStyle w:val="BodyText"/>
                              <w:spacing w:before="2"/>
                              <w:rPr>
                                <w:rFonts w:ascii="Arial"/>
                                <w:b/>
                                <w:sz w:val="17"/>
                              </w:rPr>
                            </w:pPr>
                          </w:p>
                          <w:p w:rsidR="00202326" w:rsidRDefault="00437B9B">
                            <w:pPr>
                              <w:spacing w:line="283" w:lineRule="auto"/>
                              <w:ind w:left="240" w:right="294"/>
                              <w:rPr>
                                <w:sz w:val="18"/>
                              </w:rPr>
                            </w:pPr>
                            <w:r>
                              <w:rPr>
                                <w:color w:val="005244"/>
                                <w:sz w:val="18"/>
                              </w:rPr>
                              <w:t xml:space="preserve">Since energy efficiency is highly dependent on restricting air leakage from conditioned to </w:t>
                            </w:r>
                            <w:proofErr w:type="spellStart"/>
                            <w:r>
                              <w:rPr>
                                <w:color w:val="005244"/>
                                <w:sz w:val="18"/>
                              </w:rPr>
                              <w:t>uncondi</w:t>
                            </w:r>
                            <w:proofErr w:type="spellEnd"/>
                            <w:r>
                              <w:rPr>
                                <w:color w:val="005244"/>
                                <w:sz w:val="18"/>
                              </w:rPr>
                              <w:t xml:space="preserve">- </w:t>
                            </w:r>
                            <w:proofErr w:type="spellStart"/>
                            <w:r>
                              <w:rPr>
                                <w:color w:val="005244"/>
                                <w:sz w:val="18"/>
                              </w:rPr>
                              <w:t>tioned</w:t>
                            </w:r>
                            <w:proofErr w:type="spellEnd"/>
                            <w:r>
                              <w:rPr>
                                <w:color w:val="005244"/>
                                <w:sz w:val="18"/>
                              </w:rPr>
                              <w:t xml:space="preserve"> spaces, careful </w:t>
                            </w:r>
                            <w:proofErr w:type="spellStart"/>
                            <w:r>
                              <w:rPr>
                                <w:color w:val="005244"/>
                                <w:sz w:val="18"/>
                              </w:rPr>
                              <w:t>atten</w:t>
                            </w:r>
                            <w:proofErr w:type="spellEnd"/>
                            <w:r>
                              <w:rPr>
                                <w:color w:val="005244"/>
                                <w:sz w:val="18"/>
                              </w:rPr>
                              <w:t xml:space="preserve">- </w:t>
                            </w:r>
                            <w:proofErr w:type="spellStart"/>
                            <w:r>
                              <w:rPr>
                                <w:color w:val="005244"/>
                                <w:sz w:val="18"/>
                              </w:rPr>
                              <w:t>tion</w:t>
                            </w:r>
                            <w:proofErr w:type="spellEnd"/>
                            <w:r>
                              <w:rPr>
                                <w:color w:val="005244"/>
                                <w:sz w:val="18"/>
                              </w:rPr>
                              <w:t xml:space="preserve"> needs to be given </w:t>
                            </w:r>
                            <w:proofErr w:type="gramStart"/>
                            <w:r>
                              <w:rPr>
                                <w:color w:val="005244"/>
                                <w:sz w:val="18"/>
                              </w:rPr>
                              <w:t>to  the</w:t>
                            </w:r>
                            <w:proofErr w:type="gramEnd"/>
                            <w:r>
                              <w:rPr>
                                <w:color w:val="005244"/>
                                <w:sz w:val="18"/>
                              </w:rPr>
                              <w:t xml:space="preserve"> supply of fresh air and  to monitoring the indoor air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444pt;margin-top:7.25pt;width:131.75pt;height:140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" fillcolor="#c7d6d3" stroked="f">
                <v:textbox inset="0,0,0,0">
                  <w:txbxContent>
                    <w:p w:rsidR="00202326" w:rsidRDefault="00202326">
                      <w:pPr>
                        <w:pStyle w:val="BodyText"/>
                        <w:spacing w:before="2"/>
                        <w:rPr>
                          <w:rFonts w:ascii="Arial"/>
                          <w:b/>
                          <w:sz w:val="17"/>
                        </w:rPr>
                      </w:pPr>
                    </w:p>
                    <w:p w:rsidR="00202326" w:rsidRDefault="00437B9B">
                      <w:pPr>
                        <w:spacing w:line="283" w:lineRule="auto"/>
                        <w:ind w:left="240" w:right="294"/>
                        <w:rPr>
                          <w:sz w:val="18"/>
                        </w:rPr>
                      </w:pPr>
                      <w:r>
                        <w:rPr>
                          <w:color w:val="005244"/>
                          <w:sz w:val="18"/>
                        </w:rPr>
                        <w:t xml:space="preserve">Since energy efficiency is highly dependent on restricting air leakage from conditioned to </w:t>
                      </w:r>
                      <w:proofErr w:type="spellStart"/>
                      <w:r>
                        <w:rPr>
                          <w:color w:val="005244"/>
                          <w:sz w:val="18"/>
                        </w:rPr>
                        <w:t>uncondi</w:t>
                      </w:r>
                      <w:proofErr w:type="spellEnd"/>
                      <w:r>
                        <w:rPr>
                          <w:color w:val="005244"/>
                          <w:sz w:val="18"/>
                        </w:rPr>
                        <w:t xml:space="preserve">- </w:t>
                      </w:r>
                      <w:proofErr w:type="spellStart"/>
                      <w:r>
                        <w:rPr>
                          <w:color w:val="005244"/>
                          <w:sz w:val="18"/>
                        </w:rPr>
                        <w:t>tioned</w:t>
                      </w:r>
                      <w:proofErr w:type="spellEnd"/>
                      <w:r>
                        <w:rPr>
                          <w:color w:val="005244"/>
                          <w:sz w:val="18"/>
                        </w:rPr>
                        <w:t xml:space="preserve"> spaces, careful </w:t>
                      </w:r>
                      <w:proofErr w:type="spellStart"/>
                      <w:r>
                        <w:rPr>
                          <w:color w:val="005244"/>
                          <w:sz w:val="18"/>
                        </w:rPr>
                        <w:t>atten</w:t>
                      </w:r>
                      <w:proofErr w:type="spellEnd"/>
                      <w:r>
                        <w:rPr>
                          <w:color w:val="005244"/>
                          <w:sz w:val="18"/>
                        </w:rPr>
                        <w:t xml:space="preserve">- </w:t>
                      </w:r>
                      <w:proofErr w:type="spellStart"/>
                      <w:r>
                        <w:rPr>
                          <w:color w:val="005244"/>
                          <w:sz w:val="18"/>
                        </w:rPr>
                        <w:t>tion</w:t>
                      </w:r>
                      <w:proofErr w:type="spellEnd"/>
                      <w:r>
                        <w:rPr>
                          <w:color w:val="005244"/>
                          <w:sz w:val="18"/>
                        </w:rPr>
                        <w:t xml:space="preserve"> needs to be given </w:t>
                      </w:r>
                      <w:proofErr w:type="gramStart"/>
                      <w:r>
                        <w:rPr>
                          <w:color w:val="005244"/>
                          <w:sz w:val="18"/>
                        </w:rPr>
                        <w:t>to  the</w:t>
                      </w:r>
                      <w:proofErr w:type="gramEnd"/>
                      <w:r>
                        <w:rPr>
                          <w:color w:val="005244"/>
                          <w:sz w:val="18"/>
                        </w:rPr>
                        <w:t xml:space="preserve"> supply of fresh air and  to monitoring the indoor air quality.</w:t>
                      </w:r>
                    </w:p>
                  </w:txbxContent>
                </v:textbox>
                <w10:wrap anchorx="page"/>
              </v:shape>
            </w:pict>
          </mc:Fallback>
        </mc:AlternateContent>
      </w:r>
      <w:r>
        <w:rPr>
          <w:color w:val="231F20"/>
          <w:sz w:val="20"/>
        </w:rPr>
        <w:t xml:space="preserve">Within all naturally ventilated spaces the permit applicant </w:t>
      </w:r>
      <w:proofErr w:type="gramStart"/>
      <w:r>
        <w:rPr>
          <w:color w:val="231F20"/>
          <w:sz w:val="20"/>
        </w:rPr>
        <w:t>must  demonstrate</w:t>
      </w:r>
      <w:proofErr w:type="gramEnd"/>
      <w:r>
        <w:rPr>
          <w:color w:val="231F20"/>
          <w:sz w:val="20"/>
        </w:rPr>
        <w:t xml:space="preserve"> that the room-by-room air flows will effectively ventilate at least 90 percent of the occupied area based on the minimum ventilation rates established in the State/Local building</w:t>
      </w:r>
      <w:r>
        <w:rPr>
          <w:color w:val="231F20"/>
          <w:spacing w:val="24"/>
          <w:sz w:val="20"/>
        </w:rPr>
        <w:t xml:space="preserve"> </w:t>
      </w:r>
      <w:r>
        <w:rPr>
          <w:color w:val="231F20"/>
          <w:sz w:val="20"/>
        </w:rPr>
        <w:t>codes.</w:t>
      </w:r>
    </w:p>
    <w:p w:rsidR="00202326" w:rsidRDefault="00202326">
      <w:pPr>
        <w:pStyle w:val="BodyText"/>
        <w:spacing w:before="2"/>
        <w:rPr>
          <w:sz w:val="21"/>
        </w:rPr>
      </w:pPr>
    </w:p>
    <w:p w:rsidR="00202326" w:rsidRDefault="00437B9B">
      <w:pPr>
        <w:pStyle w:val="Heading2"/>
        <w:numPr>
          <w:ilvl w:val="0"/>
          <w:numId w:val="8"/>
        </w:numPr>
        <w:tabs>
          <w:tab w:val="left" w:pos="1473"/>
        </w:tabs>
        <w:jc w:val="left"/>
      </w:pPr>
      <w:r>
        <w:rPr>
          <w:color w:val="005244"/>
          <w:spacing w:val="11"/>
          <w:w w:val="120"/>
        </w:rPr>
        <w:t>RESIDENTIAL CONSTRUCTION</w:t>
      </w:r>
      <w:r>
        <w:rPr>
          <w:color w:val="005244"/>
          <w:spacing w:val="43"/>
          <w:w w:val="120"/>
        </w:rPr>
        <w:t xml:space="preserve"> </w:t>
      </w:r>
      <w:r>
        <w:rPr>
          <w:color w:val="005244"/>
          <w:spacing w:val="11"/>
          <w:w w:val="120"/>
        </w:rPr>
        <w:t>STANDARDS</w:t>
      </w:r>
    </w:p>
    <w:p w:rsidR="00202326" w:rsidRDefault="00437B9B">
      <w:pPr>
        <w:pStyle w:val="BodyText"/>
        <w:spacing w:before="165" w:line="276" w:lineRule="auto"/>
        <w:ind w:left="1080" w:right="3333"/>
      </w:pPr>
      <w:r>
        <w:rPr>
          <w:color w:val="231F20"/>
          <w:w w:val="105"/>
        </w:rPr>
        <w:t>For all residential new construction and substantial improvements, buildings must comply with the following:</w:t>
      </w:r>
    </w:p>
    <w:p w:rsidR="00202326" w:rsidRDefault="00437B9B">
      <w:pPr>
        <w:pStyle w:val="ListParagraph"/>
        <w:numPr>
          <w:ilvl w:val="1"/>
          <w:numId w:val="8"/>
        </w:numPr>
        <w:tabs>
          <w:tab w:val="left" w:pos="1560"/>
        </w:tabs>
        <w:spacing w:before="139" w:line="276" w:lineRule="auto"/>
        <w:ind w:left="1559" w:right="3289"/>
        <w:rPr>
          <w:color w:val="231F20"/>
          <w:sz w:val="20"/>
        </w:rPr>
      </w:pPr>
      <w:r>
        <w:rPr>
          <w:color w:val="231F20"/>
          <w:w w:val="105"/>
          <w:sz w:val="20"/>
        </w:rPr>
        <w:t>Covered</w:t>
      </w:r>
      <w:r>
        <w:rPr>
          <w:color w:val="231F20"/>
          <w:spacing w:val="-4"/>
          <w:w w:val="105"/>
          <w:sz w:val="20"/>
        </w:rPr>
        <w:t xml:space="preserve"> </w:t>
      </w:r>
      <w:r>
        <w:rPr>
          <w:color w:val="231F20"/>
          <w:w w:val="105"/>
          <w:sz w:val="20"/>
        </w:rPr>
        <w:t>and</w:t>
      </w:r>
      <w:r>
        <w:rPr>
          <w:color w:val="231F20"/>
          <w:spacing w:val="-4"/>
          <w:w w:val="105"/>
          <w:sz w:val="20"/>
        </w:rPr>
        <w:t xml:space="preserve"> </w:t>
      </w:r>
      <w:r>
        <w:rPr>
          <w:color w:val="231F20"/>
          <w:w w:val="105"/>
          <w:sz w:val="20"/>
        </w:rPr>
        <w:t>secure</w:t>
      </w:r>
      <w:r>
        <w:rPr>
          <w:color w:val="231F20"/>
          <w:spacing w:val="-4"/>
          <w:w w:val="105"/>
          <w:sz w:val="20"/>
        </w:rPr>
        <w:t xml:space="preserve"> </w:t>
      </w:r>
      <w:r>
        <w:rPr>
          <w:color w:val="231F20"/>
          <w:w w:val="105"/>
          <w:sz w:val="20"/>
        </w:rPr>
        <w:t>bicycle</w:t>
      </w:r>
      <w:r>
        <w:rPr>
          <w:color w:val="231F20"/>
          <w:spacing w:val="-4"/>
          <w:w w:val="105"/>
          <w:sz w:val="20"/>
        </w:rPr>
        <w:t xml:space="preserve"> </w:t>
      </w:r>
      <w:r>
        <w:rPr>
          <w:color w:val="231F20"/>
          <w:w w:val="105"/>
          <w:sz w:val="20"/>
        </w:rPr>
        <w:t>storage</w:t>
      </w:r>
      <w:r>
        <w:rPr>
          <w:color w:val="231F20"/>
          <w:spacing w:val="-4"/>
          <w:w w:val="105"/>
          <w:sz w:val="20"/>
        </w:rPr>
        <w:t xml:space="preserve"> </w:t>
      </w:r>
      <w:r>
        <w:rPr>
          <w:color w:val="231F20"/>
          <w:w w:val="105"/>
          <w:sz w:val="20"/>
        </w:rPr>
        <w:t>facilities</w:t>
      </w:r>
      <w:r>
        <w:rPr>
          <w:color w:val="231F20"/>
          <w:spacing w:val="-4"/>
          <w:w w:val="105"/>
          <w:sz w:val="20"/>
        </w:rPr>
        <w:t xml:space="preserve"> </w:t>
      </w:r>
      <w:r>
        <w:rPr>
          <w:color w:val="231F20"/>
          <w:w w:val="105"/>
          <w:sz w:val="20"/>
        </w:rPr>
        <w:t>must</w:t>
      </w:r>
      <w:r>
        <w:rPr>
          <w:color w:val="231F20"/>
          <w:spacing w:val="-4"/>
          <w:w w:val="105"/>
          <w:sz w:val="20"/>
        </w:rPr>
        <w:t xml:space="preserve"> </w:t>
      </w:r>
      <w:r>
        <w:rPr>
          <w:color w:val="231F20"/>
          <w:w w:val="105"/>
          <w:sz w:val="20"/>
        </w:rPr>
        <w:t>be</w:t>
      </w:r>
      <w:r>
        <w:rPr>
          <w:color w:val="231F20"/>
          <w:spacing w:val="-4"/>
          <w:w w:val="105"/>
          <w:sz w:val="20"/>
        </w:rPr>
        <w:t xml:space="preserve"> </w:t>
      </w:r>
      <w:r>
        <w:rPr>
          <w:color w:val="231F20"/>
          <w:w w:val="105"/>
          <w:sz w:val="20"/>
        </w:rPr>
        <w:t>provided</w:t>
      </w:r>
      <w:r>
        <w:rPr>
          <w:color w:val="231F20"/>
          <w:spacing w:val="-4"/>
          <w:w w:val="105"/>
          <w:sz w:val="20"/>
        </w:rPr>
        <w:t xml:space="preserve"> </w:t>
      </w:r>
      <w:r>
        <w:rPr>
          <w:color w:val="231F20"/>
          <w:w w:val="105"/>
          <w:sz w:val="20"/>
        </w:rPr>
        <w:t>on</w:t>
      </w:r>
      <w:r>
        <w:rPr>
          <w:color w:val="231F20"/>
          <w:spacing w:val="-4"/>
          <w:w w:val="105"/>
          <w:sz w:val="20"/>
        </w:rPr>
        <w:t xml:space="preserve"> </w:t>
      </w:r>
      <w:r>
        <w:rPr>
          <w:color w:val="231F20"/>
          <w:w w:val="105"/>
          <w:sz w:val="20"/>
        </w:rPr>
        <w:t>site</w:t>
      </w:r>
      <w:r>
        <w:rPr>
          <w:color w:val="231F20"/>
          <w:spacing w:val="-4"/>
          <w:w w:val="105"/>
          <w:sz w:val="20"/>
        </w:rPr>
        <w:t xml:space="preserve"> </w:t>
      </w:r>
      <w:r>
        <w:rPr>
          <w:color w:val="231F20"/>
          <w:w w:val="105"/>
          <w:sz w:val="20"/>
        </w:rPr>
        <w:t xml:space="preserve">allowing sufficient capacity for a minimum of one bicycle per dwelling unit. This </w:t>
      </w:r>
      <w:proofErr w:type="gramStart"/>
      <w:r>
        <w:rPr>
          <w:color w:val="231F20"/>
          <w:w w:val="105"/>
          <w:sz w:val="20"/>
        </w:rPr>
        <w:t>may  be</w:t>
      </w:r>
      <w:proofErr w:type="gramEnd"/>
      <w:r>
        <w:rPr>
          <w:color w:val="231F20"/>
          <w:spacing w:val="-6"/>
          <w:w w:val="105"/>
          <w:sz w:val="20"/>
        </w:rPr>
        <w:t xml:space="preserve"> </w:t>
      </w:r>
      <w:r>
        <w:rPr>
          <w:color w:val="231F20"/>
          <w:w w:val="105"/>
          <w:sz w:val="20"/>
        </w:rPr>
        <w:t>provided</w:t>
      </w:r>
      <w:r>
        <w:rPr>
          <w:color w:val="231F20"/>
          <w:spacing w:val="-6"/>
          <w:w w:val="105"/>
          <w:sz w:val="20"/>
        </w:rPr>
        <w:t xml:space="preserve"> </w:t>
      </w:r>
      <w:r>
        <w:rPr>
          <w:color w:val="231F20"/>
          <w:w w:val="105"/>
          <w:sz w:val="20"/>
        </w:rPr>
        <w:t>as</w:t>
      </w:r>
      <w:r>
        <w:rPr>
          <w:color w:val="231F20"/>
          <w:spacing w:val="-6"/>
          <w:w w:val="105"/>
          <w:sz w:val="20"/>
        </w:rPr>
        <w:t xml:space="preserve"> </w:t>
      </w:r>
      <w:r>
        <w:rPr>
          <w:color w:val="231F20"/>
          <w:w w:val="105"/>
          <w:sz w:val="20"/>
        </w:rPr>
        <w:t>a</w:t>
      </w:r>
      <w:r>
        <w:rPr>
          <w:color w:val="231F20"/>
          <w:spacing w:val="-6"/>
          <w:w w:val="105"/>
          <w:sz w:val="20"/>
        </w:rPr>
        <w:t xml:space="preserve"> </w:t>
      </w:r>
      <w:r>
        <w:rPr>
          <w:color w:val="231F20"/>
          <w:w w:val="105"/>
          <w:sz w:val="20"/>
        </w:rPr>
        <w:t>separate</w:t>
      </w:r>
      <w:r>
        <w:rPr>
          <w:color w:val="231F20"/>
          <w:spacing w:val="-6"/>
          <w:w w:val="105"/>
          <w:sz w:val="20"/>
        </w:rPr>
        <w:t xml:space="preserve"> </w:t>
      </w:r>
      <w:r>
        <w:rPr>
          <w:color w:val="231F20"/>
          <w:w w:val="105"/>
          <w:sz w:val="20"/>
        </w:rPr>
        <w:t>storage</w:t>
      </w:r>
      <w:r>
        <w:rPr>
          <w:color w:val="231F20"/>
          <w:spacing w:val="-6"/>
          <w:w w:val="105"/>
          <w:sz w:val="20"/>
        </w:rPr>
        <w:t xml:space="preserve"> </w:t>
      </w:r>
      <w:r>
        <w:rPr>
          <w:color w:val="231F20"/>
          <w:w w:val="105"/>
          <w:sz w:val="20"/>
        </w:rPr>
        <w:t>facility</w:t>
      </w:r>
      <w:r>
        <w:rPr>
          <w:color w:val="231F20"/>
          <w:spacing w:val="-5"/>
          <w:w w:val="105"/>
          <w:sz w:val="20"/>
        </w:rPr>
        <w:t xml:space="preserve"> </w:t>
      </w:r>
      <w:r>
        <w:rPr>
          <w:color w:val="231F20"/>
          <w:w w:val="105"/>
          <w:sz w:val="20"/>
        </w:rPr>
        <w:t>or</w:t>
      </w:r>
      <w:r>
        <w:rPr>
          <w:color w:val="231F20"/>
          <w:spacing w:val="-6"/>
          <w:w w:val="105"/>
          <w:sz w:val="20"/>
        </w:rPr>
        <w:t xml:space="preserve"> </w:t>
      </w:r>
      <w:r>
        <w:rPr>
          <w:color w:val="231F20"/>
          <w:w w:val="105"/>
          <w:sz w:val="20"/>
        </w:rPr>
        <w:t>as</w:t>
      </w:r>
      <w:r>
        <w:rPr>
          <w:color w:val="231F20"/>
          <w:spacing w:val="-6"/>
          <w:w w:val="105"/>
          <w:sz w:val="20"/>
        </w:rPr>
        <w:t xml:space="preserve"> </w:t>
      </w:r>
      <w:r>
        <w:rPr>
          <w:color w:val="231F20"/>
          <w:w w:val="105"/>
          <w:sz w:val="20"/>
        </w:rPr>
        <w:t>individual</w:t>
      </w:r>
      <w:r>
        <w:rPr>
          <w:color w:val="231F20"/>
          <w:spacing w:val="-6"/>
          <w:w w:val="105"/>
          <w:sz w:val="20"/>
        </w:rPr>
        <w:t xml:space="preserve"> </w:t>
      </w:r>
      <w:r>
        <w:rPr>
          <w:color w:val="231F20"/>
          <w:w w:val="105"/>
          <w:sz w:val="20"/>
        </w:rPr>
        <w:t>carports</w:t>
      </w:r>
      <w:r>
        <w:rPr>
          <w:color w:val="231F20"/>
          <w:spacing w:val="-6"/>
          <w:w w:val="105"/>
          <w:sz w:val="20"/>
        </w:rPr>
        <w:t xml:space="preserve"> </w:t>
      </w:r>
      <w:r>
        <w:rPr>
          <w:color w:val="231F20"/>
          <w:w w:val="105"/>
          <w:sz w:val="20"/>
        </w:rPr>
        <w:t>or</w:t>
      </w:r>
      <w:r>
        <w:rPr>
          <w:color w:val="231F20"/>
          <w:spacing w:val="-6"/>
          <w:w w:val="105"/>
          <w:sz w:val="20"/>
        </w:rPr>
        <w:t xml:space="preserve"> </w:t>
      </w:r>
      <w:r>
        <w:rPr>
          <w:color w:val="231F20"/>
          <w:w w:val="105"/>
          <w:sz w:val="20"/>
        </w:rPr>
        <w:t>garages</w:t>
      </w:r>
      <w:r>
        <w:rPr>
          <w:color w:val="231F20"/>
          <w:spacing w:val="-5"/>
          <w:w w:val="105"/>
          <w:sz w:val="20"/>
        </w:rPr>
        <w:t xml:space="preserve"> </w:t>
      </w:r>
      <w:r>
        <w:rPr>
          <w:color w:val="231F20"/>
          <w:w w:val="105"/>
          <w:sz w:val="20"/>
        </w:rPr>
        <w:t>if part of the proposed</w:t>
      </w:r>
      <w:r>
        <w:rPr>
          <w:color w:val="231F20"/>
          <w:spacing w:val="30"/>
          <w:w w:val="105"/>
          <w:sz w:val="20"/>
        </w:rPr>
        <w:t xml:space="preserve"> </w:t>
      </w:r>
      <w:r>
        <w:rPr>
          <w:color w:val="231F20"/>
          <w:w w:val="105"/>
          <w:sz w:val="20"/>
        </w:rPr>
        <w:t>design.</w:t>
      </w:r>
    </w:p>
    <w:p w:rsidR="00202326" w:rsidRDefault="00437B9B">
      <w:pPr>
        <w:pStyle w:val="ListParagraph"/>
        <w:numPr>
          <w:ilvl w:val="1"/>
          <w:numId w:val="8"/>
        </w:numPr>
        <w:tabs>
          <w:tab w:val="left" w:pos="1560"/>
        </w:tabs>
        <w:spacing w:before="137" w:line="276" w:lineRule="auto"/>
        <w:ind w:left="1559" w:right="3324"/>
        <w:rPr>
          <w:color w:val="231F20"/>
          <w:sz w:val="20"/>
        </w:rPr>
      </w:pPr>
      <w:r>
        <w:rPr>
          <w:color w:val="231F20"/>
          <w:spacing w:val="-5"/>
          <w:w w:val="105"/>
          <w:sz w:val="20"/>
        </w:rPr>
        <w:t xml:space="preserve">Wood </w:t>
      </w:r>
      <w:r>
        <w:rPr>
          <w:color w:val="231F20"/>
          <w:w w:val="105"/>
          <w:sz w:val="20"/>
        </w:rPr>
        <w:t xml:space="preserve">framed construction must use “Value-Engineered Framing” to improve the building </w:t>
      </w:r>
      <w:r>
        <w:rPr>
          <w:color w:val="231F20"/>
          <w:spacing w:val="-3"/>
          <w:w w:val="105"/>
          <w:sz w:val="20"/>
        </w:rPr>
        <w:t xml:space="preserve">envelope’s </w:t>
      </w:r>
      <w:r>
        <w:rPr>
          <w:color w:val="231F20"/>
          <w:w w:val="105"/>
          <w:sz w:val="20"/>
        </w:rPr>
        <w:t>energy efficiency (see Figure 3.5.1).</w:t>
      </w:r>
    </w:p>
    <w:p w:rsidR="00202326" w:rsidRDefault="00437B9B">
      <w:pPr>
        <w:pStyle w:val="ListParagraph"/>
        <w:numPr>
          <w:ilvl w:val="2"/>
          <w:numId w:val="8"/>
        </w:numPr>
        <w:tabs>
          <w:tab w:val="left" w:pos="1800"/>
        </w:tabs>
        <w:ind w:hanging="241"/>
        <w:rPr>
          <w:sz w:val="20"/>
        </w:rPr>
      </w:pPr>
      <w:r>
        <w:rPr>
          <w:color w:val="231F20"/>
          <w:w w:val="105"/>
          <w:sz w:val="20"/>
        </w:rPr>
        <w:t>All</w:t>
      </w:r>
      <w:r>
        <w:rPr>
          <w:color w:val="231F20"/>
          <w:spacing w:val="7"/>
          <w:w w:val="105"/>
          <w:sz w:val="20"/>
        </w:rPr>
        <w:t xml:space="preserve"> </w:t>
      </w:r>
      <w:r>
        <w:rPr>
          <w:color w:val="231F20"/>
          <w:w w:val="105"/>
          <w:sz w:val="20"/>
        </w:rPr>
        <w:t>exterior</w:t>
      </w:r>
      <w:r>
        <w:rPr>
          <w:color w:val="231F20"/>
          <w:spacing w:val="8"/>
          <w:w w:val="105"/>
          <w:sz w:val="20"/>
        </w:rPr>
        <w:t xml:space="preserve"> </w:t>
      </w:r>
      <w:r>
        <w:rPr>
          <w:color w:val="231F20"/>
          <w:w w:val="105"/>
          <w:sz w:val="20"/>
        </w:rPr>
        <w:t>wall</w:t>
      </w:r>
      <w:r>
        <w:rPr>
          <w:color w:val="231F20"/>
          <w:spacing w:val="7"/>
          <w:w w:val="105"/>
          <w:sz w:val="20"/>
        </w:rPr>
        <w:t xml:space="preserve"> </w:t>
      </w:r>
      <w:r>
        <w:rPr>
          <w:color w:val="231F20"/>
          <w:w w:val="105"/>
          <w:sz w:val="20"/>
        </w:rPr>
        <w:t>framing</w:t>
      </w:r>
      <w:r>
        <w:rPr>
          <w:color w:val="231F20"/>
          <w:spacing w:val="8"/>
          <w:w w:val="105"/>
          <w:sz w:val="20"/>
        </w:rPr>
        <w:t xml:space="preserve"> </w:t>
      </w:r>
      <w:r>
        <w:rPr>
          <w:color w:val="231F20"/>
          <w:w w:val="105"/>
          <w:sz w:val="20"/>
        </w:rPr>
        <w:t>to</w:t>
      </w:r>
      <w:r>
        <w:rPr>
          <w:color w:val="231F20"/>
          <w:spacing w:val="7"/>
          <w:w w:val="105"/>
          <w:sz w:val="20"/>
        </w:rPr>
        <w:t xml:space="preserve"> </w:t>
      </w:r>
      <w:r>
        <w:rPr>
          <w:color w:val="231F20"/>
          <w:w w:val="105"/>
          <w:sz w:val="20"/>
        </w:rPr>
        <w:t>be</w:t>
      </w:r>
      <w:r>
        <w:rPr>
          <w:color w:val="231F20"/>
          <w:spacing w:val="8"/>
          <w:w w:val="105"/>
          <w:sz w:val="20"/>
        </w:rPr>
        <w:t xml:space="preserve"> </w:t>
      </w:r>
      <w:r>
        <w:rPr>
          <w:color w:val="231F20"/>
          <w:w w:val="105"/>
          <w:sz w:val="20"/>
        </w:rPr>
        <w:t>2x6</w:t>
      </w:r>
      <w:r>
        <w:rPr>
          <w:color w:val="231F20"/>
          <w:spacing w:val="7"/>
          <w:w w:val="105"/>
          <w:sz w:val="20"/>
        </w:rPr>
        <w:t xml:space="preserve"> </w:t>
      </w:r>
      <w:r>
        <w:rPr>
          <w:color w:val="231F20"/>
          <w:w w:val="105"/>
          <w:sz w:val="20"/>
        </w:rPr>
        <w:t>stud</w:t>
      </w:r>
      <w:r>
        <w:rPr>
          <w:color w:val="231F20"/>
          <w:spacing w:val="8"/>
          <w:w w:val="105"/>
          <w:sz w:val="20"/>
        </w:rPr>
        <w:t xml:space="preserve"> </w:t>
      </w:r>
      <w:r>
        <w:rPr>
          <w:color w:val="231F20"/>
          <w:w w:val="105"/>
          <w:sz w:val="20"/>
        </w:rPr>
        <w:t>framing,</w:t>
      </w:r>
      <w:r>
        <w:rPr>
          <w:color w:val="231F20"/>
          <w:spacing w:val="7"/>
          <w:w w:val="105"/>
          <w:sz w:val="20"/>
        </w:rPr>
        <w:t xml:space="preserve"> </w:t>
      </w:r>
      <w:r>
        <w:rPr>
          <w:color w:val="231F20"/>
          <w:w w:val="105"/>
          <w:sz w:val="20"/>
        </w:rPr>
        <w:t>24</w:t>
      </w:r>
      <w:r>
        <w:rPr>
          <w:color w:val="231F20"/>
          <w:spacing w:val="8"/>
          <w:w w:val="105"/>
          <w:sz w:val="20"/>
        </w:rPr>
        <w:t xml:space="preserve"> </w:t>
      </w:r>
      <w:r>
        <w:rPr>
          <w:color w:val="231F20"/>
          <w:w w:val="105"/>
          <w:sz w:val="20"/>
        </w:rPr>
        <w:t>inches</w:t>
      </w:r>
      <w:r>
        <w:rPr>
          <w:color w:val="231F20"/>
          <w:spacing w:val="7"/>
          <w:w w:val="105"/>
          <w:sz w:val="20"/>
        </w:rPr>
        <w:t xml:space="preserve"> </w:t>
      </w:r>
      <w:r>
        <w:rPr>
          <w:color w:val="231F20"/>
          <w:w w:val="105"/>
          <w:sz w:val="20"/>
        </w:rPr>
        <w:t>on</w:t>
      </w:r>
      <w:r>
        <w:rPr>
          <w:color w:val="231F20"/>
          <w:spacing w:val="8"/>
          <w:w w:val="105"/>
          <w:sz w:val="20"/>
        </w:rPr>
        <w:t xml:space="preserve"> </w:t>
      </w:r>
      <w:r>
        <w:rPr>
          <w:color w:val="231F20"/>
          <w:w w:val="105"/>
          <w:sz w:val="20"/>
        </w:rPr>
        <w:t>center.</w:t>
      </w:r>
    </w:p>
    <w:p w:rsidR="00202326" w:rsidRDefault="00437B9B">
      <w:pPr>
        <w:pStyle w:val="ListParagraph"/>
        <w:numPr>
          <w:ilvl w:val="2"/>
          <w:numId w:val="8"/>
        </w:numPr>
        <w:tabs>
          <w:tab w:val="left" w:pos="1800"/>
        </w:tabs>
        <w:spacing w:before="176" w:line="276" w:lineRule="auto"/>
        <w:ind w:right="3628" w:hanging="240"/>
        <w:rPr>
          <w:sz w:val="20"/>
        </w:rPr>
      </w:pPr>
      <w:r>
        <w:rPr>
          <w:color w:val="231F20"/>
          <w:w w:val="105"/>
          <w:sz w:val="20"/>
        </w:rPr>
        <w:t>Align window openings with stud spacing to minimize narrow openings between studs that are difficult to</w:t>
      </w:r>
      <w:r>
        <w:rPr>
          <w:color w:val="231F20"/>
          <w:spacing w:val="35"/>
          <w:w w:val="105"/>
          <w:sz w:val="20"/>
        </w:rPr>
        <w:t xml:space="preserve"> </w:t>
      </w:r>
      <w:r>
        <w:rPr>
          <w:color w:val="231F20"/>
          <w:w w:val="105"/>
          <w:sz w:val="20"/>
        </w:rPr>
        <w:t>insulate.</w:t>
      </w:r>
    </w:p>
    <w:p w:rsidR="00202326" w:rsidRDefault="00437B9B">
      <w:pPr>
        <w:pStyle w:val="ListParagraph"/>
        <w:numPr>
          <w:ilvl w:val="2"/>
          <w:numId w:val="8"/>
        </w:numPr>
        <w:tabs>
          <w:tab w:val="left" w:pos="1800"/>
        </w:tabs>
        <w:spacing w:before="139"/>
        <w:ind w:hanging="241"/>
        <w:rPr>
          <w:sz w:val="20"/>
        </w:rPr>
      </w:pPr>
      <w:r>
        <w:rPr>
          <w:color w:val="231F20"/>
          <w:w w:val="105"/>
          <w:sz w:val="20"/>
        </w:rPr>
        <w:t>Utilize plywood box beam or insulated headers with a minimum R-10</w:t>
      </w:r>
      <w:r>
        <w:rPr>
          <w:color w:val="231F20"/>
          <w:spacing w:val="7"/>
          <w:w w:val="105"/>
          <w:sz w:val="20"/>
        </w:rPr>
        <w:t xml:space="preserve"> </w:t>
      </w:r>
      <w:r>
        <w:rPr>
          <w:color w:val="231F20"/>
          <w:w w:val="105"/>
          <w:sz w:val="20"/>
        </w:rPr>
        <w:t>value.</w:t>
      </w:r>
    </w:p>
    <w:p w:rsidR="00202326" w:rsidRDefault="00437B9B">
      <w:pPr>
        <w:pStyle w:val="ListParagraph"/>
        <w:numPr>
          <w:ilvl w:val="2"/>
          <w:numId w:val="8"/>
        </w:numPr>
        <w:tabs>
          <w:tab w:val="left" w:pos="1800"/>
        </w:tabs>
        <w:spacing w:before="175" w:line="276" w:lineRule="auto"/>
        <w:ind w:right="3448" w:hanging="240"/>
        <w:rPr>
          <w:sz w:val="20"/>
        </w:rPr>
      </w:pPr>
      <w:r>
        <w:rPr>
          <w:color w:val="231F20"/>
          <w:w w:val="105"/>
          <w:sz w:val="20"/>
        </w:rPr>
        <w:t xml:space="preserve">Arrange wall studs in corners to minimize uninsulated or difficult to </w:t>
      </w:r>
      <w:proofErr w:type="spellStart"/>
      <w:r>
        <w:rPr>
          <w:color w:val="231F20"/>
          <w:w w:val="105"/>
          <w:sz w:val="20"/>
        </w:rPr>
        <w:t>insu</w:t>
      </w:r>
      <w:proofErr w:type="spellEnd"/>
      <w:r>
        <w:rPr>
          <w:color w:val="231F20"/>
          <w:w w:val="105"/>
          <w:sz w:val="20"/>
        </w:rPr>
        <w:t>- late small</w:t>
      </w:r>
      <w:r>
        <w:rPr>
          <w:color w:val="231F20"/>
          <w:spacing w:val="16"/>
          <w:w w:val="105"/>
          <w:sz w:val="20"/>
        </w:rPr>
        <w:t xml:space="preserve"> </w:t>
      </w:r>
      <w:r>
        <w:rPr>
          <w:color w:val="231F20"/>
          <w:w w:val="105"/>
          <w:sz w:val="20"/>
        </w:rPr>
        <w:t>pockets.</w:t>
      </w:r>
    </w:p>
    <w:p w:rsidR="00202326" w:rsidRDefault="00437B9B">
      <w:pPr>
        <w:pStyle w:val="ListParagraph"/>
        <w:numPr>
          <w:ilvl w:val="1"/>
          <w:numId w:val="8"/>
        </w:numPr>
        <w:tabs>
          <w:tab w:val="left" w:pos="1560"/>
        </w:tabs>
        <w:spacing w:before="139" w:line="276" w:lineRule="auto"/>
        <w:ind w:left="1559" w:right="3250"/>
        <w:rPr>
          <w:color w:val="231F20"/>
          <w:sz w:val="20"/>
        </w:rPr>
      </w:pPr>
      <w:r>
        <w:rPr>
          <w:noProof/>
        </w:rPr>
        <mc:AlternateContent>
          <mc:Choice Requires="wpg">
            <w:drawing>
              <wp:anchor distT="0" distB="0" distL="114300" distR="114300" simplePos="0" relativeHeight="250806272" behindDoc="1" locked="0" layoutInCell="1" allowOverlap="1">
                <wp:simplePos x="0" y="0"/>
                <wp:positionH relativeFrom="page">
                  <wp:posOffset>4191000</wp:posOffset>
                </wp:positionH>
                <wp:positionV relativeFrom="paragraph">
                  <wp:posOffset>1002030</wp:posOffset>
                </wp:positionV>
                <wp:extent cx="3124200" cy="3822700"/>
                <wp:effectExtent l="0" t="0" r="0" b="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3822700"/>
                          <a:chOff x="6600" y="1578"/>
                          <a:chExt cx="4920" cy="6020"/>
                        </a:xfrm>
                      </wpg:grpSpPr>
                      <wps:wsp>
                        <wps:cNvPr id="35" name="Line 36"/>
                        <wps:cNvCnPr>
                          <a:cxnSpLocks noChangeShapeType="1"/>
                        </wps:cNvCnPr>
                        <wps:spPr bwMode="auto">
                          <a:xfrm>
                            <a:off x="11130" y="1583"/>
                            <a:ext cx="60" cy="0"/>
                          </a:xfrm>
                          <a:prstGeom prst="line">
                            <a:avLst/>
                          </a:prstGeom>
                          <a:noFill/>
                          <a:ln w="6350">
                            <a:solidFill>
                              <a:srgbClr val="00524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704" y="1646"/>
                            <a:ext cx="4647" cy="2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Line 34"/>
                        <wps:cNvCnPr>
                          <a:cxnSpLocks noChangeShapeType="1"/>
                        </wps:cNvCnPr>
                        <wps:spPr bwMode="auto">
                          <a:xfrm>
                            <a:off x="11160" y="4208"/>
                            <a:ext cx="0" cy="3390"/>
                          </a:xfrm>
                          <a:prstGeom prst="line">
                            <a:avLst/>
                          </a:prstGeom>
                          <a:noFill/>
                          <a:ln w="38100">
                            <a:solidFill>
                              <a:srgbClr val="005244"/>
                            </a:solidFill>
                            <a:prstDash val="solid"/>
                            <a:round/>
                            <a:headEnd/>
                            <a:tailEnd/>
                          </a:ln>
                          <a:extLst>
                            <a:ext uri="{909E8E84-426E-40DD-AFC4-6F175D3DCCD1}">
                              <a14:hiddenFill xmlns:a14="http://schemas.microsoft.com/office/drawing/2010/main">
                                <a:noFill/>
                              </a14:hiddenFill>
                            </a:ext>
                          </a:extLst>
                        </wps:spPr>
                        <wps:bodyPr/>
                      </wps:wsp>
                      <wps:wsp>
                        <wps:cNvPr id="38" name="Rectangle 33"/>
                        <wps:cNvSpPr>
                          <a:spLocks noChangeArrowheads="1"/>
                        </wps:cNvSpPr>
                        <wps:spPr bwMode="auto">
                          <a:xfrm>
                            <a:off x="6610" y="1587"/>
                            <a:ext cx="4900" cy="26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86233" id="Group 32" o:spid="_x0000_s1026" style="position:absolute;margin-left:330pt;margin-top:78.9pt;width:246pt;height:301pt;z-index:-252510208;mso-position-horizontal-relative:page" coordorigin="6600,1578" coordsize="4920,6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">
                <v:line id="Line 36" o:spid="_x0000_s1027" style="position:absolute;visibility:visible;mso-wrap-style:square" from="11130,1583" to="11190,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" strokecolor="#005244" strokeweight=".5pt"/>
                <v:shape id="Picture 35" o:spid="_x0000_s1028" type="#_x0000_t75" style="position:absolute;left:6704;top:1646;width:4647;height:2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">
                  <v:imagedata r:id="rId16" o:title=""/>
                </v:shape>
                <v:line id="Line 34" o:spid="_x0000_s1029" style="position:absolute;visibility:visible;mso-wrap-style:square" from="11160,4208" to="11160,7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" strokecolor="#005244" strokeweight="3pt"/>
                <v:rect id="Rectangle 33" o:spid="_x0000_s1030" style="position:absolute;left:6610;top:1587;width:4900;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" filled="f" strokecolor="#231f20" strokeweight="1pt"/>
                <w10:wrap anchorx="pag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page">
                  <wp:posOffset>914400</wp:posOffset>
                </wp:positionH>
                <wp:positionV relativeFrom="paragraph">
                  <wp:posOffset>773430</wp:posOffset>
                </wp:positionV>
                <wp:extent cx="3124200" cy="1905000"/>
                <wp:effectExtent l="0" t="0" r="0" b="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905000"/>
                          <a:chOff x="1440" y="1218"/>
                          <a:chExt cx="4920" cy="3000"/>
                        </a:xfrm>
                      </wpg:grpSpPr>
                      <pic:pic xmlns:pic="http://schemas.openxmlformats.org/drawingml/2006/picture">
                        <pic:nvPicPr>
                          <pic:cNvPr id="28"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52" y="1932"/>
                            <a:ext cx="4446" cy="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30"/>
                        <wps:cNvSpPr>
                          <a:spLocks noChangeArrowheads="1"/>
                        </wps:cNvSpPr>
                        <wps:spPr bwMode="auto">
                          <a:xfrm>
                            <a:off x="1450" y="1587"/>
                            <a:ext cx="4900" cy="26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9"/>
                        <wps:cNvSpPr>
                          <a:spLocks noChangeArrowheads="1"/>
                        </wps:cNvSpPr>
                        <wps:spPr bwMode="auto">
                          <a:xfrm>
                            <a:off x="1440" y="1217"/>
                            <a:ext cx="4920" cy="360"/>
                          </a:xfrm>
                          <a:prstGeom prst="rect">
                            <a:avLst/>
                          </a:prstGeom>
                          <a:solidFill>
                            <a:srgbClr val="0052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1630" y="1747"/>
                            <a:ext cx="4560"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Text Box 27"/>
                        <wps:cNvSpPr txBox="1">
                          <a:spLocks noChangeArrowheads="1"/>
                        </wps:cNvSpPr>
                        <wps:spPr bwMode="auto">
                          <a:xfrm>
                            <a:off x="2580" y="1704"/>
                            <a:ext cx="267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326" w:rsidRDefault="00437B9B">
                              <w:pPr>
                                <w:spacing w:before="1"/>
                                <w:rPr>
                                  <w:sz w:val="18"/>
                                </w:rPr>
                              </w:pPr>
                              <w:r>
                                <w:rPr>
                                  <w:color w:val="005244"/>
                                  <w:w w:val="105"/>
                                  <w:sz w:val="18"/>
                                </w:rPr>
                                <w:t>Value-Engineered Corner Framing</w:t>
                              </w:r>
                            </w:p>
                          </w:txbxContent>
                        </wps:txbx>
                        <wps:bodyPr rot="0" vert="horz" wrap="square" lIns="0" tIns="0" rIns="0" bIns="0" anchor="t" anchorCtr="0" upright="1">
                          <a:noAutofit/>
                        </wps:bodyPr>
                      </wps:wsp>
                      <wps:wsp>
                        <wps:cNvPr id="33" name="Text Box 26"/>
                        <wps:cNvSpPr txBox="1">
                          <a:spLocks noChangeArrowheads="1"/>
                        </wps:cNvSpPr>
                        <wps:spPr bwMode="auto">
                          <a:xfrm>
                            <a:off x="1450" y="1217"/>
                            <a:ext cx="4900" cy="360"/>
                          </a:xfrm>
                          <a:prstGeom prst="rect">
                            <a:avLst/>
                          </a:prstGeom>
                          <a:solidFill>
                            <a:srgbClr val="0052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326" w:rsidRDefault="00437B9B">
                              <w:pPr>
                                <w:spacing w:before="38"/>
                                <w:ind w:left="144"/>
                                <w:rPr>
                                  <w:sz w:val="18"/>
                                </w:rPr>
                              </w:pPr>
                              <w:r>
                                <w:rPr>
                                  <w:color w:val="FFFFFF"/>
                                  <w:w w:val="105"/>
                                  <w:sz w:val="18"/>
                                </w:rPr>
                                <w:t>Figure 3.5.1 Ideal Corner Stud Configurations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0" style="position:absolute;left:0;text-align:left;margin-left:1in;margin-top:60.9pt;width:246pt;height:150pt;z-index:251670528;mso-position-horizontal-relative:page" coordorigin="1440,1218" coordsize="4920,3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style="position:absolute;left:1652;top:1932;width:4446;height:1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">
                  <v:imagedata r:id="rId18" o:title=""/>
                </v:shape>
                <v:rect id="Rectangle 30" o:spid="_x0000_s1032" style="position:absolute;left:1450;top:1587;width:4900;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" filled="f" strokecolor="#231f20" strokeweight="1pt"/>
                <v:rect id="Rectangle 29" o:spid="_x0000_s1033" style="position:absolute;left:1440;top:1217;width:49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" fillcolor="#005244" stroked="f"/>
                <v:rect id="Rectangle 28" o:spid="_x0000_s1034" style="position:absolute;left:1630;top:1747;width:456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shape id="Text Box 27" o:spid="_x0000_s1035" type="#_x0000_t202" style="position:absolute;left:2580;top:1704;width:267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202326" w:rsidRDefault="00437B9B">
                        <w:pPr>
                          <w:spacing w:before="1"/>
                          <w:rPr>
                            <w:sz w:val="18"/>
                          </w:rPr>
                        </w:pPr>
                        <w:r>
                          <w:rPr>
                            <w:color w:val="005244"/>
                            <w:w w:val="105"/>
                            <w:sz w:val="18"/>
                          </w:rPr>
                          <w:t>Value-Engineered Corner Framing</w:t>
                        </w:r>
                      </w:p>
                    </w:txbxContent>
                  </v:textbox>
                </v:shape>
                <v:shape id="Text Box 26" o:spid="_x0000_s1036" type="#_x0000_t202" style="position:absolute;left:1450;top:1217;width:4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" fillcolor="#005244" stroked="f">
                  <v:textbox inset="0,0,0,0">
                    <w:txbxContent>
                      <w:p w:rsidR="00202326" w:rsidRDefault="00437B9B">
                        <w:pPr>
                          <w:spacing w:before="38"/>
                          <w:ind w:left="144"/>
                          <w:rPr>
                            <w:sz w:val="18"/>
                          </w:rPr>
                        </w:pPr>
                        <w:r>
                          <w:rPr>
                            <w:color w:val="FFFFFF"/>
                            <w:w w:val="105"/>
                            <w:sz w:val="18"/>
                          </w:rPr>
                          <w:t>Figure 3.5.1 Ideal Corner Stud Configurations</w:t>
                        </w:r>
                      </w:p>
                    </w:txbxContent>
                  </v:textbox>
                </v:shape>
                <w10:wrap anchorx="page"/>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5848985</wp:posOffset>
                </wp:positionH>
                <wp:positionV relativeFrom="paragraph">
                  <wp:posOffset>1248410</wp:posOffset>
                </wp:positionV>
                <wp:extent cx="610870" cy="412750"/>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326" w:rsidRDefault="00437B9B">
                            <w:pPr>
                              <w:spacing w:before="4"/>
                              <w:ind w:right="1"/>
                              <w:rPr>
                                <w:sz w:val="13"/>
                              </w:rPr>
                            </w:pPr>
                            <w:r>
                              <w:rPr>
                                <w:color w:val="005244"/>
                                <w:w w:val="110"/>
                                <w:sz w:val="13"/>
                              </w:rPr>
                              <w:t>Insulation at full thickness over exterior</w:t>
                            </w:r>
                          </w:p>
                          <w:p w:rsidR="00202326" w:rsidRDefault="00437B9B">
                            <w:pPr>
                              <w:spacing w:before="6"/>
                              <w:rPr>
                                <w:sz w:val="13"/>
                              </w:rPr>
                            </w:pPr>
                            <w:r>
                              <w:rPr>
                                <w:color w:val="005244"/>
                                <w:w w:val="115"/>
                                <w:sz w:val="13"/>
                              </w:rPr>
                              <w:t>walls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460.55pt;margin-top:98.3pt;width:48.1pt;height:3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Z8sg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" filled="f" stroked="f">
                <v:textbox inset="0,0,0,0">
                  <w:txbxContent>
                    <w:p w:rsidR="00202326" w:rsidRDefault="00437B9B">
                      <w:pPr>
                        <w:spacing w:before="4"/>
                        <w:ind w:right="1"/>
                        <w:rPr>
                          <w:sz w:val="13"/>
                        </w:rPr>
                      </w:pPr>
                      <w:r>
                        <w:rPr>
                          <w:color w:val="005244"/>
                          <w:w w:val="110"/>
                          <w:sz w:val="13"/>
                        </w:rPr>
                        <w:t>Insulation at full thickness over exterior</w:t>
                      </w:r>
                    </w:p>
                    <w:p w:rsidR="00202326" w:rsidRDefault="00437B9B">
                      <w:pPr>
                        <w:spacing w:before="6"/>
                        <w:rPr>
                          <w:sz w:val="13"/>
                        </w:rPr>
                      </w:pPr>
                      <w:r>
                        <w:rPr>
                          <w:color w:val="005244"/>
                          <w:w w:val="115"/>
                          <w:sz w:val="13"/>
                        </w:rPr>
                        <w:t>walls</w:t>
                      </w:r>
                    </w:p>
                  </w:txbxContent>
                </v:textbox>
                <w10:wrap anchorx="pag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4197350</wp:posOffset>
                </wp:positionH>
                <wp:positionV relativeFrom="paragraph">
                  <wp:posOffset>773430</wp:posOffset>
                </wp:positionV>
                <wp:extent cx="3114675" cy="228600"/>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28600"/>
                        </a:xfrm>
                        <a:prstGeom prst="rect">
                          <a:avLst/>
                        </a:prstGeom>
                        <a:solidFill>
                          <a:srgbClr val="0052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326" w:rsidRDefault="00437B9B">
                            <w:pPr>
                              <w:spacing w:before="38"/>
                              <w:ind w:left="143"/>
                              <w:rPr>
                                <w:sz w:val="18"/>
                              </w:rPr>
                            </w:pPr>
                            <w:r>
                              <w:rPr>
                                <w:color w:val="FFFFFF"/>
                                <w:w w:val="105"/>
                                <w:sz w:val="18"/>
                              </w:rPr>
                              <w:t>Figure 3.5.2 Roof Truss Insulation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330.5pt;margin-top:60.9pt;width:245.25pt;height:1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" fillcolor="#005244" stroked="f">
                <v:textbox inset="0,0,0,0">
                  <w:txbxContent>
                    <w:p w:rsidR="00202326" w:rsidRDefault="00437B9B">
                      <w:pPr>
                        <w:spacing w:before="38"/>
                        <w:ind w:left="143"/>
                        <w:rPr>
                          <w:sz w:val="18"/>
                        </w:rPr>
                      </w:pPr>
                      <w:r>
                        <w:rPr>
                          <w:color w:val="FFFFFF"/>
                          <w:w w:val="105"/>
                          <w:sz w:val="18"/>
                        </w:rPr>
                        <w:t>Figure 3.5.2 Roof Truss Insulation</w:t>
                      </w:r>
                    </w:p>
                  </w:txbxContent>
                </v:textbox>
                <w10:wrap anchorx="page"/>
              </v:shape>
            </w:pict>
          </mc:Fallback>
        </mc:AlternateContent>
      </w:r>
      <w:r>
        <w:rPr>
          <w:color w:val="231F20"/>
          <w:w w:val="105"/>
          <w:sz w:val="20"/>
        </w:rPr>
        <w:t xml:space="preserve">Either provide insulation for flat ceilings at an </w:t>
      </w:r>
      <w:r>
        <w:rPr>
          <w:color w:val="231F20"/>
          <w:spacing w:val="-4"/>
          <w:w w:val="105"/>
          <w:sz w:val="20"/>
        </w:rPr>
        <w:t xml:space="preserve">R-Value </w:t>
      </w:r>
      <w:r>
        <w:rPr>
          <w:color w:val="231F20"/>
          <w:w w:val="105"/>
          <w:sz w:val="20"/>
        </w:rPr>
        <w:t xml:space="preserve">of 49 for standard truss construction or an </w:t>
      </w:r>
      <w:r>
        <w:rPr>
          <w:color w:val="231F20"/>
          <w:spacing w:val="-4"/>
          <w:w w:val="105"/>
          <w:sz w:val="20"/>
        </w:rPr>
        <w:t xml:space="preserve">R-Value </w:t>
      </w:r>
      <w:r>
        <w:rPr>
          <w:color w:val="231F20"/>
          <w:w w:val="105"/>
          <w:sz w:val="20"/>
        </w:rPr>
        <w:t xml:space="preserve">of 38 with a minimum six inch raised heel </w:t>
      </w:r>
      <w:proofErr w:type="gramStart"/>
      <w:r>
        <w:rPr>
          <w:color w:val="231F20"/>
          <w:w w:val="105"/>
          <w:sz w:val="20"/>
        </w:rPr>
        <w:t>or  energy</w:t>
      </w:r>
      <w:proofErr w:type="gramEnd"/>
      <w:r>
        <w:rPr>
          <w:color w:val="231F20"/>
          <w:w w:val="105"/>
          <w:sz w:val="20"/>
        </w:rPr>
        <w:t xml:space="preserve"> truss (see Figure</w:t>
      </w:r>
      <w:r>
        <w:rPr>
          <w:color w:val="231F20"/>
          <w:spacing w:val="32"/>
          <w:w w:val="105"/>
          <w:sz w:val="20"/>
        </w:rPr>
        <w:t xml:space="preserve"> </w:t>
      </w:r>
      <w:r>
        <w:rPr>
          <w:color w:val="231F20"/>
          <w:w w:val="105"/>
          <w:sz w:val="20"/>
        </w:rPr>
        <w:t>3.5.2).</w:t>
      </w:r>
    </w:p>
    <w:p w:rsidR="00202326" w:rsidRDefault="00202326">
      <w:pPr>
        <w:pStyle w:val="BodyText"/>
        <w:rPr>
          <w:sz w:val="24"/>
        </w:rPr>
      </w:pPr>
    </w:p>
    <w:p w:rsidR="00202326" w:rsidRDefault="00202326">
      <w:pPr>
        <w:pStyle w:val="BodyText"/>
        <w:rPr>
          <w:sz w:val="24"/>
        </w:rPr>
      </w:pPr>
    </w:p>
    <w:p w:rsidR="00202326" w:rsidRDefault="00202326">
      <w:pPr>
        <w:pStyle w:val="BodyText"/>
        <w:rPr>
          <w:sz w:val="24"/>
        </w:rPr>
      </w:pPr>
    </w:p>
    <w:p w:rsidR="00202326" w:rsidRDefault="00202326">
      <w:pPr>
        <w:pStyle w:val="BodyText"/>
        <w:rPr>
          <w:sz w:val="24"/>
        </w:rPr>
      </w:pPr>
    </w:p>
    <w:p w:rsidR="00202326" w:rsidRDefault="00202326">
      <w:pPr>
        <w:pStyle w:val="BodyText"/>
        <w:rPr>
          <w:sz w:val="24"/>
        </w:rPr>
      </w:pPr>
    </w:p>
    <w:p w:rsidR="00202326" w:rsidRDefault="00202326">
      <w:pPr>
        <w:pStyle w:val="BodyText"/>
        <w:rPr>
          <w:sz w:val="24"/>
        </w:rPr>
      </w:pPr>
    </w:p>
    <w:p w:rsidR="00202326" w:rsidRDefault="00202326">
      <w:pPr>
        <w:pStyle w:val="BodyText"/>
        <w:rPr>
          <w:sz w:val="24"/>
        </w:rPr>
      </w:pPr>
    </w:p>
    <w:p w:rsidR="00202326" w:rsidRDefault="00202326">
      <w:pPr>
        <w:pStyle w:val="BodyText"/>
        <w:rPr>
          <w:sz w:val="24"/>
        </w:rPr>
      </w:pPr>
    </w:p>
    <w:p w:rsidR="00202326" w:rsidRDefault="00202326">
      <w:pPr>
        <w:pStyle w:val="BodyText"/>
        <w:rPr>
          <w:sz w:val="24"/>
        </w:rPr>
      </w:pPr>
    </w:p>
    <w:p w:rsidR="00202326" w:rsidRDefault="00202326">
      <w:pPr>
        <w:pStyle w:val="BodyText"/>
        <w:rPr>
          <w:sz w:val="24"/>
        </w:rPr>
      </w:pPr>
    </w:p>
    <w:p w:rsidR="00202326" w:rsidRDefault="00202326">
      <w:pPr>
        <w:pStyle w:val="BodyText"/>
        <w:rPr>
          <w:sz w:val="24"/>
        </w:rPr>
      </w:pPr>
    </w:p>
    <w:p w:rsidR="00202326" w:rsidRDefault="00202326">
      <w:pPr>
        <w:pStyle w:val="BodyText"/>
        <w:spacing w:before="6"/>
        <w:rPr>
          <w:sz w:val="22"/>
        </w:rPr>
      </w:pPr>
    </w:p>
    <w:p w:rsidR="00202326" w:rsidRDefault="00437B9B">
      <w:pPr>
        <w:pStyle w:val="ListParagraph"/>
        <w:numPr>
          <w:ilvl w:val="1"/>
          <w:numId w:val="8"/>
        </w:numPr>
        <w:tabs>
          <w:tab w:val="left" w:pos="1560"/>
        </w:tabs>
        <w:spacing w:before="0" w:line="276" w:lineRule="auto"/>
        <w:ind w:left="1559" w:right="3908" w:hanging="301"/>
        <w:rPr>
          <w:color w:val="231F20"/>
          <w:sz w:val="20"/>
        </w:rPr>
      </w:pPr>
      <w:r>
        <w:rPr>
          <w:noProof/>
        </w:rPr>
        <mc:AlternateContent>
          <mc:Choice Requires="wps">
            <w:drawing>
              <wp:anchor distT="0" distB="0" distL="114300" distR="114300" simplePos="0" relativeHeight="251671552" behindDoc="0" locked="0" layoutInCell="1" allowOverlap="1">
                <wp:simplePos x="0" y="0"/>
                <wp:positionH relativeFrom="page">
                  <wp:posOffset>4904740</wp:posOffset>
                </wp:positionH>
                <wp:positionV relativeFrom="paragraph">
                  <wp:posOffset>-792480</wp:posOffset>
                </wp:positionV>
                <wp:extent cx="485140" cy="24701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326" w:rsidRDefault="00437B9B">
                            <w:pPr>
                              <w:tabs>
                                <w:tab w:val="left" w:pos="742"/>
                              </w:tabs>
                              <w:spacing w:before="8" w:line="230" w:lineRule="auto"/>
                              <w:ind w:right="18"/>
                              <w:rPr>
                                <w:sz w:val="16"/>
                              </w:rPr>
                            </w:pPr>
                            <w:r>
                              <w:rPr>
                                <w:color w:val="005244"/>
                                <w:w w:val="105"/>
                                <w:sz w:val="16"/>
                              </w:rPr>
                              <w:t xml:space="preserve">Standard </w:t>
                            </w:r>
                            <w:r>
                              <w:rPr>
                                <w:color w:val="005244"/>
                                <w:w w:val="105"/>
                                <w:sz w:val="16"/>
                                <w:shd w:val="clear" w:color="auto" w:fill="FFFFFF"/>
                              </w:rPr>
                              <w:t>Truss</w:t>
                            </w:r>
                            <w:r>
                              <w:rPr>
                                <w:color w:val="005244"/>
                                <w:sz w:val="16"/>
                                <w:shd w:val="clear" w:color="auto" w:fill="FFFF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386.2pt;margin-top:-62.4pt;width:38.2pt;height:19.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KnsA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" filled="f" stroked="f">
                <v:textbox inset="0,0,0,0">
                  <w:txbxContent>
                    <w:p w:rsidR="00202326" w:rsidRDefault="00437B9B">
                      <w:pPr>
                        <w:tabs>
                          <w:tab w:val="left" w:pos="742"/>
                        </w:tabs>
                        <w:spacing w:before="8" w:line="230" w:lineRule="auto"/>
                        <w:ind w:right="18"/>
                        <w:rPr>
                          <w:sz w:val="16"/>
                        </w:rPr>
                      </w:pPr>
                      <w:r>
                        <w:rPr>
                          <w:color w:val="005244"/>
                          <w:w w:val="105"/>
                          <w:sz w:val="16"/>
                        </w:rPr>
                        <w:t xml:space="preserve">Standard </w:t>
                      </w:r>
                      <w:r>
                        <w:rPr>
                          <w:color w:val="005244"/>
                          <w:w w:val="105"/>
                          <w:sz w:val="16"/>
                          <w:shd w:val="clear" w:color="auto" w:fill="FFFFFF"/>
                        </w:rPr>
                        <w:t>Truss</w:t>
                      </w:r>
                      <w:r>
                        <w:rPr>
                          <w:color w:val="005244"/>
                          <w:sz w:val="16"/>
                          <w:shd w:val="clear" w:color="auto" w:fill="FFFFFF"/>
                        </w:rPr>
                        <w:tab/>
                      </w:r>
                    </w:p>
                  </w:txbxContent>
                </v:textbox>
                <w10:wrap anchorx="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6483985</wp:posOffset>
                </wp:positionH>
                <wp:positionV relativeFrom="paragraph">
                  <wp:posOffset>-764540</wp:posOffset>
                </wp:positionV>
                <wp:extent cx="684530" cy="332105"/>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326" w:rsidRDefault="00437B9B">
                            <w:pPr>
                              <w:spacing w:line="155" w:lineRule="exact"/>
                              <w:ind w:left="-1"/>
                              <w:rPr>
                                <w:sz w:val="16"/>
                              </w:rPr>
                            </w:pPr>
                            <w:r>
                              <w:rPr>
                                <w:color w:val="005244"/>
                                <w:w w:val="110"/>
                                <w:sz w:val="16"/>
                              </w:rPr>
                              <w:t>Raised Heel or</w:t>
                            </w:r>
                          </w:p>
                          <w:p w:rsidR="00202326" w:rsidRDefault="00437B9B">
                            <w:pPr>
                              <w:spacing w:line="191" w:lineRule="exact"/>
                              <w:ind w:left="-1"/>
                              <w:rPr>
                                <w:sz w:val="16"/>
                              </w:rPr>
                            </w:pPr>
                            <w:r>
                              <w:rPr>
                                <w:color w:val="005244"/>
                                <w:w w:val="110"/>
                                <w:sz w:val="16"/>
                              </w:rPr>
                              <w:t>Energy Truss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510.55pt;margin-top:-60.2pt;width:53.9pt;height:26.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" stroked="f">
                <v:textbox inset="0,0,0,0">
                  <w:txbxContent>
                    <w:p w:rsidR="00202326" w:rsidRDefault="00437B9B">
                      <w:pPr>
                        <w:spacing w:line="155" w:lineRule="exact"/>
                        <w:ind w:left="-1"/>
                        <w:rPr>
                          <w:sz w:val="16"/>
                        </w:rPr>
                      </w:pPr>
                      <w:r>
                        <w:rPr>
                          <w:color w:val="005244"/>
                          <w:w w:val="110"/>
                          <w:sz w:val="16"/>
                        </w:rPr>
                        <w:t>Raised Heel or</w:t>
                      </w:r>
                    </w:p>
                    <w:p w:rsidR="00202326" w:rsidRDefault="00437B9B">
                      <w:pPr>
                        <w:spacing w:line="191" w:lineRule="exact"/>
                        <w:ind w:left="-1"/>
                        <w:rPr>
                          <w:sz w:val="16"/>
                        </w:rPr>
                      </w:pPr>
                      <w:r>
                        <w:rPr>
                          <w:color w:val="005244"/>
                          <w:w w:val="110"/>
                          <w:sz w:val="16"/>
                        </w:rPr>
                        <w:t>Energy Truss</w:t>
                      </w:r>
                    </w:p>
                  </w:txbxContent>
                </v:textbox>
                <w10:wrap anchorx="page"/>
              </v:shape>
            </w:pict>
          </mc:Fallback>
        </mc:AlternateContent>
      </w:r>
      <w:r>
        <w:rPr>
          <w:color w:val="231F20"/>
          <w:w w:val="105"/>
          <w:sz w:val="20"/>
        </w:rPr>
        <w:t>Windows must meet or exceed Energy Star criteria for Windows by 10 percent or</w:t>
      </w:r>
      <w:r>
        <w:rPr>
          <w:color w:val="231F20"/>
          <w:spacing w:val="16"/>
          <w:w w:val="105"/>
          <w:sz w:val="20"/>
        </w:rPr>
        <w:t xml:space="preserve"> </w:t>
      </w:r>
      <w:r>
        <w:rPr>
          <w:color w:val="231F20"/>
          <w:w w:val="105"/>
          <w:sz w:val="20"/>
        </w:rPr>
        <w:t>more.</w:t>
      </w:r>
    </w:p>
    <w:p w:rsidR="00202326" w:rsidRDefault="00437B9B">
      <w:pPr>
        <w:pStyle w:val="ListParagraph"/>
        <w:numPr>
          <w:ilvl w:val="1"/>
          <w:numId w:val="8"/>
        </w:numPr>
        <w:tabs>
          <w:tab w:val="left" w:pos="1560"/>
        </w:tabs>
        <w:spacing w:before="139" w:line="276" w:lineRule="auto"/>
        <w:ind w:right="3492" w:hanging="301"/>
        <w:rPr>
          <w:color w:val="231F20"/>
          <w:sz w:val="20"/>
        </w:rPr>
      </w:pPr>
      <w:r>
        <w:rPr>
          <w:color w:val="231F20"/>
          <w:w w:val="105"/>
          <w:sz w:val="20"/>
        </w:rPr>
        <w:t>Window</w:t>
      </w:r>
      <w:r>
        <w:rPr>
          <w:color w:val="231F20"/>
          <w:spacing w:val="-4"/>
          <w:w w:val="105"/>
          <w:sz w:val="20"/>
        </w:rPr>
        <w:t xml:space="preserve"> </w:t>
      </w:r>
      <w:r>
        <w:rPr>
          <w:color w:val="231F20"/>
          <w:w w:val="105"/>
          <w:sz w:val="20"/>
        </w:rPr>
        <w:t>air</w:t>
      </w:r>
      <w:r>
        <w:rPr>
          <w:color w:val="231F20"/>
          <w:spacing w:val="-3"/>
          <w:w w:val="105"/>
          <w:sz w:val="20"/>
        </w:rPr>
        <w:t xml:space="preserve"> </w:t>
      </w:r>
      <w:r>
        <w:rPr>
          <w:color w:val="231F20"/>
          <w:w w:val="105"/>
          <w:sz w:val="20"/>
        </w:rPr>
        <w:t>leakage</w:t>
      </w:r>
      <w:r>
        <w:rPr>
          <w:color w:val="231F20"/>
          <w:spacing w:val="-4"/>
          <w:w w:val="105"/>
          <w:sz w:val="20"/>
        </w:rPr>
        <w:t xml:space="preserve"> </w:t>
      </w:r>
      <w:r>
        <w:rPr>
          <w:color w:val="231F20"/>
          <w:w w:val="105"/>
          <w:sz w:val="20"/>
        </w:rPr>
        <w:t>shall</w:t>
      </w:r>
      <w:r>
        <w:rPr>
          <w:color w:val="231F20"/>
          <w:spacing w:val="-3"/>
          <w:w w:val="105"/>
          <w:sz w:val="20"/>
        </w:rPr>
        <w:t xml:space="preserve"> </w:t>
      </w:r>
      <w:r>
        <w:rPr>
          <w:color w:val="231F20"/>
          <w:w w:val="105"/>
          <w:sz w:val="20"/>
        </w:rPr>
        <w:t>not</w:t>
      </w:r>
      <w:r>
        <w:rPr>
          <w:color w:val="231F20"/>
          <w:spacing w:val="-4"/>
          <w:w w:val="105"/>
          <w:sz w:val="20"/>
        </w:rPr>
        <w:t xml:space="preserve"> </w:t>
      </w:r>
      <w:r>
        <w:rPr>
          <w:color w:val="231F20"/>
          <w:w w:val="105"/>
          <w:sz w:val="20"/>
        </w:rPr>
        <w:t>exceed</w:t>
      </w:r>
      <w:r>
        <w:rPr>
          <w:color w:val="231F20"/>
          <w:spacing w:val="-3"/>
          <w:w w:val="105"/>
          <w:sz w:val="20"/>
        </w:rPr>
        <w:t xml:space="preserve"> </w:t>
      </w:r>
      <w:r>
        <w:rPr>
          <w:color w:val="231F20"/>
          <w:w w:val="105"/>
          <w:sz w:val="20"/>
        </w:rPr>
        <w:t>0.2</w:t>
      </w:r>
      <w:r>
        <w:rPr>
          <w:color w:val="231F20"/>
          <w:spacing w:val="-3"/>
          <w:w w:val="105"/>
          <w:sz w:val="20"/>
        </w:rPr>
        <w:t xml:space="preserve"> </w:t>
      </w:r>
      <w:r>
        <w:rPr>
          <w:color w:val="231F20"/>
          <w:w w:val="105"/>
          <w:sz w:val="20"/>
        </w:rPr>
        <w:t>cubic</w:t>
      </w:r>
      <w:r>
        <w:rPr>
          <w:color w:val="231F20"/>
          <w:spacing w:val="-4"/>
          <w:w w:val="105"/>
          <w:sz w:val="20"/>
        </w:rPr>
        <w:t xml:space="preserve"> </w:t>
      </w:r>
      <w:r>
        <w:rPr>
          <w:color w:val="231F20"/>
          <w:w w:val="105"/>
          <w:sz w:val="20"/>
        </w:rPr>
        <w:t>feet</w:t>
      </w:r>
      <w:r>
        <w:rPr>
          <w:color w:val="231F20"/>
          <w:spacing w:val="-3"/>
          <w:w w:val="105"/>
          <w:sz w:val="20"/>
        </w:rPr>
        <w:t xml:space="preserve"> </w:t>
      </w:r>
      <w:r>
        <w:rPr>
          <w:color w:val="231F20"/>
          <w:w w:val="105"/>
          <w:sz w:val="20"/>
        </w:rPr>
        <w:t>per</w:t>
      </w:r>
      <w:r>
        <w:rPr>
          <w:color w:val="231F20"/>
          <w:spacing w:val="-4"/>
          <w:w w:val="105"/>
          <w:sz w:val="20"/>
        </w:rPr>
        <w:t xml:space="preserve"> </w:t>
      </w:r>
      <w:r>
        <w:rPr>
          <w:color w:val="231F20"/>
          <w:w w:val="105"/>
          <w:sz w:val="20"/>
        </w:rPr>
        <w:t>minute</w:t>
      </w:r>
      <w:r>
        <w:rPr>
          <w:color w:val="231F20"/>
          <w:spacing w:val="-3"/>
          <w:w w:val="105"/>
          <w:sz w:val="20"/>
        </w:rPr>
        <w:t xml:space="preserve"> </w:t>
      </w:r>
      <w:r>
        <w:rPr>
          <w:color w:val="231F20"/>
          <w:w w:val="105"/>
          <w:sz w:val="20"/>
        </w:rPr>
        <w:t>of</w:t>
      </w:r>
      <w:r>
        <w:rPr>
          <w:color w:val="231F20"/>
          <w:spacing w:val="-3"/>
          <w:w w:val="105"/>
          <w:sz w:val="20"/>
        </w:rPr>
        <w:t xml:space="preserve"> </w:t>
      </w:r>
      <w:r>
        <w:rPr>
          <w:color w:val="231F20"/>
          <w:w w:val="105"/>
          <w:sz w:val="20"/>
        </w:rPr>
        <w:t>air</w:t>
      </w:r>
      <w:r>
        <w:rPr>
          <w:color w:val="231F20"/>
          <w:spacing w:val="-4"/>
          <w:w w:val="105"/>
          <w:sz w:val="20"/>
        </w:rPr>
        <w:t xml:space="preserve"> </w:t>
      </w:r>
      <w:r>
        <w:rPr>
          <w:color w:val="231F20"/>
          <w:w w:val="105"/>
          <w:sz w:val="20"/>
        </w:rPr>
        <w:t>leakage per linear foot of window pane</w:t>
      </w:r>
      <w:r>
        <w:rPr>
          <w:color w:val="231F20"/>
          <w:spacing w:val="12"/>
          <w:w w:val="105"/>
          <w:sz w:val="20"/>
        </w:rPr>
        <w:t xml:space="preserve"> </w:t>
      </w:r>
      <w:r>
        <w:rPr>
          <w:color w:val="231F20"/>
          <w:w w:val="105"/>
          <w:sz w:val="20"/>
        </w:rPr>
        <w:t>(CFM/FT).</w:t>
      </w:r>
    </w:p>
    <w:p w:rsidR="00202326" w:rsidRDefault="00437B9B">
      <w:pPr>
        <w:pStyle w:val="ListParagraph"/>
        <w:numPr>
          <w:ilvl w:val="1"/>
          <w:numId w:val="8"/>
        </w:numPr>
        <w:tabs>
          <w:tab w:val="left" w:pos="1561"/>
        </w:tabs>
        <w:ind w:hanging="301"/>
        <w:rPr>
          <w:color w:val="231F20"/>
          <w:sz w:val="20"/>
        </w:rPr>
      </w:pPr>
      <w:r>
        <w:rPr>
          <w:color w:val="231F20"/>
          <w:w w:val="105"/>
          <w:sz w:val="20"/>
        </w:rPr>
        <w:t>Air</w:t>
      </w:r>
      <w:r>
        <w:rPr>
          <w:color w:val="231F20"/>
          <w:spacing w:val="7"/>
          <w:w w:val="105"/>
          <w:sz w:val="20"/>
        </w:rPr>
        <w:t xml:space="preserve"> </w:t>
      </w:r>
      <w:r>
        <w:rPr>
          <w:color w:val="231F20"/>
          <w:w w:val="105"/>
          <w:sz w:val="20"/>
        </w:rPr>
        <w:t>leakage</w:t>
      </w:r>
      <w:r>
        <w:rPr>
          <w:color w:val="231F20"/>
          <w:spacing w:val="8"/>
          <w:w w:val="105"/>
          <w:sz w:val="20"/>
        </w:rPr>
        <w:t xml:space="preserve"> </w:t>
      </w:r>
      <w:r>
        <w:rPr>
          <w:color w:val="231F20"/>
          <w:w w:val="105"/>
          <w:sz w:val="20"/>
        </w:rPr>
        <w:t>tested</w:t>
      </w:r>
      <w:r>
        <w:rPr>
          <w:color w:val="231F20"/>
          <w:spacing w:val="7"/>
          <w:w w:val="105"/>
          <w:sz w:val="20"/>
        </w:rPr>
        <w:t xml:space="preserve"> </w:t>
      </w:r>
      <w:r>
        <w:rPr>
          <w:color w:val="231F20"/>
          <w:w w:val="105"/>
          <w:sz w:val="20"/>
        </w:rPr>
        <w:t>to</w:t>
      </w:r>
      <w:r>
        <w:rPr>
          <w:color w:val="231F20"/>
          <w:spacing w:val="8"/>
          <w:w w:val="105"/>
          <w:sz w:val="20"/>
        </w:rPr>
        <w:t xml:space="preserve"> </w:t>
      </w:r>
      <w:r>
        <w:rPr>
          <w:color w:val="231F20"/>
          <w:w w:val="105"/>
          <w:sz w:val="20"/>
        </w:rPr>
        <w:t>less</w:t>
      </w:r>
      <w:r>
        <w:rPr>
          <w:color w:val="231F20"/>
          <w:spacing w:val="8"/>
          <w:w w:val="105"/>
          <w:sz w:val="20"/>
        </w:rPr>
        <w:t xml:space="preserve"> </w:t>
      </w:r>
      <w:r>
        <w:rPr>
          <w:color w:val="231F20"/>
          <w:w w:val="105"/>
          <w:sz w:val="20"/>
        </w:rPr>
        <w:t>than</w:t>
      </w:r>
      <w:r>
        <w:rPr>
          <w:color w:val="231F20"/>
          <w:spacing w:val="7"/>
          <w:w w:val="105"/>
          <w:sz w:val="20"/>
        </w:rPr>
        <w:t xml:space="preserve"> </w:t>
      </w:r>
      <w:r>
        <w:rPr>
          <w:color w:val="231F20"/>
          <w:w w:val="105"/>
          <w:sz w:val="20"/>
        </w:rPr>
        <w:t>or</w:t>
      </w:r>
      <w:r>
        <w:rPr>
          <w:color w:val="231F20"/>
          <w:spacing w:val="8"/>
          <w:w w:val="105"/>
          <w:sz w:val="20"/>
        </w:rPr>
        <w:t xml:space="preserve"> </w:t>
      </w:r>
      <w:r>
        <w:rPr>
          <w:color w:val="231F20"/>
          <w:w w:val="105"/>
          <w:sz w:val="20"/>
        </w:rPr>
        <w:t>equal</w:t>
      </w:r>
      <w:r>
        <w:rPr>
          <w:color w:val="231F20"/>
          <w:spacing w:val="8"/>
          <w:w w:val="105"/>
          <w:sz w:val="20"/>
        </w:rPr>
        <w:t xml:space="preserve"> </w:t>
      </w:r>
      <w:r>
        <w:rPr>
          <w:color w:val="231F20"/>
          <w:w w:val="105"/>
          <w:sz w:val="20"/>
        </w:rPr>
        <w:t>to</w:t>
      </w:r>
      <w:r>
        <w:rPr>
          <w:color w:val="231F20"/>
          <w:spacing w:val="7"/>
          <w:w w:val="105"/>
          <w:sz w:val="20"/>
        </w:rPr>
        <w:t xml:space="preserve"> </w:t>
      </w:r>
      <w:r>
        <w:rPr>
          <w:color w:val="231F20"/>
          <w:w w:val="105"/>
          <w:sz w:val="20"/>
        </w:rPr>
        <w:t>0.25</w:t>
      </w:r>
      <w:r>
        <w:rPr>
          <w:color w:val="231F20"/>
          <w:spacing w:val="8"/>
          <w:w w:val="105"/>
          <w:sz w:val="20"/>
        </w:rPr>
        <w:t xml:space="preserve"> </w:t>
      </w:r>
      <w:r>
        <w:rPr>
          <w:color w:val="231F20"/>
          <w:w w:val="105"/>
          <w:sz w:val="20"/>
        </w:rPr>
        <w:t>air</w:t>
      </w:r>
      <w:r>
        <w:rPr>
          <w:color w:val="231F20"/>
          <w:spacing w:val="8"/>
          <w:w w:val="105"/>
          <w:sz w:val="20"/>
        </w:rPr>
        <w:t xml:space="preserve"> </w:t>
      </w:r>
      <w:r>
        <w:rPr>
          <w:color w:val="231F20"/>
          <w:w w:val="105"/>
          <w:sz w:val="20"/>
        </w:rPr>
        <w:t>changes</w:t>
      </w:r>
      <w:r>
        <w:rPr>
          <w:color w:val="231F20"/>
          <w:spacing w:val="7"/>
          <w:w w:val="105"/>
          <w:sz w:val="20"/>
        </w:rPr>
        <w:t xml:space="preserve"> </w:t>
      </w:r>
      <w:r>
        <w:rPr>
          <w:color w:val="231F20"/>
          <w:w w:val="105"/>
          <w:sz w:val="20"/>
        </w:rPr>
        <w:t>per</w:t>
      </w:r>
      <w:r>
        <w:rPr>
          <w:color w:val="231F20"/>
          <w:spacing w:val="8"/>
          <w:w w:val="105"/>
          <w:sz w:val="20"/>
        </w:rPr>
        <w:t xml:space="preserve"> </w:t>
      </w:r>
      <w:r>
        <w:rPr>
          <w:color w:val="231F20"/>
          <w:w w:val="105"/>
          <w:sz w:val="20"/>
        </w:rPr>
        <w:t>hour</w:t>
      </w:r>
      <w:r>
        <w:rPr>
          <w:color w:val="231F20"/>
          <w:spacing w:val="7"/>
          <w:w w:val="105"/>
          <w:sz w:val="20"/>
        </w:rPr>
        <w:t xml:space="preserve"> </w:t>
      </w:r>
      <w:r>
        <w:rPr>
          <w:color w:val="231F20"/>
          <w:w w:val="105"/>
          <w:sz w:val="20"/>
        </w:rPr>
        <w:t>(ACH).</w:t>
      </w:r>
    </w:p>
    <w:p w:rsidR="00202326" w:rsidRDefault="00437B9B">
      <w:pPr>
        <w:pStyle w:val="ListParagraph"/>
        <w:numPr>
          <w:ilvl w:val="1"/>
          <w:numId w:val="8"/>
        </w:numPr>
        <w:tabs>
          <w:tab w:val="left" w:pos="1561"/>
        </w:tabs>
        <w:spacing w:before="176" w:line="276" w:lineRule="auto"/>
        <w:ind w:right="3380" w:hanging="301"/>
        <w:rPr>
          <w:color w:val="231F20"/>
          <w:sz w:val="20"/>
        </w:rPr>
      </w:pPr>
      <w:r>
        <w:rPr>
          <w:color w:val="231F20"/>
          <w:sz w:val="20"/>
        </w:rPr>
        <w:t>Duct leakage is tested to less than or equal to 3.0 CFM25 per 100 square feet    to the</w:t>
      </w:r>
      <w:r>
        <w:rPr>
          <w:color w:val="231F20"/>
          <w:spacing w:val="22"/>
          <w:sz w:val="20"/>
        </w:rPr>
        <w:t xml:space="preserve"> </w:t>
      </w:r>
      <w:r>
        <w:rPr>
          <w:color w:val="231F20"/>
          <w:sz w:val="20"/>
        </w:rPr>
        <w:t>outdoors.</w:t>
      </w:r>
    </w:p>
    <w:p w:rsidR="00202326" w:rsidRDefault="00202326">
      <w:pPr>
        <w:pStyle w:val="BodyText"/>
        <w:spacing w:before="7"/>
        <w:rPr>
          <w:sz w:val="18"/>
        </w:rPr>
      </w:pPr>
    </w:p>
    <w:p w:rsidR="00202326" w:rsidRDefault="00202326">
      <w:pPr>
        <w:rPr>
          <w:sz w:val="18"/>
        </w:rPr>
        <w:sectPr w:rsidR="00202326">
          <w:pgSz w:w="12240" w:h="15840"/>
          <w:pgMar w:top="480" w:right="360" w:bottom="280" w:left="360" w:header="720" w:footer="720" w:gutter="0"/>
          <w:cols w:space="720"/>
        </w:sectPr>
      </w:pPr>
    </w:p>
    <w:p w:rsidR="00202326" w:rsidRDefault="00437B9B">
      <w:pPr>
        <w:tabs>
          <w:tab w:val="left" w:pos="5997"/>
        </w:tabs>
        <w:spacing w:before="109"/>
        <w:ind w:left="1079"/>
        <w:rPr>
          <w:sz w:val="18"/>
        </w:rPr>
      </w:pPr>
      <w:r>
        <w:rPr>
          <w:color w:val="005244"/>
          <w:spacing w:val="-1"/>
          <w:sz w:val="18"/>
        </w:rPr>
        <w:tab/>
      </w:r>
      <w:r>
        <w:rPr>
          <w:color w:val="005244"/>
          <w:spacing w:val="7"/>
          <w:w w:val="110"/>
          <w:sz w:val="18"/>
        </w:rPr>
        <w:t xml:space="preserve">CHAPTER </w:t>
      </w:r>
      <w:r>
        <w:rPr>
          <w:color w:val="005244"/>
          <w:spacing w:val="6"/>
          <w:w w:val="110"/>
          <w:sz w:val="18"/>
        </w:rPr>
        <w:t xml:space="preserve">3.5: </w:t>
      </w:r>
      <w:r>
        <w:rPr>
          <w:color w:val="005244"/>
          <w:spacing w:val="7"/>
          <w:w w:val="110"/>
          <w:sz w:val="18"/>
        </w:rPr>
        <w:t xml:space="preserve">ENERGY </w:t>
      </w:r>
      <w:r>
        <w:rPr>
          <w:color w:val="005244"/>
          <w:spacing w:val="8"/>
          <w:w w:val="110"/>
          <w:sz w:val="18"/>
        </w:rPr>
        <w:t>EFFICIENT</w:t>
      </w:r>
      <w:r>
        <w:rPr>
          <w:color w:val="005244"/>
          <w:spacing w:val="40"/>
          <w:w w:val="110"/>
          <w:sz w:val="18"/>
        </w:rPr>
        <w:t xml:space="preserve"> </w:t>
      </w:r>
      <w:r>
        <w:rPr>
          <w:color w:val="005244"/>
          <w:spacing w:val="8"/>
          <w:w w:val="110"/>
          <w:sz w:val="18"/>
        </w:rPr>
        <w:t>DEVELOPMENT</w:t>
      </w:r>
    </w:p>
    <w:p w:rsidR="00202326" w:rsidRDefault="00437B9B">
      <w:pPr>
        <w:spacing w:before="107"/>
        <w:ind w:left="499"/>
        <w:rPr>
          <w:rFonts w:ascii="Arial"/>
          <w:b/>
          <w:sz w:val="20"/>
        </w:rPr>
      </w:pPr>
      <w:r>
        <w:br w:type="column"/>
      </w:r>
    </w:p>
    <w:p w:rsidR="00202326" w:rsidRDefault="00202326">
      <w:pPr>
        <w:rPr>
          <w:rFonts w:ascii="Arial"/>
          <w:sz w:val="20"/>
        </w:rPr>
        <w:sectPr w:rsidR="00202326">
          <w:type w:val="continuous"/>
          <w:pgSz w:w="12240" w:h="15840"/>
          <w:pgMar w:top="480" w:right="360" w:bottom="280" w:left="360" w:header="720" w:footer="720" w:gutter="0"/>
          <w:cols w:num="2" w:space="720" w:equalWidth="0">
            <w:col w:w="10441" w:space="40"/>
            <w:col w:w="1039"/>
          </w:cols>
        </w:sectPr>
      </w:pPr>
    </w:p>
    <w:p w:rsidR="00202326" w:rsidRDefault="00437B9B">
      <w:pPr>
        <w:spacing w:before="78"/>
        <w:ind w:left="1079"/>
        <w:rPr>
          <w:sz w:val="18"/>
        </w:rPr>
      </w:pPr>
      <w:r>
        <w:rPr>
          <w:noProof/>
        </w:rPr>
        <w:lastRenderedPageBreak/>
        <mc:AlternateContent>
          <mc:Choice Requires="wps">
            <w:drawing>
              <wp:anchor distT="0" distB="0" distL="114300" distR="114300" simplePos="0" relativeHeight="250815488" behindDoc="1" locked="0" layoutInCell="1" allowOverlap="1">
                <wp:simplePos x="0" y="0"/>
                <wp:positionH relativeFrom="page">
                  <wp:posOffset>685800</wp:posOffset>
                </wp:positionH>
                <wp:positionV relativeFrom="page">
                  <wp:posOffset>304800</wp:posOffset>
                </wp:positionV>
                <wp:extent cx="0" cy="9448800"/>
                <wp:effectExtent l="0" t="0" r="0"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52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51C01" id="Line 20" o:spid="_x0000_s1026" style="position:absolute;z-index:-2525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24pt" to="54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" strokecolor="#005244" strokeweight="3pt">
                <w10:wrap anchorx="page" anchory="page"/>
              </v:line>
            </w:pict>
          </mc:Fallback>
        </mc:AlternateContent>
      </w:r>
      <w:r>
        <w:rPr>
          <w:color w:val="005244"/>
          <w:w w:val="115"/>
          <w:sz w:val="18"/>
        </w:rPr>
        <w:t>INNOVATIVE LAND USE PLANNING TECHNIQUES: A HANDBOOK FOR SUSTAINABLE DEVELOPMENT</w:t>
      </w:r>
    </w:p>
    <w:p w:rsidR="00202326" w:rsidRDefault="00202326">
      <w:pPr>
        <w:pStyle w:val="BodyText"/>
        <w:spacing w:before="9"/>
        <w:rPr>
          <w:sz w:val="22"/>
        </w:rPr>
      </w:pPr>
    </w:p>
    <w:p w:rsidR="00202326" w:rsidRDefault="00437B9B">
      <w:pPr>
        <w:pStyle w:val="ListParagraph"/>
        <w:numPr>
          <w:ilvl w:val="0"/>
          <w:numId w:val="7"/>
        </w:numPr>
        <w:tabs>
          <w:tab w:val="left" w:pos="3720"/>
        </w:tabs>
        <w:spacing w:before="106" w:line="276" w:lineRule="auto"/>
        <w:ind w:right="1132"/>
        <w:rPr>
          <w:sz w:val="20"/>
        </w:rPr>
      </w:pPr>
      <w:r>
        <w:rPr>
          <w:color w:val="231F20"/>
          <w:w w:val="110"/>
          <w:sz w:val="20"/>
        </w:rPr>
        <w:t>All</w:t>
      </w:r>
      <w:r>
        <w:rPr>
          <w:color w:val="231F20"/>
          <w:spacing w:val="-16"/>
          <w:w w:val="110"/>
          <w:sz w:val="20"/>
        </w:rPr>
        <w:t xml:space="preserve"> </w:t>
      </w:r>
      <w:r>
        <w:rPr>
          <w:color w:val="231F20"/>
          <w:w w:val="110"/>
          <w:sz w:val="20"/>
        </w:rPr>
        <w:t>ductwork</w:t>
      </w:r>
      <w:r>
        <w:rPr>
          <w:color w:val="231F20"/>
          <w:spacing w:val="-16"/>
          <w:w w:val="110"/>
          <w:sz w:val="20"/>
        </w:rPr>
        <w:t xml:space="preserve"> </w:t>
      </w:r>
      <w:r>
        <w:rPr>
          <w:color w:val="231F20"/>
          <w:w w:val="110"/>
          <w:sz w:val="20"/>
        </w:rPr>
        <w:t>must</w:t>
      </w:r>
      <w:r>
        <w:rPr>
          <w:color w:val="231F20"/>
          <w:spacing w:val="-15"/>
          <w:w w:val="110"/>
          <w:sz w:val="20"/>
        </w:rPr>
        <w:t xml:space="preserve"> </w:t>
      </w:r>
      <w:r>
        <w:rPr>
          <w:color w:val="231F20"/>
          <w:w w:val="110"/>
          <w:sz w:val="20"/>
        </w:rPr>
        <w:t>be</w:t>
      </w:r>
      <w:r>
        <w:rPr>
          <w:color w:val="231F20"/>
          <w:spacing w:val="-16"/>
          <w:w w:val="110"/>
          <w:sz w:val="20"/>
        </w:rPr>
        <w:t xml:space="preserve"> </w:t>
      </w:r>
      <w:r>
        <w:rPr>
          <w:color w:val="231F20"/>
          <w:w w:val="110"/>
          <w:sz w:val="20"/>
        </w:rPr>
        <w:t>insulated</w:t>
      </w:r>
      <w:r>
        <w:rPr>
          <w:color w:val="231F20"/>
          <w:spacing w:val="-16"/>
          <w:w w:val="110"/>
          <w:sz w:val="20"/>
        </w:rPr>
        <w:t xml:space="preserve"> </w:t>
      </w:r>
      <w:r>
        <w:rPr>
          <w:color w:val="231F20"/>
          <w:w w:val="110"/>
          <w:sz w:val="20"/>
        </w:rPr>
        <w:t>to</w:t>
      </w:r>
      <w:r>
        <w:rPr>
          <w:color w:val="231F20"/>
          <w:spacing w:val="-15"/>
          <w:w w:val="110"/>
          <w:sz w:val="20"/>
        </w:rPr>
        <w:t xml:space="preserve"> </w:t>
      </w:r>
      <w:r>
        <w:rPr>
          <w:color w:val="231F20"/>
          <w:w w:val="110"/>
          <w:sz w:val="20"/>
        </w:rPr>
        <w:t>a</w:t>
      </w:r>
      <w:r>
        <w:rPr>
          <w:color w:val="231F20"/>
          <w:spacing w:val="-16"/>
          <w:w w:val="110"/>
          <w:sz w:val="20"/>
        </w:rPr>
        <w:t xml:space="preserve"> </w:t>
      </w:r>
      <w:r>
        <w:rPr>
          <w:color w:val="231F20"/>
          <w:w w:val="110"/>
          <w:sz w:val="20"/>
        </w:rPr>
        <w:t>minimum</w:t>
      </w:r>
      <w:r>
        <w:rPr>
          <w:color w:val="231F20"/>
          <w:spacing w:val="-16"/>
          <w:w w:val="110"/>
          <w:sz w:val="20"/>
        </w:rPr>
        <w:t xml:space="preserve"> </w:t>
      </w:r>
      <w:r>
        <w:rPr>
          <w:color w:val="231F20"/>
          <w:w w:val="110"/>
          <w:sz w:val="20"/>
        </w:rPr>
        <w:t>of</w:t>
      </w:r>
      <w:r>
        <w:rPr>
          <w:color w:val="231F20"/>
          <w:spacing w:val="-15"/>
          <w:w w:val="110"/>
          <w:sz w:val="20"/>
        </w:rPr>
        <w:t xml:space="preserve"> </w:t>
      </w:r>
      <w:r>
        <w:rPr>
          <w:color w:val="231F20"/>
          <w:w w:val="110"/>
          <w:sz w:val="20"/>
        </w:rPr>
        <w:t>R-6</w:t>
      </w:r>
      <w:r>
        <w:rPr>
          <w:color w:val="231F20"/>
          <w:spacing w:val="-16"/>
          <w:w w:val="110"/>
          <w:sz w:val="20"/>
        </w:rPr>
        <w:t xml:space="preserve"> </w:t>
      </w:r>
      <w:r>
        <w:rPr>
          <w:color w:val="231F20"/>
          <w:w w:val="110"/>
          <w:sz w:val="20"/>
        </w:rPr>
        <w:t>if</w:t>
      </w:r>
      <w:r>
        <w:rPr>
          <w:color w:val="231F20"/>
          <w:spacing w:val="-16"/>
          <w:w w:val="110"/>
          <w:sz w:val="20"/>
        </w:rPr>
        <w:t xml:space="preserve"> </w:t>
      </w:r>
      <w:r>
        <w:rPr>
          <w:color w:val="231F20"/>
          <w:w w:val="110"/>
          <w:sz w:val="20"/>
        </w:rPr>
        <w:t>located</w:t>
      </w:r>
      <w:r>
        <w:rPr>
          <w:color w:val="231F20"/>
          <w:spacing w:val="-15"/>
          <w:w w:val="110"/>
          <w:sz w:val="20"/>
        </w:rPr>
        <w:t xml:space="preserve"> </w:t>
      </w:r>
      <w:r>
        <w:rPr>
          <w:color w:val="231F20"/>
          <w:w w:val="110"/>
          <w:sz w:val="20"/>
        </w:rPr>
        <w:t>in</w:t>
      </w:r>
      <w:r>
        <w:rPr>
          <w:color w:val="231F20"/>
          <w:spacing w:val="-16"/>
          <w:w w:val="110"/>
          <w:sz w:val="20"/>
        </w:rPr>
        <w:t xml:space="preserve"> </w:t>
      </w:r>
      <w:r>
        <w:rPr>
          <w:color w:val="231F20"/>
          <w:w w:val="110"/>
          <w:sz w:val="20"/>
        </w:rPr>
        <w:t>an</w:t>
      </w:r>
      <w:r>
        <w:rPr>
          <w:color w:val="231F20"/>
          <w:spacing w:val="-16"/>
          <w:w w:val="110"/>
          <w:sz w:val="20"/>
        </w:rPr>
        <w:t xml:space="preserve"> </w:t>
      </w:r>
      <w:proofErr w:type="spellStart"/>
      <w:r>
        <w:rPr>
          <w:color w:val="231F20"/>
          <w:w w:val="110"/>
          <w:sz w:val="20"/>
        </w:rPr>
        <w:t>uncondi</w:t>
      </w:r>
      <w:proofErr w:type="spellEnd"/>
      <w:r>
        <w:rPr>
          <w:color w:val="231F20"/>
          <w:w w:val="110"/>
          <w:sz w:val="20"/>
        </w:rPr>
        <w:t xml:space="preserve">- </w:t>
      </w:r>
      <w:proofErr w:type="spellStart"/>
      <w:r>
        <w:rPr>
          <w:color w:val="231F20"/>
          <w:w w:val="110"/>
          <w:sz w:val="20"/>
        </w:rPr>
        <w:t>tioned</w:t>
      </w:r>
      <w:proofErr w:type="spellEnd"/>
      <w:r>
        <w:rPr>
          <w:color w:val="231F20"/>
          <w:w w:val="110"/>
          <w:sz w:val="20"/>
        </w:rPr>
        <w:t xml:space="preserve"> space, including attics, basements, and exterior walls. Exceptions include</w:t>
      </w:r>
      <w:r>
        <w:rPr>
          <w:color w:val="231F20"/>
          <w:spacing w:val="-13"/>
          <w:w w:val="110"/>
          <w:sz w:val="20"/>
        </w:rPr>
        <w:t xml:space="preserve"> </w:t>
      </w:r>
      <w:r>
        <w:rPr>
          <w:color w:val="231F20"/>
          <w:w w:val="110"/>
          <w:sz w:val="20"/>
        </w:rPr>
        <w:t>insulation</w:t>
      </w:r>
      <w:r>
        <w:rPr>
          <w:color w:val="231F20"/>
          <w:spacing w:val="-12"/>
          <w:w w:val="110"/>
          <w:sz w:val="20"/>
        </w:rPr>
        <w:t xml:space="preserve"> </w:t>
      </w:r>
      <w:r>
        <w:rPr>
          <w:color w:val="231F20"/>
          <w:w w:val="110"/>
          <w:sz w:val="20"/>
        </w:rPr>
        <w:t>for</w:t>
      </w:r>
      <w:r>
        <w:rPr>
          <w:color w:val="231F20"/>
          <w:spacing w:val="-12"/>
          <w:w w:val="110"/>
          <w:sz w:val="20"/>
        </w:rPr>
        <w:t xml:space="preserve"> </w:t>
      </w:r>
      <w:r>
        <w:rPr>
          <w:color w:val="231F20"/>
          <w:w w:val="110"/>
          <w:sz w:val="20"/>
        </w:rPr>
        <w:t>exhaust</w:t>
      </w:r>
      <w:r>
        <w:rPr>
          <w:color w:val="231F20"/>
          <w:spacing w:val="-12"/>
          <w:w w:val="110"/>
          <w:sz w:val="20"/>
        </w:rPr>
        <w:t xml:space="preserve"> </w:t>
      </w:r>
      <w:r>
        <w:rPr>
          <w:color w:val="231F20"/>
          <w:w w:val="110"/>
          <w:sz w:val="20"/>
        </w:rPr>
        <w:t>air</w:t>
      </w:r>
      <w:r>
        <w:rPr>
          <w:color w:val="231F20"/>
          <w:spacing w:val="-12"/>
          <w:w w:val="110"/>
          <w:sz w:val="20"/>
        </w:rPr>
        <w:t xml:space="preserve"> </w:t>
      </w:r>
      <w:r>
        <w:rPr>
          <w:color w:val="231F20"/>
          <w:w w:val="110"/>
          <w:sz w:val="20"/>
        </w:rPr>
        <w:t>ducts</w:t>
      </w:r>
      <w:r>
        <w:rPr>
          <w:color w:val="231F20"/>
          <w:spacing w:val="-12"/>
          <w:w w:val="110"/>
          <w:sz w:val="20"/>
        </w:rPr>
        <w:t xml:space="preserve"> </w:t>
      </w:r>
      <w:r>
        <w:rPr>
          <w:color w:val="231F20"/>
          <w:w w:val="110"/>
          <w:sz w:val="20"/>
        </w:rPr>
        <w:t>or</w:t>
      </w:r>
      <w:r>
        <w:rPr>
          <w:color w:val="231F20"/>
          <w:spacing w:val="-12"/>
          <w:w w:val="110"/>
          <w:sz w:val="20"/>
        </w:rPr>
        <w:t xml:space="preserve"> </w:t>
      </w:r>
      <w:r>
        <w:rPr>
          <w:color w:val="231F20"/>
          <w:w w:val="110"/>
          <w:sz w:val="20"/>
        </w:rPr>
        <w:t>ducts</w:t>
      </w:r>
      <w:r>
        <w:rPr>
          <w:color w:val="231F20"/>
          <w:spacing w:val="-12"/>
          <w:w w:val="110"/>
          <w:sz w:val="20"/>
        </w:rPr>
        <w:t xml:space="preserve"> </w:t>
      </w:r>
      <w:r>
        <w:rPr>
          <w:color w:val="231F20"/>
          <w:w w:val="110"/>
          <w:sz w:val="20"/>
        </w:rPr>
        <w:t>within</w:t>
      </w:r>
      <w:r>
        <w:rPr>
          <w:color w:val="231F20"/>
          <w:spacing w:val="-12"/>
          <w:w w:val="110"/>
          <w:sz w:val="20"/>
        </w:rPr>
        <w:t xml:space="preserve"> </w:t>
      </w:r>
      <w:r>
        <w:rPr>
          <w:color w:val="231F20"/>
          <w:spacing w:val="-4"/>
          <w:w w:val="110"/>
          <w:sz w:val="20"/>
        </w:rPr>
        <w:t>HVAC</w:t>
      </w:r>
      <w:r>
        <w:rPr>
          <w:color w:val="231F20"/>
          <w:spacing w:val="-13"/>
          <w:w w:val="110"/>
          <w:sz w:val="20"/>
        </w:rPr>
        <w:t xml:space="preserve"> </w:t>
      </w:r>
      <w:r>
        <w:rPr>
          <w:color w:val="231F20"/>
          <w:w w:val="110"/>
          <w:sz w:val="20"/>
        </w:rPr>
        <w:t>equipment.</w:t>
      </w:r>
      <w:r>
        <w:rPr>
          <w:color w:val="231F20"/>
          <w:spacing w:val="-12"/>
          <w:w w:val="110"/>
          <w:sz w:val="20"/>
        </w:rPr>
        <w:t xml:space="preserve"> </w:t>
      </w:r>
      <w:r>
        <w:rPr>
          <w:color w:val="231F20"/>
          <w:w w:val="110"/>
          <w:sz w:val="20"/>
        </w:rPr>
        <w:t xml:space="preserve">In </w:t>
      </w:r>
      <w:r>
        <w:rPr>
          <w:color w:val="231F20"/>
          <w:w w:val="105"/>
          <w:sz w:val="20"/>
        </w:rPr>
        <w:t>addition,</w:t>
      </w:r>
      <w:r>
        <w:rPr>
          <w:color w:val="231F20"/>
          <w:spacing w:val="-15"/>
          <w:w w:val="105"/>
          <w:sz w:val="20"/>
        </w:rPr>
        <w:t xml:space="preserve"> </w:t>
      </w:r>
      <w:r>
        <w:rPr>
          <w:color w:val="231F20"/>
          <w:w w:val="105"/>
          <w:sz w:val="20"/>
        </w:rPr>
        <w:t>instances</w:t>
      </w:r>
      <w:r>
        <w:rPr>
          <w:color w:val="231F20"/>
          <w:spacing w:val="-15"/>
          <w:w w:val="105"/>
          <w:sz w:val="20"/>
        </w:rPr>
        <w:t xml:space="preserve"> </w:t>
      </w:r>
      <w:r>
        <w:rPr>
          <w:color w:val="231F20"/>
          <w:w w:val="105"/>
          <w:sz w:val="20"/>
        </w:rPr>
        <w:t>where</w:t>
      </w:r>
      <w:r>
        <w:rPr>
          <w:color w:val="231F20"/>
          <w:spacing w:val="-15"/>
          <w:w w:val="105"/>
          <w:sz w:val="20"/>
        </w:rPr>
        <w:t xml:space="preserve"> </w:t>
      </w:r>
      <w:r>
        <w:rPr>
          <w:color w:val="231F20"/>
          <w:w w:val="105"/>
          <w:sz w:val="20"/>
        </w:rPr>
        <w:t>the</w:t>
      </w:r>
      <w:r>
        <w:rPr>
          <w:color w:val="231F20"/>
          <w:spacing w:val="-15"/>
          <w:w w:val="105"/>
          <w:sz w:val="20"/>
        </w:rPr>
        <w:t xml:space="preserve"> </w:t>
      </w:r>
      <w:r>
        <w:rPr>
          <w:color w:val="231F20"/>
          <w:w w:val="105"/>
          <w:sz w:val="20"/>
        </w:rPr>
        <w:t>design</w:t>
      </w:r>
      <w:r>
        <w:rPr>
          <w:color w:val="231F20"/>
          <w:spacing w:val="-15"/>
          <w:w w:val="105"/>
          <w:sz w:val="20"/>
        </w:rPr>
        <w:t xml:space="preserve"> </w:t>
      </w:r>
      <w:r>
        <w:rPr>
          <w:color w:val="231F20"/>
          <w:w w:val="105"/>
          <w:sz w:val="20"/>
        </w:rPr>
        <w:t>temperature</w:t>
      </w:r>
      <w:r>
        <w:rPr>
          <w:color w:val="231F20"/>
          <w:spacing w:val="-15"/>
          <w:w w:val="105"/>
          <w:sz w:val="20"/>
        </w:rPr>
        <w:t xml:space="preserve"> </w:t>
      </w:r>
      <w:r>
        <w:rPr>
          <w:color w:val="231F20"/>
          <w:w w:val="105"/>
          <w:sz w:val="20"/>
        </w:rPr>
        <w:t>difference</w:t>
      </w:r>
      <w:r>
        <w:rPr>
          <w:color w:val="231F20"/>
          <w:spacing w:val="-15"/>
          <w:w w:val="105"/>
          <w:sz w:val="20"/>
        </w:rPr>
        <w:t xml:space="preserve"> </w:t>
      </w:r>
      <w:r>
        <w:rPr>
          <w:color w:val="231F20"/>
          <w:w w:val="105"/>
          <w:sz w:val="20"/>
        </w:rPr>
        <w:t>between</w:t>
      </w:r>
      <w:r>
        <w:rPr>
          <w:color w:val="231F20"/>
          <w:spacing w:val="-15"/>
          <w:w w:val="105"/>
          <w:sz w:val="20"/>
        </w:rPr>
        <w:t xml:space="preserve"> </w:t>
      </w:r>
      <w:r>
        <w:rPr>
          <w:color w:val="231F20"/>
          <w:w w:val="105"/>
          <w:sz w:val="20"/>
        </w:rPr>
        <w:t>the</w:t>
      </w:r>
      <w:r>
        <w:rPr>
          <w:color w:val="231F20"/>
          <w:spacing w:val="-15"/>
          <w:w w:val="105"/>
          <w:sz w:val="20"/>
        </w:rPr>
        <w:t xml:space="preserve"> </w:t>
      </w:r>
      <w:r>
        <w:rPr>
          <w:color w:val="231F20"/>
          <w:w w:val="105"/>
          <w:sz w:val="20"/>
        </w:rPr>
        <w:t>air</w:t>
      </w:r>
      <w:r>
        <w:rPr>
          <w:color w:val="231F20"/>
          <w:spacing w:val="-15"/>
          <w:w w:val="105"/>
          <w:sz w:val="20"/>
        </w:rPr>
        <w:t xml:space="preserve"> </w:t>
      </w:r>
      <w:r>
        <w:rPr>
          <w:color w:val="231F20"/>
          <w:w w:val="105"/>
          <w:sz w:val="20"/>
        </w:rPr>
        <w:t xml:space="preserve">in </w:t>
      </w:r>
      <w:r>
        <w:rPr>
          <w:color w:val="231F20"/>
          <w:w w:val="110"/>
          <w:sz w:val="20"/>
        </w:rPr>
        <w:t>the</w:t>
      </w:r>
      <w:r>
        <w:rPr>
          <w:color w:val="231F20"/>
          <w:spacing w:val="-28"/>
          <w:w w:val="110"/>
          <w:sz w:val="20"/>
        </w:rPr>
        <w:t xml:space="preserve"> </w:t>
      </w:r>
      <w:r>
        <w:rPr>
          <w:color w:val="231F20"/>
          <w:w w:val="110"/>
          <w:sz w:val="20"/>
        </w:rPr>
        <w:t>duct</w:t>
      </w:r>
      <w:r>
        <w:rPr>
          <w:color w:val="231F20"/>
          <w:spacing w:val="-28"/>
          <w:w w:val="110"/>
          <w:sz w:val="20"/>
        </w:rPr>
        <w:t xml:space="preserve"> </w:t>
      </w:r>
      <w:r>
        <w:rPr>
          <w:color w:val="231F20"/>
          <w:w w:val="110"/>
          <w:sz w:val="20"/>
        </w:rPr>
        <w:t>and</w:t>
      </w:r>
      <w:r>
        <w:rPr>
          <w:color w:val="231F20"/>
          <w:spacing w:val="-28"/>
          <w:w w:val="110"/>
          <w:sz w:val="20"/>
        </w:rPr>
        <w:t xml:space="preserve"> </w:t>
      </w:r>
      <w:r>
        <w:rPr>
          <w:color w:val="231F20"/>
          <w:w w:val="110"/>
          <w:sz w:val="20"/>
        </w:rPr>
        <w:t>surrounding</w:t>
      </w:r>
      <w:r>
        <w:rPr>
          <w:color w:val="231F20"/>
          <w:spacing w:val="-28"/>
          <w:w w:val="110"/>
          <w:sz w:val="20"/>
        </w:rPr>
        <w:t xml:space="preserve"> </w:t>
      </w:r>
      <w:r>
        <w:rPr>
          <w:color w:val="231F20"/>
          <w:w w:val="110"/>
          <w:sz w:val="20"/>
        </w:rPr>
        <w:t>air</w:t>
      </w:r>
      <w:r>
        <w:rPr>
          <w:color w:val="231F20"/>
          <w:spacing w:val="-28"/>
          <w:w w:val="110"/>
          <w:sz w:val="20"/>
        </w:rPr>
        <w:t xml:space="preserve"> </w:t>
      </w:r>
      <w:r>
        <w:rPr>
          <w:color w:val="231F20"/>
          <w:w w:val="110"/>
          <w:sz w:val="20"/>
        </w:rPr>
        <w:t>is</w:t>
      </w:r>
      <w:r>
        <w:rPr>
          <w:color w:val="231F20"/>
          <w:spacing w:val="-28"/>
          <w:w w:val="110"/>
          <w:sz w:val="20"/>
        </w:rPr>
        <w:t xml:space="preserve"> </w:t>
      </w:r>
      <w:r>
        <w:rPr>
          <w:color w:val="231F20"/>
          <w:w w:val="110"/>
          <w:sz w:val="20"/>
        </w:rPr>
        <w:t>15</w:t>
      </w:r>
      <w:r>
        <w:rPr>
          <w:color w:val="231F20"/>
          <w:spacing w:val="-28"/>
          <w:w w:val="110"/>
          <w:sz w:val="20"/>
        </w:rPr>
        <w:t xml:space="preserve"> </w:t>
      </w:r>
      <w:r>
        <w:rPr>
          <w:color w:val="231F20"/>
          <w:w w:val="110"/>
          <w:sz w:val="20"/>
        </w:rPr>
        <w:t>degrees</w:t>
      </w:r>
      <w:r>
        <w:rPr>
          <w:color w:val="231F20"/>
          <w:spacing w:val="-28"/>
          <w:w w:val="110"/>
          <w:sz w:val="20"/>
        </w:rPr>
        <w:t xml:space="preserve"> </w:t>
      </w:r>
      <w:r>
        <w:rPr>
          <w:color w:val="231F20"/>
          <w:w w:val="110"/>
          <w:sz w:val="20"/>
        </w:rPr>
        <w:t>or</w:t>
      </w:r>
      <w:r>
        <w:rPr>
          <w:color w:val="231F20"/>
          <w:spacing w:val="-28"/>
          <w:w w:val="110"/>
          <w:sz w:val="20"/>
        </w:rPr>
        <w:t xml:space="preserve"> </w:t>
      </w:r>
      <w:r>
        <w:rPr>
          <w:color w:val="231F20"/>
          <w:w w:val="110"/>
          <w:sz w:val="20"/>
        </w:rPr>
        <w:t>less</w:t>
      </w:r>
      <w:r>
        <w:rPr>
          <w:color w:val="231F20"/>
          <w:spacing w:val="-28"/>
          <w:w w:val="110"/>
          <w:sz w:val="20"/>
        </w:rPr>
        <w:t xml:space="preserve"> </w:t>
      </w:r>
      <w:r>
        <w:rPr>
          <w:color w:val="231F20"/>
          <w:w w:val="110"/>
          <w:sz w:val="20"/>
        </w:rPr>
        <w:t>at</w:t>
      </w:r>
      <w:r>
        <w:rPr>
          <w:color w:val="231F20"/>
          <w:spacing w:val="-28"/>
          <w:w w:val="110"/>
          <w:sz w:val="20"/>
        </w:rPr>
        <w:t xml:space="preserve"> </w:t>
      </w:r>
      <w:r>
        <w:rPr>
          <w:color w:val="231F20"/>
          <w:w w:val="110"/>
          <w:sz w:val="20"/>
        </w:rPr>
        <w:t>the</w:t>
      </w:r>
      <w:r>
        <w:rPr>
          <w:color w:val="231F20"/>
          <w:spacing w:val="-28"/>
          <w:w w:val="110"/>
          <w:sz w:val="20"/>
        </w:rPr>
        <w:t xml:space="preserve"> </w:t>
      </w:r>
      <w:r>
        <w:rPr>
          <w:color w:val="231F20"/>
          <w:w w:val="110"/>
          <w:sz w:val="20"/>
        </w:rPr>
        <w:t>most</w:t>
      </w:r>
      <w:r>
        <w:rPr>
          <w:color w:val="231F20"/>
          <w:spacing w:val="-28"/>
          <w:w w:val="110"/>
          <w:sz w:val="20"/>
        </w:rPr>
        <w:t xml:space="preserve"> </w:t>
      </w:r>
      <w:r>
        <w:rPr>
          <w:color w:val="231F20"/>
          <w:w w:val="110"/>
          <w:sz w:val="20"/>
        </w:rPr>
        <w:t>extreme</w:t>
      </w:r>
      <w:r>
        <w:rPr>
          <w:color w:val="231F20"/>
          <w:spacing w:val="-28"/>
          <w:w w:val="110"/>
          <w:sz w:val="20"/>
        </w:rPr>
        <w:t xml:space="preserve"> </w:t>
      </w:r>
      <w:r>
        <w:rPr>
          <w:color w:val="231F20"/>
          <w:w w:val="110"/>
          <w:sz w:val="20"/>
        </w:rPr>
        <w:t xml:space="preserve">temper- </w:t>
      </w:r>
      <w:proofErr w:type="spellStart"/>
      <w:r>
        <w:rPr>
          <w:color w:val="231F20"/>
          <w:w w:val="110"/>
          <w:sz w:val="20"/>
        </w:rPr>
        <w:t>ature</w:t>
      </w:r>
      <w:proofErr w:type="spellEnd"/>
      <w:r>
        <w:rPr>
          <w:color w:val="231F20"/>
          <w:w w:val="110"/>
          <w:sz w:val="20"/>
        </w:rPr>
        <w:t xml:space="preserve"> differential are exempt from this</w:t>
      </w:r>
      <w:r>
        <w:rPr>
          <w:color w:val="231F20"/>
          <w:spacing w:val="3"/>
          <w:w w:val="110"/>
          <w:sz w:val="20"/>
        </w:rPr>
        <w:t xml:space="preserve"> </w:t>
      </w:r>
      <w:r>
        <w:rPr>
          <w:color w:val="231F20"/>
          <w:w w:val="110"/>
          <w:sz w:val="20"/>
        </w:rPr>
        <w:t>provision.</w:t>
      </w:r>
    </w:p>
    <w:p w:rsidR="00202326" w:rsidRDefault="00437B9B">
      <w:pPr>
        <w:pStyle w:val="ListParagraph"/>
        <w:numPr>
          <w:ilvl w:val="0"/>
          <w:numId w:val="7"/>
        </w:numPr>
        <w:tabs>
          <w:tab w:val="left" w:pos="3720"/>
        </w:tabs>
        <w:spacing w:before="135" w:line="276" w:lineRule="auto"/>
        <w:ind w:right="1155"/>
        <w:rPr>
          <w:sz w:val="20"/>
        </w:rPr>
      </w:pPr>
      <w:r>
        <w:rPr>
          <w:color w:val="231F20"/>
          <w:spacing w:val="-4"/>
          <w:w w:val="110"/>
          <w:sz w:val="20"/>
        </w:rPr>
        <w:t>HVAC</w:t>
      </w:r>
      <w:r>
        <w:rPr>
          <w:color w:val="231F20"/>
          <w:spacing w:val="-29"/>
          <w:w w:val="110"/>
          <w:sz w:val="20"/>
        </w:rPr>
        <w:t xml:space="preserve"> </w:t>
      </w:r>
      <w:r>
        <w:rPr>
          <w:color w:val="231F20"/>
          <w:w w:val="110"/>
          <w:sz w:val="20"/>
        </w:rPr>
        <w:t>piping</w:t>
      </w:r>
      <w:r>
        <w:rPr>
          <w:color w:val="231F20"/>
          <w:spacing w:val="-29"/>
          <w:w w:val="110"/>
          <w:sz w:val="20"/>
        </w:rPr>
        <w:t xml:space="preserve"> </w:t>
      </w:r>
      <w:r>
        <w:rPr>
          <w:color w:val="231F20"/>
          <w:w w:val="110"/>
          <w:sz w:val="20"/>
        </w:rPr>
        <w:t>in</w:t>
      </w:r>
      <w:r>
        <w:rPr>
          <w:color w:val="231F20"/>
          <w:spacing w:val="-29"/>
          <w:w w:val="110"/>
          <w:sz w:val="20"/>
        </w:rPr>
        <w:t xml:space="preserve"> </w:t>
      </w:r>
      <w:r>
        <w:rPr>
          <w:color w:val="231F20"/>
          <w:w w:val="110"/>
          <w:sz w:val="20"/>
        </w:rPr>
        <w:t>unconditioned</w:t>
      </w:r>
      <w:r>
        <w:rPr>
          <w:color w:val="231F20"/>
          <w:spacing w:val="-28"/>
          <w:w w:val="110"/>
          <w:sz w:val="20"/>
        </w:rPr>
        <w:t xml:space="preserve"> </w:t>
      </w:r>
      <w:r>
        <w:rPr>
          <w:color w:val="231F20"/>
          <w:w w:val="110"/>
          <w:sz w:val="20"/>
        </w:rPr>
        <w:t>spaces</w:t>
      </w:r>
      <w:r>
        <w:rPr>
          <w:color w:val="231F20"/>
          <w:spacing w:val="-29"/>
          <w:w w:val="110"/>
          <w:sz w:val="20"/>
        </w:rPr>
        <w:t xml:space="preserve"> </w:t>
      </w:r>
      <w:r>
        <w:rPr>
          <w:color w:val="231F20"/>
          <w:w w:val="110"/>
          <w:sz w:val="20"/>
        </w:rPr>
        <w:t>conveying</w:t>
      </w:r>
      <w:r>
        <w:rPr>
          <w:color w:val="231F20"/>
          <w:spacing w:val="-29"/>
          <w:w w:val="110"/>
          <w:sz w:val="20"/>
        </w:rPr>
        <w:t xml:space="preserve"> </w:t>
      </w:r>
      <w:r>
        <w:rPr>
          <w:color w:val="231F20"/>
          <w:w w:val="110"/>
          <w:sz w:val="20"/>
        </w:rPr>
        <w:t>fluids</w:t>
      </w:r>
      <w:r>
        <w:rPr>
          <w:color w:val="231F20"/>
          <w:spacing w:val="-29"/>
          <w:w w:val="110"/>
          <w:sz w:val="20"/>
        </w:rPr>
        <w:t xml:space="preserve"> </w:t>
      </w:r>
      <w:r>
        <w:rPr>
          <w:color w:val="231F20"/>
          <w:w w:val="110"/>
          <w:sz w:val="20"/>
        </w:rPr>
        <w:t>at</w:t>
      </w:r>
      <w:r>
        <w:rPr>
          <w:color w:val="231F20"/>
          <w:spacing w:val="-28"/>
          <w:w w:val="110"/>
          <w:sz w:val="20"/>
        </w:rPr>
        <w:t xml:space="preserve"> </w:t>
      </w:r>
      <w:r>
        <w:rPr>
          <w:color w:val="231F20"/>
          <w:w w:val="110"/>
          <w:sz w:val="20"/>
        </w:rPr>
        <w:t>temperatures</w:t>
      </w:r>
      <w:r>
        <w:rPr>
          <w:color w:val="231F20"/>
          <w:spacing w:val="-29"/>
          <w:w w:val="110"/>
          <w:sz w:val="20"/>
        </w:rPr>
        <w:t xml:space="preserve"> </w:t>
      </w:r>
      <w:r>
        <w:rPr>
          <w:color w:val="231F20"/>
          <w:w w:val="110"/>
          <w:sz w:val="20"/>
        </w:rPr>
        <w:t>above 120</w:t>
      </w:r>
      <w:r>
        <w:rPr>
          <w:color w:val="231F20"/>
          <w:spacing w:val="-17"/>
          <w:w w:val="110"/>
          <w:sz w:val="20"/>
        </w:rPr>
        <w:t xml:space="preserve"> </w:t>
      </w:r>
      <w:r>
        <w:rPr>
          <w:color w:val="231F20"/>
          <w:w w:val="110"/>
          <w:sz w:val="20"/>
        </w:rPr>
        <w:t>degrees</w:t>
      </w:r>
      <w:r>
        <w:rPr>
          <w:color w:val="231F20"/>
          <w:spacing w:val="-17"/>
          <w:w w:val="110"/>
          <w:sz w:val="20"/>
        </w:rPr>
        <w:t xml:space="preserve"> </w:t>
      </w:r>
      <w:r>
        <w:rPr>
          <w:color w:val="231F20"/>
          <w:w w:val="110"/>
          <w:sz w:val="20"/>
        </w:rPr>
        <w:t>or</w:t>
      </w:r>
      <w:r>
        <w:rPr>
          <w:color w:val="231F20"/>
          <w:spacing w:val="-17"/>
          <w:w w:val="110"/>
          <w:sz w:val="20"/>
        </w:rPr>
        <w:t xml:space="preserve"> </w:t>
      </w:r>
      <w:r>
        <w:rPr>
          <w:color w:val="231F20"/>
          <w:w w:val="110"/>
          <w:sz w:val="20"/>
        </w:rPr>
        <w:t>chilled</w:t>
      </w:r>
      <w:r>
        <w:rPr>
          <w:color w:val="231F20"/>
          <w:spacing w:val="-17"/>
          <w:w w:val="110"/>
          <w:sz w:val="20"/>
        </w:rPr>
        <w:t xml:space="preserve"> </w:t>
      </w:r>
      <w:r>
        <w:rPr>
          <w:color w:val="231F20"/>
          <w:w w:val="110"/>
          <w:sz w:val="20"/>
        </w:rPr>
        <w:t>fluids</w:t>
      </w:r>
      <w:r>
        <w:rPr>
          <w:color w:val="231F20"/>
          <w:spacing w:val="-16"/>
          <w:w w:val="110"/>
          <w:sz w:val="20"/>
        </w:rPr>
        <w:t xml:space="preserve"> </w:t>
      </w:r>
      <w:r>
        <w:rPr>
          <w:color w:val="231F20"/>
          <w:w w:val="110"/>
          <w:sz w:val="20"/>
        </w:rPr>
        <w:t>at</w:t>
      </w:r>
      <w:r>
        <w:rPr>
          <w:color w:val="231F20"/>
          <w:spacing w:val="-17"/>
          <w:w w:val="110"/>
          <w:sz w:val="20"/>
        </w:rPr>
        <w:t xml:space="preserve"> </w:t>
      </w:r>
      <w:r>
        <w:rPr>
          <w:color w:val="231F20"/>
          <w:w w:val="110"/>
          <w:sz w:val="20"/>
        </w:rPr>
        <w:t>less</w:t>
      </w:r>
      <w:r>
        <w:rPr>
          <w:color w:val="231F20"/>
          <w:spacing w:val="-17"/>
          <w:w w:val="110"/>
          <w:sz w:val="20"/>
        </w:rPr>
        <w:t xml:space="preserve"> </w:t>
      </w:r>
      <w:r>
        <w:rPr>
          <w:color w:val="231F20"/>
          <w:w w:val="110"/>
          <w:sz w:val="20"/>
        </w:rPr>
        <w:t>than</w:t>
      </w:r>
      <w:r>
        <w:rPr>
          <w:color w:val="231F20"/>
          <w:spacing w:val="-17"/>
          <w:w w:val="110"/>
          <w:sz w:val="20"/>
        </w:rPr>
        <w:t xml:space="preserve"> </w:t>
      </w:r>
      <w:r>
        <w:rPr>
          <w:color w:val="231F20"/>
          <w:w w:val="110"/>
          <w:sz w:val="20"/>
        </w:rPr>
        <w:t>55</w:t>
      </w:r>
      <w:r>
        <w:rPr>
          <w:color w:val="231F20"/>
          <w:spacing w:val="-16"/>
          <w:w w:val="110"/>
          <w:sz w:val="20"/>
        </w:rPr>
        <w:t xml:space="preserve"> </w:t>
      </w:r>
      <w:r>
        <w:rPr>
          <w:color w:val="231F20"/>
          <w:w w:val="110"/>
          <w:sz w:val="20"/>
        </w:rPr>
        <w:t>degrees</w:t>
      </w:r>
      <w:r>
        <w:rPr>
          <w:color w:val="231F20"/>
          <w:spacing w:val="-17"/>
          <w:w w:val="110"/>
          <w:sz w:val="20"/>
        </w:rPr>
        <w:t xml:space="preserve"> </w:t>
      </w:r>
      <w:r>
        <w:rPr>
          <w:color w:val="231F20"/>
          <w:w w:val="110"/>
          <w:sz w:val="20"/>
        </w:rPr>
        <w:t>must</w:t>
      </w:r>
      <w:r>
        <w:rPr>
          <w:color w:val="231F20"/>
          <w:spacing w:val="-17"/>
          <w:w w:val="110"/>
          <w:sz w:val="20"/>
        </w:rPr>
        <w:t xml:space="preserve"> </w:t>
      </w:r>
      <w:r>
        <w:rPr>
          <w:color w:val="231F20"/>
          <w:w w:val="110"/>
          <w:sz w:val="20"/>
        </w:rPr>
        <w:t>be</w:t>
      </w:r>
      <w:r>
        <w:rPr>
          <w:color w:val="231F20"/>
          <w:spacing w:val="-17"/>
          <w:w w:val="110"/>
          <w:sz w:val="20"/>
        </w:rPr>
        <w:t xml:space="preserve"> </w:t>
      </w:r>
      <w:r>
        <w:rPr>
          <w:color w:val="231F20"/>
          <w:w w:val="110"/>
          <w:sz w:val="20"/>
        </w:rPr>
        <w:t>insulated</w:t>
      </w:r>
      <w:r>
        <w:rPr>
          <w:color w:val="231F20"/>
          <w:spacing w:val="-16"/>
          <w:w w:val="110"/>
          <w:sz w:val="20"/>
        </w:rPr>
        <w:t xml:space="preserve"> </w:t>
      </w:r>
      <w:r>
        <w:rPr>
          <w:color w:val="231F20"/>
          <w:w w:val="110"/>
          <w:sz w:val="20"/>
        </w:rPr>
        <w:t>to</w:t>
      </w:r>
      <w:r>
        <w:rPr>
          <w:color w:val="231F20"/>
          <w:spacing w:val="-17"/>
          <w:w w:val="110"/>
          <w:sz w:val="20"/>
        </w:rPr>
        <w:t xml:space="preserve"> </w:t>
      </w:r>
      <w:r>
        <w:rPr>
          <w:color w:val="231F20"/>
          <w:w w:val="110"/>
          <w:sz w:val="20"/>
        </w:rPr>
        <w:t>a minimum of</w:t>
      </w:r>
      <w:r>
        <w:rPr>
          <w:color w:val="231F20"/>
          <w:spacing w:val="12"/>
          <w:w w:val="110"/>
          <w:sz w:val="20"/>
        </w:rPr>
        <w:t xml:space="preserve"> </w:t>
      </w:r>
      <w:r>
        <w:rPr>
          <w:color w:val="231F20"/>
          <w:w w:val="110"/>
          <w:sz w:val="20"/>
        </w:rPr>
        <w:t>R-5.</w:t>
      </w:r>
    </w:p>
    <w:p w:rsidR="00202326" w:rsidRDefault="00437B9B">
      <w:pPr>
        <w:pStyle w:val="ListParagraph"/>
        <w:numPr>
          <w:ilvl w:val="0"/>
          <w:numId w:val="7"/>
        </w:numPr>
        <w:tabs>
          <w:tab w:val="left" w:pos="3720"/>
        </w:tabs>
        <w:spacing w:line="276" w:lineRule="auto"/>
        <w:ind w:right="1339"/>
        <w:rPr>
          <w:sz w:val="20"/>
        </w:rPr>
      </w:pPr>
      <w:r>
        <w:rPr>
          <w:color w:val="231F20"/>
          <w:w w:val="105"/>
          <w:sz w:val="20"/>
        </w:rPr>
        <w:t>Circulating</w:t>
      </w:r>
      <w:r>
        <w:rPr>
          <w:color w:val="231F20"/>
          <w:spacing w:val="-4"/>
          <w:w w:val="105"/>
          <w:sz w:val="20"/>
        </w:rPr>
        <w:t xml:space="preserve"> </w:t>
      </w:r>
      <w:r>
        <w:rPr>
          <w:color w:val="231F20"/>
          <w:w w:val="105"/>
          <w:sz w:val="20"/>
        </w:rPr>
        <w:t>hot</w:t>
      </w:r>
      <w:r>
        <w:rPr>
          <w:color w:val="231F20"/>
          <w:spacing w:val="-4"/>
          <w:w w:val="105"/>
          <w:sz w:val="20"/>
        </w:rPr>
        <w:t xml:space="preserve"> </w:t>
      </w:r>
      <w:r>
        <w:rPr>
          <w:color w:val="231F20"/>
          <w:w w:val="105"/>
          <w:sz w:val="20"/>
        </w:rPr>
        <w:t>water</w:t>
      </w:r>
      <w:r>
        <w:rPr>
          <w:color w:val="231F20"/>
          <w:spacing w:val="-4"/>
          <w:w w:val="105"/>
          <w:sz w:val="20"/>
        </w:rPr>
        <w:t xml:space="preserve"> </w:t>
      </w:r>
      <w:r>
        <w:rPr>
          <w:color w:val="231F20"/>
          <w:w w:val="105"/>
          <w:sz w:val="20"/>
        </w:rPr>
        <w:t>systems</w:t>
      </w:r>
      <w:r>
        <w:rPr>
          <w:color w:val="231F20"/>
          <w:spacing w:val="-4"/>
          <w:w w:val="105"/>
          <w:sz w:val="20"/>
        </w:rPr>
        <w:t xml:space="preserve"> </w:t>
      </w:r>
      <w:r>
        <w:rPr>
          <w:color w:val="231F20"/>
          <w:w w:val="105"/>
          <w:sz w:val="20"/>
        </w:rPr>
        <w:t>flowing</w:t>
      </w:r>
      <w:r>
        <w:rPr>
          <w:color w:val="231F20"/>
          <w:spacing w:val="-4"/>
          <w:w w:val="105"/>
          <w:sz w:val="20"/>
        </w:rPr>
        <w:t xml:space="preserve"> </w:t>
      </w:r>
      <w:r>
        <w:rPr>
          <w:color w:val="231F20"/>
          <w:w w:val="105"/>
          <w:sz w:val="20"/>
        </w:rPr>
        <w:t>through</w:t>
      </w:r>
      <w:r>
        <w:rPr>
          <w:color w:val="231F20"/>
          <w:spacing w:val="-4"/>
          <w:w w:val="105"/>
          <w:sz w:val="20"/>
        </w:rPr>
        <w:t xml:space="preserve"> </w:t>
      </w:r>
      <w:r>
        <w:rPr>
          <w:color w:val="231F20"/>
          <w:w w:val="105"/>
          <w:sz w:val="20"/>
        </w:rPr>
        <w:t>unconditioned</w:t>
      </w:r>
      <w:r>
        <w:rPr>
          <w:color w:val="231F20"/>
          <w:spacing w:val="-4"/>
          <w:w w:val="105"/>
          <w:sz w:val="20"/>
        </w:rPr>
        <w:t xml:space="preserve"> </w:t>
      </w:r>
      <w:r>
        <w:rPr>
          <w:color w:val="231F20"/>
          <w:w w:val="105"/>
          <w:sz w:val="20"/>
        </w:rPr>
        <w:t>areas</w:t>
      </w:r>
      <w:r>
        <w:rPr>
          <w:color w:val="231F20"/>
          <w:spacing w:val="-4"/>
          <w:w w:val="105"/>
          <w:sz w:val="20"/>
        </w:rPr>
        <w:t xml:space="preserve"> </w:t>
      </w:r>
      <w:r>
        <w:rPr>
          <w:color w:val="231F20"/>
          <w:w w:val="105"/>
          <w:sz w:val="20"/>
        </w:rPr>
        <w:t>must</w:t>
      </w:r>
      <w:r>
        <w:rPr>
          <w:color w:val="231F20"/>
          <w:spacing w:val="-4"/>
          <w:w w:val="105"/>
          <w:sz w:val="20"/>
        </w:rPr>
        <w:t xml:space="preserve"> </w:t>
      </w:r>
      <w:r>
        <w:rPr>
          <w:color w:val="231F20"/>
          <w:w w:val="105"/>
          <w:sz w:val="20"/>
        </w:rPr>
        <w:t>be insulated to a minimum of</w:t>
      </w:r>
      <w:r>
        <w:rPr>
          <w:color w:val="231F20"/>
          <w:spacing w:val="42"/>
          <w:w w:val="105"/>
          <w:sz w:val="20"/>
        </w:rPr>
        <w:t xml:space="preserve"> </w:t>
      </w:r>
      <w:r>
        <w:rPr>
          <w:color w:val="231F20"/>
          <w:w w:val="105"/>
          <w:sz w:val="20"/>
        </w:rPr>
        <w:t>R-4.</w:t>
      </w:r>
    </w:p>
    <w:p w:rsidR="00202326" w:rsidRDefault="00437B9B">
      <w:pPr>
        <w:pStyle w:val="ListParagraph"/>
        <w:numPr>
          <w:ilvl w:val="0"/>
          <w:numId w:val="7"/>
        </w:numPr>
        <w:tabs>
          <w:tab w:val="left" w:pos="3720"/>
        </w:tabs>
        <w:spacing w:line="276" w:lineRule="auto"/>
        <w:ind w:right="1164"/>
        <w:rPr>
          <w:sz w:val="20"/>
        </w:rPr>
      </w:pPr>
      <w:r>
        <w:rPr>
          <w:color w:val="231F20"/>
          <w:w w:val="105"/>
          <w:sz w:val="20"/>
        </w:rPr>
        <w:t>All heating and cooling distribution systems must be designed to minimize their total run or length of ductwork, be as compact as possible, and</w:t>
      </w:r>
      <w:r>
        <w:rPr>
          <w:color w:val="231F20"/>
          <w:spacing w:val="-33"/>
          <w:w w:val="105"/>
          <w:sz w:val="20"/>
        </w:rPr>
        <w:t xml:space="preserve"> </w:t>
      </w:r>
      <w:r>
        <w:rPr>
          <w:color w:val="231F20"/>
          <w:w w:val="105"/>
          <w:sz w:val="20"/>
        </w:rPr>
        <w:t>minimize direction and size</w:t>
      </w:r>
      <w:r>
        <w:rPr>
          <w:color w:val="231F20"/>
          <w:spacing w:val="24"/>
          <w:w w:val="105"/>
          <w:sz w:val="20"/>
        </w:rPr>
        <w:t xml:space="preserve"> </w:t>
      </w:r>
      <w:r>
        <w:rPr>
          <w:color w:val="231F20"/>
          <w:w w:val="105"/>
          <w:sz w:val="20"/>
        </w:rPr>
        <w:t>changes.</w:t>
      </w:r>
    </w:p>
    <w:p w:rsidR="00202326" w:rsidRDefault="00437B9B">
      <w:pPr>
        <w:pStyle w:val="ListParagraph"/>
        <w:numPr>
          <w:ilvl w:val="0"/>
          <w:numId w:val="7"/>
        </w:numPr>
        <w:tabs>
          <w:tab w:val="left" w:pos="3720"/>
        </w:tabs>
        <w:spacing w:line="276" w:lineRule="auto"/>
        <w:ind w:right="1443"/>
        <w:jc w:val="both"/>
        <w:rPr>
          <w:sz w:val="20"/>
        </w:rPr>
      </w:pPr>
      <w:r>
        <w:rPr>
          <w:color w:val="231F20"/>
          <w:w w:val="105"/>
          <w:sz w:val="20"/>
        </w:rPr>
        <w:t xml:space="preserve">Heating and cooling systems, including boilers, furnaces, heat pumps, pro- </w:t>
      </w:r>
      <w:proofErr w:type="spellStart"/>
      <w:r>
        <w:rPr>
          <w:color w:val="231F20"/>
          <w:w w:val="105"/>
          <w:sz w:val="20"/>
        </w:rPr>
        <w:t>grammable</w:t>
      </w:r>
      <w:proofErr w:type="spellEnd"/>
      <w:r>
        <w:rPr>
          <w:color w:val="231F20"/>
          <w:spacing w:val="-9"/>
          <w:w w:val="105"/>
          <w:sz w:val="20"/>
        </w:rPr>
        <w:t xml:space="preserve"> </w:t>
      </w:r>
      <w:r>
        <w:rPr>
          <w:color w:val="231F20"/>
          <w:w w:val="105"/>
          <w:sz w:val="20"/>
        </w:rPr>
        <w:t>thermostats,</w:t>
      </w:r>
      <w:r>
        <w:rPr>
          <w:color w:val="231F20"/>
          <w:spacing w:val="-9"/>
          <w:w w:val="105"/>
          <w:sz w:val="20"/>
        </w:rPr>
        <w:t xml:space="preserve"> </w:t>
      </w:r>
      <w:r>
        <w:rPr>
          <w:color w:val="231F20"/>
          <w:w w:val="105"/>
          <w:sz w:val="20"/>
        </w:rPr>
        <w:t>and</w:t>
      </w:r>
      <w:r>
        <w:rPr>
          <w:color w:val="231F20"/>
          <w:spacing w:val="-8"/>
          <w:w w:val="105"/>
          <w:sz w:val="20"/>
        </w:rPr>
        <w:t xml:space="preserve"> </w:t>
      </w:r>
      <w:r>
        <w:rPr>
          <w:color w:val="231F20"/>
          <w:w w:val="105"/>
          <w:sz w:val="20"/>
        </w:rPr>
        <w:t>air</w:t>
      </w:r>
      <w:r>
        <w:rPr>
          <w:color w:val="231F20"/>
          <w:spacing w:val="-9"/>
          <w:w w:val="105"/>
          <w:sz w:val="20"/>
        </w:rPr>
        <w:t xml:space="preserve"> </w:t>
      </w:r>
      <w:r>
        <w:rPr>
          <w:color w:val="231F20"/>
          <w:w w:val="105"/>
          <w:sz w:val="20"/>
        </w:rPr>
        <w:t>conditioners,</w:t>
      </w:r>
      <w:r>
        <w:rPr>
          <w:color w:val="231F20"/>
          <w:spacing w:val="-9"/>
          <w:w w:val="105"/>
          <w:sz w:val="20"/>
        </w:rPr>
        <w:t xml:space="preserve"> </w:t>
      </w:r>
      <w:r>
        <w:rPr>
          <w:color w:val="231F20"/>
          <w:w w:val="105"/>
          <w:sz w:val="20"/>
        </w:rPr>
        <w:t>must</w:t>
      </w:r>
      <w:r>
        <w:rPr>
          <w:color w:val="231F20"/>
          <w:spacing w:val="-8"/>
          <w:w w:val="105"/>
          <w:sz w:val="20"/>
        </w:rPr>
        <w:t xml:space="preserve"> </w:t>
      </w:r>
      <w:r>
        <w:rPr>
          <w:color w:val="231F20"/>
          <w:w w:val="105"/>
          <w:sz w:val="20"/>
        </w:rPr>
        <w:t>meet</w:t>
      </w:r>
      <w:r>
        <w:rPr>
          <w:color w:val="231F20"/>
          <w:spacing w:val="-9"/>
          <w:w w:val="105"/>
          <w:sz w:val="20"/>
        </w:rPr>
        <w:t xml:space="preserve"> </w:t>
      </w:r>
      <w:r>
        <w:rPr>
          <w:color w:val="231F20"/>
          <w:w w:val="105"/>
          <w:sz w:val="20"/>
        </w:rPr>
        <w:t>or</w:t>
      </w:r>
      <w:r>
        <w:rPr>
          <w:color w:val="231F20"/>
          <w:spacing w:val="-8"/>
          <w:w w:val="105"/>
          <w:sz w:val="20"/>
        </w:rPr>
        <w:t xml:space="preserve"> </w:t>
      </w:r>
      <w:r>
        <w:rPr>
          <w:color w:val="231F20"/>
          <w:w w:val="105"/>
          <w:sz w:val="20"/>
        </w:rPr>
        <w:t>exceed</w:t>
      </w:r>
      <w:r>
        <w:rPr>
          <w:color w:val="231F20"/>
          <w:spacing w:val="-9"/>
          <w:w w:val="105"/>
          <w:sz w:val="20"/>
        </w:rPr>
        <w:t xml:space="preserve"> </w:t>
      </w:r>
      <w:r>
        <w:rPr>
          <w:color w:val="231F20"/>
          <w:w w:val="105"/>
          <w:sz w:val="20"/>
        </w:rPr>
        <w:t>Energy Star labeled product</w:t>
      </w:r>
      <w:r>
        <w:rPr>
          <w:color w:val="231F20"/>
          <w:spacing w:val="22"/>
          <w:w w:val="105"/>
          <w:sz w:val="20"/>
        </w:rPr>
        <w:t xml:space="preserve"> </w:t>
      </w:r>
      <w:r>
        <w:rPr>
          <w:color w:val="231F20"/>
          <w:w w:val="105"/>
          <w:sz w:val="20"/>
        </w:rPr>
        <w:t>standards.</w:t>
      </w:r>
    </w:p>
    <w:p w:rsidR="00202326" w:rsidRDefault="00437B9B">
      <w:pPr>
        <w:pStyle w:val="ListParagraph"/>
        <w:numPr>
          <w:ilvl w:val="0"/>
          <w:numId w:val="7"/>
        </w:numPr>
        <w:tabs>
          <w:tab w:val="left" w:pos="3720"/>
        </w:tabs>
        <w:ind w:hanging="301"/>
        <w:jc w:val="both"/>
        <w:rPr>
          <w:sz w:val="20"/>
        </w:rPr>
      </w:pPr>
      <w:r>
        <w:rPr>
          <w:color w:val="231F20"/>
          <w:sz w:val="20"/>
        </w:rPr>
        <w:t>Range</w:t>
      </w:r>
      <w:r>
        <w:rPr>
          <w:color w:val="231F20"/>
          <w:spacing w:val="12"/>
          <w:sz w:val="20"/>
        </w:rPr>
        <w:t xml:space="preserve"> </w:t>
      </w:r>
      <w:r>
        <w:rPr>
          <w:color w:val="231F20"/>
          <w:sz w:val="20"/>
        </w:rPr>
        <w:t>hoods</w:t>
      </w:r>
      <w:r>
        <w:rPr>
          <w:color w:val="231F20"/>
          <w:spacing w:val="12"/>
          <w:sz w:val="20"/>
        </w:rPr>
        <w:t xml:space="preserve"> </w:t>
      </w:r>
      <w:r>
        <w:rPr>
          <w:color w:val="231F20"/>
          <w:sz w:val="20"/>
        </w:rPr>
        <w:t>must</w:t>
      </w:r>
      <w:r>
        <w:rPr>
          <w:color w:val="231F20"/>
          <w:spacing w:val="12"/>
          <w:sz w:val="20"/>
        </w:rPr>
        <w:t xml:space="preserve"> </w:t>
      </w:r>
      <w:r>
        <w:rPr>
          <w:color w:val="231F20"/>
          <w:sz w:val="20"/>
        </w:rPr>
        <w:t>be</w:t>
      </w:r>
      <w:r>
        <w:rPr>
          <w:color w:val="231F20"/>
          <w:spacing w:val="12"/>
          <w:sz w:val="20"/>
        </w:rPr>
        <w:t xml:space="preserve"> </w:t>
      </w:r>
      <w:r>
        <w:rPr>
          <w:color w:val="231F20"/>
          <w:sz w:val="20"/>
        </w:rPr>
        <w:t>provided</w:t>
      </w:r>
      <w:r>
        <w:rPr>
          <w:color w:val="231F20"/>
          <w:spacing w:val="12"/>
          <w:sz w:val="20"/>
        </w:rPr>
        <w:t xml:space="preserve"> </w:t>
      </w:r>
      <w:r>
        <w:rPr>
          <w:color w:val="231F20"/>
          <w:sz w:val="20"/>
        </w:rPr>
        <w:t>and</w:t>
      </w:r>
      <w:r>
        <w:rPr>
          <w:color w:val="231F20"/>
          <w:spacing w:val="12"/>
          <w:sz w:val="20"/>
        </w:rPr>
        <w:t xml:space="preserve"> </w:t>
      </w:r>
      <w:r>
        <w:rPr>
          <w:color w:val="231F20"/>
          <w:sz w:val="20"/>
        </w:rPr>
        <w:t>vented</w:t>
      </w:r>
      <w:r>
        <w:rPr>
          <w:color w:val="231F20"/>
          <w:spacing w:val="12"/>
          <w:sz w:val="20"/>
        </w:rPr>
        <w:t xml:space="preserve"> </w:t>
      </w:r>
      <w:r>
        <w:rPr>
          <w:color w:val="231F20"/>
          <w:sz w:val="20"/>
        </w:rPr>
        <w:t>to</w:t>
      </w:r>
      <w:r>
        <w:rPr>
          <w:color w:val="231F20"/>
          <w:spacing w:val="13"/>
          <w:sz w:val="20"/>
        </w:rPr>
        <w:t xml:space="preserve"> </w:t>
      </w:r>
      <w:r>
        <w:rPr>
          <w:color w:val="231F20"/>
          <w:sz w:val="20"/>
        </w:rPr>
        <w:t>the</w:t>
      </w:r>
      <w:r>
        <w:rPr>
          <w:color w:val="231F20"/>
          <w:spacing w:val="12"/>
          <w:sz w:val="20"/>
        </w:rPr>
        <w:t xml:space="preserve"> </w:t>
      </w:r>
      <w:r>
        <w:rPr>
          <w:color w:val="231F20"/>
          <w:sz w:val="20"/>
        </w:rPr>
        <w:t>outdoors.</w:t>
      </w:r>
    </w:p>
    <w:p w:rsidR="00202326" w:rsidRDefault="00437B9B">
      <w:pPr>
        <w:pStyle w:val="ListParagraph"/>
        <w:numPr>
          <w:ilvl w:val="0"/>
          <w:numId w:val="7"/>
        </w:numPr>
        <w:tabs>
          <w:tab w:val="left" w:pos="3720"/>
        </w:tabs>
        <w:spacing w:before="176"/>
        <w:ind w:hanging="301"/>
        <w:jc w:val="both"/>
        <w:rPr>
          <w:sz w:val="20"/>
        </w:rPr>
      </w:pPr>
      <w:r>
        <w:rPr>
          <w:color w:val="231F20"/>
          <w:w w:val="105"/>
          <w:sz w:val="20"/>
        </w:rPr>
        <w:t>Mechanical</w:t>
      </w:r>
      <w:r>
        <w:rPr>
          <w:color w:val="231F20"/>
          <w:spacing w:val="5"/>
          <w:w w:val="105"/>
          <w:sz w:val="20"/>
        </w:rPr>
        <w:t xml:space="preserve"> </w:t>
      </w:r>
      <w:r>
        <w:rPr>
          <w:color w:val="231F20"/>
          <w:w w:val="105"/>
          <w:sz w:val="20"/>
        </w:rPr>
        <w:t>rooms</w:t>
      </w:r>
      <w:r>
        <w:rPr>
          <w:color w:val="231F20"/>
          <w:spacing w:val="6"/>
          <w:w w:val="105"/>
          <w:sz w:val="20"/>
        </w:rPr>
        <w:t xml:space="preserve"> </w:t>
      </w:r>
      <w:r>
        <w:rPr>
          <w:color w:val="231F20"/>
          <w:w w:val="105"/>
          <w:sz w:val="20"/>
        </w:rPr>
        <w:t>must</w:t>
      </w:r>
      <w:r>
        <w:rPr>
          <w:color w:val="231F20"/>
          <w:spacing w:val="6"/>
          <w:w w:val="105"/>
          <w:sz w:val="20"/>
        </w:rPr>
        <w:t xml:space="preserve"> </w:t>
      </w:r>
      <w:r>
        <w:rPr>
          <w:color w:val="231F20"/>
          <w:w w:val="105"/>
          <w:sz w:val="20"/>
        </w:rPr>
        <w:t>be</w:t>
      </w:r>
      <w:r>
        <w:rPr>
          <w:color w:val="231F20"/>
          <w:spacing w:val="6"/>
          <w:w w:val="105"/>
          <w:sz w:val="20"/>
        </w:rPr>
        <w:t xml:space="preserve"> </w:t>
      </w:r>
      <w:r>
        <w:rPr>
          <w:color w:val="231F20"/>
          <w:w w:val="105"/>
          <w:sz w:val="20"/>
        </w:rPr>
        <w:t>enclosed</w:t>
      </w:r>
      <w:r>
        <w:rPr>
          <w:color w:val="231F20"/>
          <w:spacing w:val="6"/>
          <w:w w:val="105"/>
          <w:sz w:val="20"/>
        </w:rPr>
        <w:t xml:space="preserve"> </w:t>
      </w:r>
      <w:r>
        <w:rPr>
          <w:color w:val="231F20"/>
          <w:w w:val="105"/>
          <w:sz w:val="20"/>
        </w:rPr>
        <w:t>and</w:t>
      </w:r>
      <w:r>
        <w:rPr>
          <w:color w:val="231F20"/>
          <w:spacing w:val="5"/>
          <w:w w:val="105"/>
          <w:sz w:val="20"/>
        </w:rPr>
        <w:t xml:space="preserve"> </w:t>
      </w:r>
      <w:r>
        <w:rPr>
          <w:color w:val="231F20"/>
          <w:w w:val="105"/>
          <w:sz w:val="20"/>
        </w:rPr>
        <w:t>insulated</w:t>
      </w:r>
      <w:r>
        <w:rPr>
          <w:color w:val="231F20"/>
          <w:spacing w:val="6"/>
          <w:w w:val="105"/>
          <w:sz w:val="20"/>
        </w:rPr>
        <w:t xml:space="preserve"> </w:t>
      </w:r>
      <w:r>
        <w:rPr>
          <w:color w:val="231F20"/>
          <w:w w:val="105"/>
          <w:sz w:val="20"/>
        </w:rPr>
        <w:t>to</w:t>
      </w:r>
      <w:r>
        <w:rPr>
          <w:color w:val="231F20"/>
          <w:spacing w:val="6"/>
          <w:w w:val="105"/>
          <w:sz w:val="20"/>
        </w:rPr>
        <w:t xml:space="preserve"> </w:t>
      </w:r>
      <w:r>
        <w:rPr>
          <w:color w:val="231F20"/>
          <w:w w:val="105"/>
          <w:sz w:val="20"/>
        </w:rPr>
        <w:t>a</w:t>
      </w:r>
      <w:r>
        <w:rPr>
          <w:color w:val="231F20"/>
          <w:spacing w:val="6"/>
          <w:w w:val="105"/>
          <w:sz w:val="20"/>
        </w:rPr>
        <w:t xml:space="preserve"> </w:t>
      </w:r>
      <w:r>
        <w:rPr>
          <w:color w:val="231F20"/>
          <w:w w:val="105"/>
          <w:sz w:val="20"/>
        </w:rPr>
        <w:t>minimum</w:t>
      </w:r>
      <w:r>
        <w:rPr>
          <w:color w:val="231F20"/>
          <w:spacing w:val="6"/>
          <w:w w:val="105"/>
          <w:sz w:val="20"/>
        </w:rPr>
        <w:t xml:space="preserve"> </w:t>
      </w:r>
      <w:r>
        <w:rPr>
          <w:color w:val="231F20"/>
          <w:w w:val="105"/>
          <w:sz w:val="20"/>
        </w:rPr>
        <w:t>of</w:t>
      </w:r>
      <w:r>
        <w:rPr>
          <w:color w:val="231F20"/>
          <w:spacing w:val="6"/>
          <w:w w:val="105"/>
          <w:sz w:val="20"/>
        </w:rPr>
        <w:t xml:space="preserve"> </w:t>
      </w:r>
      <w:r>
        <w:rPr>
          <w:color w:val="231F20"/>
          <w:w w:val="105"/>
          <w:sz w:val="20"/>
        </w:rPr>
        <w:t>R-11.</w:t>
      </w:r>
    </w:p>
    <w:p w:rsidR="00202326" w:rsidRDefault="00437B9B">
      <w:pPr>
        <w:pStyle w:val="ListParagraph"/>
        <w:numPr>
          <w:ilvl w:val="0"/>
          <w:numId w:val="7"/>
        </w:numPr>
        <w:tabs>
          <w:tab w:val="left" w:pos="3720"/>
        </w:tabs>
        <w:spacing w:before="176" w:line="276" w:lineRule="auto"/>
        <w:ind w:right="1205"/>
        <w:rPr>
          <w:sz w:val="20"/>
        </w:rPr>
      </w:pPr>
      <w:r>
        <w:rPr>
          <w:color w:val="231F20"/>
          <w:spacing w:val="-3"/>
          <w:sz w:val="20"/>
        </w:rPr>
        <w:t xml:space="preserve">Ventilation </w:t>
      </w:r>
      <w:r>
        <w:rPr>
          <w:color w:val="231F20"/>
          <w:sz w:val="20"/>
        </w:rPr>
        <w:t xml:space="preserve">must at a minimum be provided through a bath fan rated for con- </w:t>
      </w:r>
      <w:proofErr w:type="spellStart"/>
      <w:r>
        <w:rPr>
          <w:color w:val="231F20"/>
          <w:sz w:val="20"/>
        </w:rPr>
        <w:t>tinuous</w:t>
      </w:r>
      <w:proofErr w:type="spellEnd"/>
      <w:r>
        <w:rPr>
          <w:color w:val="231F20"/>
          <w:spacing w:val="11"/>
          <w:sz w:val="20"/>
        </w:rPr>
        <w:t xml:space="preserve"> </w:t>
      </w:r>
      <w:r>
        <w:rPr>
          <w:color w:val="231F20"/>
          <w:sz w:val="20"/>
        </w:rPr>
        <w:t>use</w:t>
      </w:r>
      <w:r>
        <w:rPr>
          <w:color w:val="231F20"/>
          <w:spacing w:val="11"/>
          <w:sz w:val="20"/>
        </w:rPr>
        <w:t xml:space="preserve"> </w:t>
      </w:r>
      <w:r>
        <w:rPr>
          <w:color w:val="231F20"/>
          <w:sz w:val="20"/>
        </w:rPr>
        <w:t>and</w:t>
      </w:r>
      <w:r>
        <w:rPr>
          <w:color w:val="231F20"/>
          <w:spacing w:val="11"/>
          <w:sz w:val="20"/>
        </w:rPr>
        <w:t xml:space="preserve"> </w:t>
      </w:r>
      <w:r>
        <w:rPr>
          <w:color w:val="231F20"/>
          <w:sz w:val="20"/>
        </w:rPr>
        <w:t>set</w:t>
      </w:r>
      <w:r>
        <w:rPr>
          <w:color w:val="231F20"/>
          <w:spacing w:val="12"/>
          <w:sz w:val="20"/>
        </w:rPr>
        <w:t xml:space="preserve"> </w:t>
      </w:r>
      <w:r>
        <w:rPr>
          <w:color w:val="231F20"/>
          <w:sz w:val="20"/>
        </w:rPr>
        <w:t>on</w:t>
      </w:r>
      <w:r>
        <w:rPr>
          <w:color w:val="231F20"/>
          <w:spacing w:val="11"/>
          <w:sz w:val="20"/>
        </w:rPr>
        <w:t xml:space="preserve"> </w:t>
      </w:r>
      <w:r>
        <w:rPr>
          <w:color w:val="231F20"/>
          <w:sz w:val="20"/>
        </w:rPr>
        <w:t>an</w:t>
      </w:r>
      <w:r>
        <w:rPr>
          <w:color w:val="231F20"/>
          <w:spacing w:val="11"/>
          <w:sz w:val="20"/>
        </w:rPr>
        <w:t xml:space="preserve"> </w:t>
      </w:r>
      <w:r>
        <w:rPr>
          <w:color w:val="231F20"/>
          <w:sz w:val="20"/>
        </w:rPr>
        <w:t>independent</w:t>
      </w:r>
      <w:r>
        <w:rPr>
          <w:color w:val="231F20"/>
          <w:spacing w:val="12"/>
          <w:sz w:val="20"/>
        </w:rPr>
        <w:t xml:space="preserve"> </w:t>
      </w:r>
      <w:r>
        <w:rPr>
          <w:color w:val="231F20"/>
          <w:sz w:val="20"/>
        </w:rPr>
        <w:t>timer.</w:t>
      </w:r>
    </w:p>
    <w:p w:rsidR="00202326" w:rsidRDefault="00437B9B">
      <w:pPr>
        <w:pStyle w:val="ListParagraph"/>
        <w:numPr>
          <w:ilvl w:val="0"/>
          <w:numId w:val="7"/>
        </w:numPr>
        <w:tabs>
          <w:tab w:val="left" w:pos="3720"/>
        </w:tabs>
        <w:spacing w:line="276" w:lineRule="auto"/>
        <w:ind w:right="1179"/>
        <w:rPr>
          <w:sz w:val="20"/>
        </w:rPr>
      </w:pPr>
      <w:r>
        <w:rPr>
          <w:color w:val="231F20"/>
          <w:w w:val="105"/>
          <w:sz w:val="20"/>
        </w:rPr>
        <w:t>Insulation values throughout new construction must meet the following mini- mum standards based on the planned glazing</w:t>
      </w:r>
      <w:r>
        <w:rPr>
          <w:color w:val="231F20"/>
          <w:spacing w:val="31"/>
          <w:w w:val="105"/>
          <w:sz w:val="20"/>
        </w:rPr>
        <w:t xml:space="preserve"> </w:t>
      </w:r>
      <w:r>
        <w:rPr>
          <w:color w:val="231F20"/>
          <w:w w:val="105"/>
          <w:sz w:val="20"/>
        </w:rPr>
        <w:t>percentage.</w:t>
      </w:r>
    </w:p>
    <w:p w:rsidR="00202326" w:rsidRDefault="00437B9B">
      <w:pPr>
        <w:pStyle w:val="ListParagraph"/>
        <w:numPr>
          <w:ilvl w:val="1"/>
          <w:numId w:val="7"/>
        </w:numPr>
        <w:tabs>
          <w:tab w:val="left" w:pos="3960"/>
        </w:tabs>
        <w:ind w:hanging="241"/>
        <w:rPr>
          <w:sz w:val="20"/>
        </w:rPr>
      </w:pPr>
      <w:r>
        <w:rPr>
          <w:color w:val="231F20"/>
          <w:w w:val="105"/>
          <w:sz w:val="20"/>
        </w:rPr>
        <w:t>The Planned Glazing Percentage</w:t>
      </w:r>
      <w:r>
        <w:rPr>
          <w:color w:val="231F20"/>
          <w:spacing w:val="36"/>
          <w:w w:val="105"/>
          <w:sz w:val="20"/>
        </w:rPr>
        <w:t xml:space="preserve"> </w:t>
      </w:r>
      <w:r>
        <w:rPr>
          <w:color w:val="231F20"/>
          <w:w w:val="105"/>
          <w:sz w:val="20"/>
        </w:rPr>
        <w:t>equals:</w:t>
      </w:r>
    </w:p>
    <w:p w:rsidR="00202326" w:rsidRDefault="00437B9B">
      <w:pPr>
        <w:pStyle w:val="BodyText"/>
        <w:spacing w:before="176"/>
        <w:ind w:left="3285" w:right="3574"/>
        <w:jc w:val="center"/>
      </w:pPr>
      <w:r>
        <w:rPr>
          <w:color w:val="231F20"/>
          <w:w w:val="105"/>
        </w:rPr>
        <w:t>100 x The Glazing Area (square feet) / Gross Wall Area</w:t>
      </w:r>
    </w:p>
    <w:p w:rsidR="00202326" w:rsidRDefault="00202326">
      <w:pPr>
        <w:pStyle w:val="BodyText"/>
      </w:pPr>
    </w:p>
    <w:p w:rsidR="00202326" w:rsidRDefault="00202326">
      <w:pPr>
        <w:pStyle w:val="BodyText"/>
        <w:spacing w:before="4"/>
        <w:rPr>
          <w:sz w:val="11"/>
        </w:rPr>
      </w:pPr>
    </w:p>
    <w:tbl>
      <w:tblPr>
        <w:tblW w:w="0" w:type="auto"/>
        <w:tblInd w:w="3251"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555"/>
        <w:gridCol w:w="725"/>
        <w:gridCol w:w="725"/>
        <w:gridCol w:w="725"/>
        <w:gridCol w:w="725"/>
        <w:gridCol w:w="735"/>
      </w:tblGrid>
      <w:tr w:rsidR="00202326">
        <w:trPr>
          <w:trHeight w:val="398"/>
        </w:trPr>
        <w:tc>
          <w:tcPr>
            <w:tcW w:w="3555" w:type="dxa"/>
            <w:vMerge w:val="restart"/>
            <w:tcBorders>
              <w:bottom w:val="single" w:sz="4" w:space="0" w:color="231F20"/>
              <w:right w:val="single" w:sz="4" w:space="0" w:color="231F20"/>
            </w:tcBorders>
            <w:shd w:val="clear" w:color="auto" w:fill="C7D6D3"/>
          </w:tcPr>
          <w:p w:rsidR="00202326" w:rsidRDefault="00202326">
            <w:pPr>
              <w:pStyle w:val="TableParagraph"/>
              <w:spacing w:before="10"/>
              <w:rPr>
                <w:sz w:val="19"/>
              </w:rPr>
            </w:pPr>
          </w:p>
          <w:p w:rsidR="00202326" w:rsidRDefault="00437B9B">
            <w:pPr>
              <w:pStyle w:val="TableParagraph"/>
              <w:spacing w:before="0"/>
              <w:ind w:left="75"/>
            </w:pPr>
            <w:r>
              <w:rPr>
                <w:w w:val="105"/>
              </w:rPr>
              <w:t>Performance Standards</w:t>
            </w:r>
          </w:p>
        </w:tc>
        <w:tc>
          <w:tcPr>
            <w:tcW w:w="3635" w:type="dxa"/>
            <w:gridSpan w:val="5"/>
            <w:tcBorders>
              <w:left w:val="single" w:sz="4" w:space="0" w:color="231F20"/>
              <w:bottom w:val="single" w:sz="4" w:space="0" w:color="231F20"/>
            </w:tcBorders>
            <w:shd w:val="clear" w:color="auto" w:fill="C7D6D3"/>
          </w:tcPr>
          <w:p w:rsidR="00202326" w:rsidRDefault="00437B9B">
            <w:pPr>
              <w:pStyle w:val="TableParagraph"/>
              <w:spacing w:before="38"/>
              <w:ind w:left="74"/>
            </w:pPr>
            <w:r>
              <w:rPr>
                <w:w w:val="105"/>
              </w:rPr>
              <w:t>Planned Glazing Percentage</w:t>
            </w:r>
          </w:p>
        </w:tc>
      </w:tr>
      <w:tr w:rsidR="00202326">
        <w:trPr>
          <w:trHeight w:val="398"/>
        </w:trPr>
        <w:tc>
          <w:tcPr>
            <w:tcW w:w="3555" w:type="dxa"/>
            <w:vMerge/>
            <w:tcBorders>
              <w:top w:val="nil"/>
              <w:bottom w:val="single" w:sz="4" w:space="0" w:color="231F20"/>
              <w:right w:val="single" w:sz="4" w:space="0" w:color="231F20"/>
            </w:tcBorders>
            <w:shd w:val="clear" w:color="auto" w:fill="C7D6D3"/>
          </w:tcPr>
          <w:p w:rsidR="00202326" w:rsidRDefault="00202326">
            <w:pPr>
              <w:rPr>
                <w:sz w:val="2"/>
                <w:szCs w:val="2"/>
              </w:rPr>
            </w:pPr>
          </w:p>
        </w:tc>
        <w:tc>
          <w:tcPr>
            <w:tcW w:w="725" w:type="dxa"/>
            <w:tcBorders>
              <w:top w:val="single" w:sz="4" w:space="0" w:color="231F20"/>
              <w:left w:val="single" w:sz="4" w:space="0" w:color="231F20"/>
              <w:bottom w:val="single" w:sz="4" w:space="0" w:color="231F20"/>
              <w:right w:val="single" w:sz="4" w:space="0" w:color="231F20"/>
            </w:tcBorders>
            <w:shd w:val="clear" w:color="auto" w:fill="C7D6D3"/>
          </w:tcPr>
          <w:p w:rsidR="00202326" w:rsidRDefault="00437B9B">
            <w:pPr>
              <w:pStyle w:val="TableParagraph"/>
              <w:spacing w:before="38"/>
              <w:ind w:left="151" w:right="122"/>
              <w:jc w:val="center"/>
            </w:pPr>
            <w:r>
              <w:rPr>
                <w:w w:val="105"/>
              </w:rPr>
              <w:t>10%</w:t>
            </w:r>
          </w:p>
        </w:tc>
        <w:tc>
          <w:tcPr>
            <w:tcW w:w="725" w:type="dxa"/>
            <w:tcBorders>
              <w:top w:val="single" w:sz="4" w:space="0" w:color="231F20"/>
              <w:left w:val="single" w:sz="4" w:space="0" w:color="231F20"/>
              <w:bottom w:val="single" w:sz="4" w:space="0" w:color="231F20"/>
              <w:right w:val="single" w:sz="4" w:space="0" w:color="231F20"/>
            </w:tcBorders>
            <w:shd w:val="clear" w:color="auto" w:fill="C7D6D3"/>
          </w:tcPr>
          <w:p w:rsidR="00202326" w:rsidRDefault="00437B9B">
            <w:pPr>
              <w:pStyle w:val="TableParagraph"/>
              <w:spacing w:before="38"/>
              <w:ind w:left="151" w:right="123"/>
              <w:jc w:val="center"/>
            </w:pPr>
            <w:r>
              <w:rPr>
                <w:w w:val="105"/>
              </w:rPr>
              <w:t>13%</w:t>
            </w:r>
          </w:p>
        </w:tc>
        <w:tc>
          <w:tcPr>
            <w:tcW w:w="725" w:type="dxa"/>
            <w:tcBorders>
              <w:top w:val="single" w:sz="4" w:space="0" w:color="231F20"/>
              <w:left w:val="single" w:sz="4" w:space="0" w:color="231F20"/>
              <w:bottom w:val="single" w:sz="4" w:space="0" w:color="231F20"/>
              <w:right w:val="single" w:sz="4" w:space="0" w:color="231F20"/>
            </w:tcBorders>
            <w:shd w:val="clear" w:color="auto" w:fill="C7D6D3"/>
          </w:tcPr>
          <w:p w:rsidR="00202326" w:rsidRDefault="00437B9B">
            <w:pPr>
              <w:pStyle w:val="TableParagraph"/>
              <w:spacing w:before="38"/>
              <w:ind w:left="169"/>
            </w:pPr>
            <w:r>
              <w:rPr>
                <w:w w:val="105"/>
              </w:rPr>
              <w:t>15%</w:t>
            </w:r>
          </w:p>
        </w:tc>
        <w:tc>
          <w:tcPr>
            <w:tcW w:w="725" w:type="dxa"/>
            <w:tcBorders>
              <w:top w:val="single" w:sz="4" w:space="0" w:color="231F20"/>
              <w:left w:val="single" w:sz="4" w:space="0" w:color="231F20"/>
              <w:bottom w:val="single" w:sz="4" w:space="0" w:color="231F20"/>
              <w:right w:val="single" w:sz="4" w:space="0" w:color="231F20"/>
            </w:tcBorders>
            <w:shd w:val="clear" w:color="auto" w:fill="C7D6D3"/>
          </w:tcPr>
          <w:p w:rsidR="00202326" w:rsidRDefault="00437B9B">
            <w:pPr>
              <w:pStyle w:val="TableParagraph"/>
              <w:spacing w:before="38"/>
              <w:ind w:left="150" w:right="123"/>
              <w:jc w:val="center"/>
            </w:pPr>
            <w:r>
              <w:rPr>
                <w:w w:val="105"/>
              </w:rPr>
              <w:t>18%</w:t>
            </w:r>
          </w:p>
        </w:tc>
        <w:tc>
          <w:tcPr>
            <w:tcW w:w="735" w:type="dxa"/>
            <w:tcBorders>
              <w:top w:val="single" w:sz="4" w:space="0" w:color="231F20"/>
              <w:left w:val="single" w:sz="4" w:space="0" w:color="231F20"/>
              <w:bottom w:val="single" w:sz="4" w:space="0" w:color="231F20"/>
            </w:tcBorders>
            <w:shd w:val="clear" w:color="auto" w:fill="C7D6D3"/>
          </w:tcPr>
          <w:p w:rsidR="00202326" w:rsidRDefault="00437B9B">
            <w:pPr>
              <w:pStyle w:val="TableParagraph"/>
              <w:spacing w:before="38"/>
              <w:ind w:left="168"/>
            </w:pPr>
            <w:r>
              <w:rPr>
                <w:w w:val="105"/>
              </w:rPr>
              <w:t>25%</w:t>
            </w:r>
          </w:p>
        </w:tc>
      </w:tr>
      <w:tr w:rsidR="00202326">
        <w:trPr>
          <w:trHeight w:val="305"/>
        </w:trPr>
        <w:tc>
          <w:tcPr>
            <w:tcW w:w="3555" w:type="dxa"/>
            <w:tcBorders>
              <w:top w:val="single" w:sz="4" w:space="0" w:color="231F20"/>
              <w:bottom w:val="single" w:sz="4" w:space="0" w:color="231F20"/>
              <w:right w:val="single" w:sz="4" w:space="0" w:color="231F20"/>
            </w:tcBorders>
          </w:tcPr>
          <w:p w:rsidR="00202326" w:rsidRDefault="00437B9B">
            <w:pPr>
              <w:pStyle w:val="TableParagraph"/>
              <w:ind w:left="75"/>
              <w:rPr>
                <w:sz w:val="18"/>
              </w:rPr>
            </w:pPr>
            <w:r>
              <w:rPr>
                <w:w w:val="110"/>
                <w:sz w:val="18"/>
              </w:rPr>
              <w:t>Window U-Value</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2"/>
              <w:jc w:val="center"/>
              <w:rPr>
                <w:sz w:val="18"/>
              </w:rPr>
            </w:pPr>
            <w:r>
              <w:rPr>
                <w:w w:val="105"/>
                <w:sz w:val="18"/>
              </w:rPr>
              <w:t>0.35</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3"/>
              <w:jc w:val="center"/>
              <w:rPr>
                <w:sz w:val="18"/>
              </w:rPr>
            </w:pPr>
            <w:r>
              <w:rPr>
                <w:w w:val="105"/>
                <w:sz w:val="18"/>
              </w:rPr>
              <w:t>0.33</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201"/>
              <w:rPr>
                <w:sz w:val="18"/>
              </w:rPr>
            </w:pPr>
            <w:r>
              <w:rPr>
                <w:w w:val="105"/>
                <w:sz w:val="18"/>
              </w:rPr>
              <w:t>0.31</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0" w:right="123"/>
              <w:jc w:val="center"/>
              <w:rPr>
                <w:sz w:val="18"/>
              </w:rPr>
            </w:pPr>
            <w:r>
              <w:rPr>
                <w:w w:val="105"/>
                <w:sz w:val="18"/>
              </w:rPr>
              <w:t>0.30</w:t>
            </w:r>
          </w:p>
        </w:tc>
        <w:tc>
          <w:tcPr>
            <w:tcW w:w="735" w:type="dxa"/>
            <w:tcBorders>
              <w:top w:val="single" w:sz="4" w:space="0" w:color="231F20"/>
              <w:left w:val="single" w:sz="4" w:space="0" w:color="231F20"/>
              <w:bottom w:val="single" w:sz="4" w:space="0" w:color="231F20"/>
            </w:tcBorders>
          </w:tcPr>
          <w:p w:rsidR="00202326" w:rsidRDefault="00437B9B">
            <w:pPr>
              <w:pStyle w:val="TableParagraph"/>
              <w:ind w:left="201"/>
              <w:rPr>
                <w:sz w:val="18"/>
              </w:rPr>
            </w:pPr>
            <w:r>
              <w:rPr>
                <w:w w:val="105"/>
                <w:sz w:val="18"/>
              </w:rPr>
              <w:t>0.27</w:t>
            </w:r>
          </w:p>
        </w:tc>
      </w:tr>
      <w:tr w:rsidR="00202326">
        <w:trPr>
          <w:trHeight w:val="305"/>
        </w:trPr>
        <w:tc>
          <w:tcPr>
            <w:tcW w:w="3555" w:type="dxa"/>
            <w:tcBorders>
              <w:top w:val="single" w:sz="4" w:space="0" w:color="231F20"/>
              <w:bottom w:val="single" w:sz="4" w:space="0" w:color="231F20"/>
              <w:right w:val="single" w:sz="4" w:space="0" w:color="231F20"/>
            </w:tcBorders>
          </w:tcPr>
          <w:p w:rsidR="00202326" w:rsidRDefault="00437B9B">
            <w:pPr>
              <w:pStyle w:val="TableParagraph"/>
              <w:ind w:left="75"/>
              <w:rPr>
                <w:sz w:val="18"/>
              </w:rPr>
            </w:pPr>
            <w:r>
              <w:rPr>
                <w:w w:val="115"/>
                <w:sz w:val="18"/>
              </w:rPr>
              <w:t>Ceiling R-Value</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2"/>
              <w:jc w:val="center"/>
              <w:rPr>
                <w:sz w:val="18"/>
              </w:rPr>
            </w:pPr>
            <w:r>
              <w:rPr>
                <w:w w:val="110"/>
                <w:sz w:val="18"/>
              </w:rPr>
              <w:t>38</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3"/>
              <w:jc w:val="center"/>
              <w:rPr>
                <w:sz w:val="18"/>
              </w:rPr>
            </w:pPr>
            <w:r>
              <w:rPr>
                <w:w w:val="110"/>
                <w:sz w:val="18"/>
              </w:rPr>
              <w:t>38</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272"/>
              <w:rPr>
                <w:sz w:val="18"/>
              </w:rPr>
            </w:pPr>
            <w:r>
              <w:rPr>
                <w:w w:val="110"/>
                <w:sz w:val="18"/>
              </w:rPr>
              <w:t>38</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0" w:right="123"/>
              <w:jc w:val="center"/>
              <w:rPr>
                <w:sz w:val="18"/>
              </w:rPr>
            </w:pPr>
            <w:r>
              <w:rPr>
                <w:w w:val="110"/>
                <w:sz w:val="18"/>
              </w:rPr>
              <w:t>38</w:t>
            </w:r>
          </w:p>
        </w:tc>
        <w:tc>
          <w:tcPr>
            <w:tcW w:w="735" w:type="dxa"/>
            <w:tcBorders>
              <w:top w:val="single" w:sz="4" w:space="0" w:color="231F20"/>
              <w:left w:val="single" w:sz="4" w:space="0" w:color="231F20"/>
              <w:bottom w:val="single" w:sz="4" w:space="0" w:color="231F20"/>
            </w:tcBorders>
          </w:tcPr>
          <w:p w:rsidR="00202326" w:rsidRDefault="00437B9B">
            <w:pPr>
              <w:pStyle w:val="TableParagraph"/>
              <w:ind w:left="272"/>
              <w:rPr>
                <w:sz w:val="18"/>
              </w:rPr>
            </w:pPr>
            <w:r>
              <w:rPr>
                <w:w w:val="110"/>
                <w:sz w:val="18"/>
              </w:rPr>
              <w:t>38</w:t>
            </w:r>
          </w:p>
        </w:tc>
      </w:tr>
      <w:tr w:rsidR="00202326">
        <w:trPr>
          <w:trHeight w:val="305"/>
        </w:trPr>
        <w:tc>
          <w:tcPr>
            <w:tcW w:w="3555" w:type="dxa"/>
            <w:tcBorders>
              <w:top w:val="single" w:sz="4" w:space="0" w:color="231F20"/>
              <w:bottom w:val="single" w:sz="4" w:space="0" w:color="231F20"/>
              <w:right w:val="single" w:sz="4" w:space="0" w:color="231F20"/>
            </w:tcBorders>
          </w:tcPr>
          <w:p w:rsidR="00202326" w:rsidRDefault="00437B9B">
            <w:pPr>
              <w:pStyle w:val="TableParagraph"/>
              <w:ind w:left="75"/>
              <w:rPr>
                <w:sz w:val="18"/>
              </w:rPr>
            </w:pPr>
            <w:r>
              <w:rPr>
                <w:w w:val="110"/>
                <w:sz w:val="18"/>
              </w:rPr>
              <w:t>Above Grade Wall R-Value</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2"/>
              <w:jc w:val="center"/>
              <w:rPr>
                <w:sz w:val="18"/>
              </w:rPr>
            </w:pPr>
            <w:r>
              <w:rPr>
                <w:w w:val="110"/>
                <w:sz w:val="18"/>
              </w:rPr>
              <w:t>19</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3"/>
              <w:jc w:val="center"/>
              <w:rPr>
                <w:sz w:val="18"/>
              </w:rPr>
            </w:pPr>
            <w:r>
              <w:rPr>
                <w:w w:val="110"/>
                <w:sz w:val="18"/>
              </w:rPr>
              <w:t>19</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272"/>
              <w:rPr>
                <w:sz w:val="18"/>
              </w:rPr>
            </w:pPr>
            <w:r>
              <w:rPr>
                <w:w w:val="110"/>
                <w:sz w:val="18"/>
              </w:rPr>
              <w:t>21</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0" w:right="123"/>
              <w:jc w:val="center"/>
              <w:rPr>
                <w:sz w:val="18"/>
              </w:rPr>
            </w:pPr>
            <w:r>
              <w:rPr>
                <w:w w:val="110"/>
                <w:sz w:val="18"/>
              </w:rPr>
              <w:t>21</w:t>
            </w:r>
          </w:p>
        </w:tc>
        <w:tc>
          <w:tcPr>
            <w:tcW w:w="735" w:type="dxa"/>
            <w:tcBorders>
              <w:top w:val="single" w:sz="4" w:space="0" w:color="231F20"/>
              <w:left w:val="single" w:sz="4" w:space="0" w:color="231F20"/>
              <w:bottom w:val="single" w:sz="4" w:space="0" w:color="231F20"/>
            </w:tcBorders>
          </w:tcPr>
          <w:p w:rsidR="00202326" w:rsidRDefault="00437B9B">
            <w:pPr>
              <w:pStyle w:val="TableParagraph"/>
              <w:ind w:left="272"/>
              <w:rPr>
                <w:sz w:val="18"/>
              </w:rPr>
            </w:pPr>
            <w:r>
              <w:rPr>
                <w:w w:val="110"/>
                <w:sz w:val="18"/>
              </w:rPr>
              <w:t>21</w:t>
            </w:r>
          </w:p>
        </w:tc>
      </w:tr>
      <w:tr w:rsidR="00202326">
        <w:trPr>
          <w:trHeight w:val="305"/>
        </w:trPr>
        <w:tc>
          <w:tcPr>
            <w:tcW w:w="3555" w:type="dxa"/>
            <w:tcBorders>
              <w:top w:val="single" w:sz="4" w:space="0" w:color="231F20"/>
              <w:bottom w:val="single" w:sz="4" w:space="0" w:color="231F20"/>
              <w:right w:val="single" w:sz="4" w:space="0" w:color="231F20"/>
            </w:tcBorders>
          </w:tcPr>
          <w:p w:rsidR="00202326" w:rsidRDefault="00437B9B">
            <w:pPr>
              <w:pStyle w:val="TableParagraph"/>
              <w:ind w:left="75"/>
              <w:rPr>
                <w:sz w:val="18"/>
              </w:rPr>
            </w:pPr>
            <w:r>
              <w:rPr>
                <w:w w:val="110"/>
                <w:sz w:val="18"/>
              </w:rPr>
              <w:t>Floor R-Value</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2"/>
              <w:jc w:val="center"/>
              <w:rPr>
                <w:sz w:val="18"/>
              </w:rPr>
            </w:pPr>
            <w:r>
              <w:rPr>
                <w:w w:val="110"/>
                <w:sz w:val="18"/>
              </w:rPr>
              <w:t>30</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3"/>
              <w:jc w:val="center"/>
              <w:rPr>
                <w:sz w:val="18"/>
              </w:rPr>
            </w:pPr>
            <w:r>
              <w:rPr>
                <w:w w:val="110"/>
                <w:sz w:val="18"/>
              </w:rPr>
              <w:t>30</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272"/>
              <w:rPr>
                <w:sz w:val="18"/>
              </w:rPr>
            </w:pPr>
            <w:r>
              <w:rPr>
                <w:w w:val="110"/>
                <w:sz w:val="18"/>
              </w:rPr>
              <w:t>30</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0" w:right="123"/>
              <w:jc w:val="center"/>
              <w:rPr>
                <w:sz w:val="18"/>
              </w:rPr>
            </w:pPr>
            <w:r>
              <w:rPr>
                <w:w w:val="110"/>
                <w:sz w:val="18"/>
              </w:rPr>
              <w:t>30</w:t>
            </w:r>
          </w:p>
        </w:tc>
        <w:tc>
          <w:tcPr>
            <w:tcW w:w="735" w:type="dxa"/>
            <w:tcBorders>
              <w:top w:val="single" w:sz="4" w:space="0" w:color="231F20"/>
              <w:left w:val="single" w:sz="4" w:space="0" w:color="231F20"/>
              <w:bottom w:val="single" w:sz="4" w:space="0" w:color="231F20"/>
            </w:tcBorders>
          </w:tcPr>
          <w:p w:rsidR="00202326" w:rsidRDefault="00437B9B">
            <w:pPr>
              <w:pStyle w:val="TableParagraph"/>
              <w:ind w:left="272"/>
              <w:rPr>
                <w:sz w:val="18"/>
              </w:rPr>
            </w:pPr>
            <w:r>
              <w:rPr>
                <w:w w:val="110"/>
                <w:sz w:val="18"/>
              </w:rPr>
              <w:t>30</w:t>
            </w:r>
          </w:p>
        </w:tc>
      </w:tr>
      <w:tr w:rsidR="00202326">
        <w:trPr>
          <w:trHeight w:val="305"/>
        </w:trPr>
        <w:tc>
          <w:tcPr>
            <w:tcW w:w="3555" w:type="dxa"/>
            <w:tcBorders>
              <w:top w:val="single" w:sz="4" w:space="0" w:color="231F20"/>
              <w:bottom w:val="single" w:sz="4" w:space="0" w:color="231F20"/>
              <w:right w:val="single" w:sz="4" w:space="0" w:color="231F20"/>
            </w:tcBorders>
          </w:tcPr>
          <w:p w:rsidR="00202326" w:rsidRDefault="00437B9B">
            <w:pPr>
              <w:pStyle w:val="TableParagraph"/>
              <w:ind w:left="75"/>
              <w:rPr>
                <w:sz w:val="18"/>
              </w:rPr>
            </w:pPr>
            <w:r>
              <w:rPr>
                <w:w w:val="110"/>
                <w:sz w:val="18"/>
              </w:rPr>
              <w:t>Door U-Value</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2"/>
              <w:jc w:val="center"/>
              <w:rPr>
                <w:sz w:val="18"/>
              </w:rPr>
            </w:pPr>
            <w:r>
              <w:rPr>
                <w:w w:val="105"/>
                <w:sz w:val="18"/>
              </w:rPr>
              <w:t>0.35</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3"/>
              <w:jc w:val="center"/>
              <w:rPr>
                <w:sz w:val="18"/>
              </w:rPr>
            </w:pPr>
            <w:r>
              <w:rPr>
                <w:w w:val="105"/>
                <w:sz w:val="18"/>
              </w:rPr>
              <w:t>0.35</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201"/>
              <w:rPr>
                <w:sz w:val="18"/>
              </w:rPr>
            </w:pPr>
            <w:r>
              <w:rPr>
                <w:w w:val="105"/>
                <w:sz w:val="18"/>
              </w:rPr>
              <w:t>0.35</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0" w:right="123"/>
              <w:jc w:val="center"/>
              <w:rPr>
                <w:sz w:val="18"/>
              </w:rPr>
            </w:pPr>
            <w:r>
              <w:rPr>
                <w:w w:val="105"/>
                <w:sz w:val="18"/>
              </w:rPr>
              <w:t>0.35</w:t>
            </w:r>
          </w:p>
        </w:tc>
        <w:tc>
          <w:tcPr>
            <w:tcW w:w="735" w:type="dxa"/>
            <w:tcBorders>
              <w:top w:val="single" w:sz="4" w:space="0" w:color="231F20"/>
              <w:left w:val="single" w:sz="4" w:space="0" w:color="231F20"/>
              <w:bottom w:val="single" w:sz="4" w:space="0" w:color="231F20"/>
            </w:tcBorders>
          </w:tcPr>
          <w:p w:rsidR="00202326" w:rsidRDefault="00437B9B">
            <w:pPr>
              <w:pStyle w:val="TableParagraph"/>
              <w:ind w:left="201"/>
              <w:rPr>
                <w:sz w:val="18"/>
              </w:rPr>
            </w:pPr>
            <w:r>
              <w:rPr>
                <w:w w:val="105"/>
                <w:sz w:val="18"/>
              </w:rPr>
              <w:t>0.35</w:t>
            </w:r>
          </w:p>
        </w:tc>
      </w:tr>
      <w:tr w:rsidR="00202326">
        <w:trPr>
          <w:trHeight w:val="305"/>
        </w:trPr>
        <w:tc>
          <w:tcPr>
            <w:tcW w:w="3555" w:type="dxa"/>
            <w:tcBorders>
              <w:top w:val="single" w:sz="4" w:space="0" w:color="231F20"/>
              <w:bottom w:val="single" w:sz="4" w:space="0" w:color="231F20"/>
              <w:right w:val="single" w:sz="4" w:space="0" w:color="231F20"/>
            </w:tcBorders>
          </w:tcPr>
          <w:p w:rsidR="00202326" w:rsidRDefault="00437B9B">
            <w:pPr>
              <w:pStyle w:val="TableParagraph"/>
              <w:ind w:left="75"/>
              <w:rPr>
                <w:sz w:val="18"/>
              </w:rPr>
            </w:pPr>
            <w:r>
              <w:rPr>
                <w:w w:val="105"/>
                <w:sz w:val="18"/>
              </w:rPr>
              <w:t>% AFUE Efficiency</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2"/>
              <w:jc w:val="center"/>
              <w:rPr>
                <w:sz w:val="18"/>
              </w:rPr>
            </w:pPr>
            <w:r>
              <w:rPr>
                <w:w w:val="110"/>
                <w:sz w:val="18"/>
              </w:rPr>
              <w:t>85</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3"/>
              <w:jc w:val="center"/>
              <w:rPr>
                <w:sz w:val="18"/>
              </w:rPr>
            </w:pPr>
            <w:r>
              <w:rPr>
                <w:w w:val="110"/>
                <w:sz w:val="18"/>
              </w:rPr>
              <w:t>84</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272"/>
              <w:rPr>
                <w:sz w:val="18"/>
              </w:rPr>
            </w:pPr>
            <w:r>
              <w:rPr>
                <w:w w:val="110"/>
                <w:sz w:val="18"/>
              </w:rPr>
              <w:t>86</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0" w:right="123"/>
              <w:jc w:val="center"/>
              <w:rPr>
                <w:sz w:val="18"/>
              </w:rPr>
            </w:pPr>
            <w:r>
              <w:rPr>
                <w:w w:val="110"/>
                <w:sz w:val="18"/>
              </w:rPr>
              <w:t>90</w:t>
            </w:r>
          </w:p>
        </w:tc>
        <w:tc>
          <w:tcPr>
            <w:tcW w:w="735" w:type="dxa"/>
            <w:tcBorders>
              <w:top w:val="single" w:sz="4" w:space="0" w:color="231F20"/>
              <w:left w:val="single" w:sz="4" w:space="0" w:color="231F20"/>
              <w:bottom w:val="single" w:sz="4" w:space="0" w:color="231F20"/>
            </w:tcBorders>
          </w:tcPr>
          <w:p w:rsidR="00202326" w:rsidRDefault="00437B9B">
            <w:pPr>
              <w:pStyle w:val="TableParagraph"/>
              <w:ind w:left="272"/>
              <w:rPr>
                <w:sz w:val="18"/>
              </w:rPr>
            </w:pPr>
            <w:r>
              <w:rPr>
                <w:w w:val="110"/>
                <w:sz w:val="18"/>
              </w:rPr>
              <w:t>87</w:t>
            </w:r>
          </w:p>
        </w:tc>
      </w:tr>
      <w:tr w:rsidR="00202326">
        <w:trPr>
          <w:trHeight w:val="305"/>
        </w:trPr>
        <w:tc>
          <w:tcPr>
            <w:tcW w:w="3555" w:type="dxa"/>
            <w:tcBorders>
              <w:top w:val="single" w:sz="4" w:space="0" w:color="231F20"/>
              <w:bottom w:val="single" w:sz="4" w:space="0" w:color="231F20"/>
              <w:right w:val="single" w:sz="4" w:space="0" w:color="231F20"/>
            </w:tcBorders>
          </w:tcPr>
          <w:p w:rsidR="00202326" w:rsidRDefault="00437B9B">
            <w:pPr>
              <w:pStyle w:val="TableParagraph"/>
              <w:ind w:left="75"/>
              <w:rPr>
                <w:sz w:val="18"/>
              </w:rPr>
            </w:pPr>
            <w:r>
              <w:rPr>
                <w:w w:val="110"/>
                <w:sz w:val="18"/>
              </w:rPr>
              <w:t>Basement Wall R-Value</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2"/>
              <w:jc w:val="center"/>
              <w:rPr>
                <w:sz w:val="18"/>
              </w:rPr>
            </w:pPr>
            <w:r>
              <w:rPr>
                <w:w w:val="110"/>
                <w:sz w:val="18"/>
              </w:rPr>
              <w:t>13</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3"/>
              <w:jc w:val="center"/>
              <w:rPr>
                <w:sz w:val="18"/>
              </w:rPr>
            </w:pPr>
            <w:r>
              <w:rPr>
                <w:w w:val="110"/>
                <w:sz w:val="18"/>
              </w:rPr>
              <w:t>19</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272"/>
              <w:rPr>
                <w:sz w:val="18"/>
              </w:rPr>
            </w:pPr>
            <w:r>
              <w:rPr>
                <w:w w:val="110"/>
                <w:sz w:val="18"/>
              </w:rPr>
              <w:t>19</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0" w:right="123"/>
              <w:jc w:val="center"/>
              <w:rPr>
                <w:sz w:val="18"/>
              </w:rPr>
            </w:pPr>
            <w:r>
              <w:rPr>
                <w:w w:val="110"/>
                <w:sz w:val="18"/>
              </w:rPr>
              <w:t>19</w:t>
            </w:r>
          </w:p>
        </w:tc>
        <w:tc>
          <w:tcPr>
            <w:tcW w:w="735" w:type="dxa"/>
            <w:tcBorders>
              <w:top w:val="single" w:sz="4" w:space="0" w:color="231F20"/>
              <w:left w:val="single" w:sz="4" w:space="0" w:color="231F20"/>
              <w:bottom w:val="single" w:sz="4" w:space="0" w:color="231F20"/>
            </w:tcBorders>
          </w:tcPr>
          <w:p w:rsidR="00202326" w:rsidRDefault="00437B9B">
            <w:pPr>
              <w:pStyle w:val="TableParagraph"/>
              <w:ind w:left="272"/>
              <w:rPr>
                <w:sz w:val="18"/>
              </w:rPr>
            </w:pPr>
            <w:r>
              <w:rPr>
                <w:w w:val="110"/>
                <w:sz w:val="18"/>
              </w:rPr>
              <w:t>19</w:t>
            </w:r>
          </w:p>
        </w:tc>
      </w:tr>
      <w:tr w:rsidR="00202326">
        <w:trPr>
          <w:trHeight w:val="305"/>
        </w:trPr>
        <w:tc>
          <w:tcPr>
            <w:tcW w:w="3555" w:type="dxa"/>
            <w:tcBorders>
              <w:top w:val="single" w:sz="4" w:space="0" w:color="231F20"/>
              <w:bottom w:val="single" w:sz="4" w:space="0" w:color="231F20"/>
              <w:right w:val="single" w:sz="4" w:space="0" w:color="231F20"/>
            </w:tcBorders>
          </w:tcPr>
          <w:p w:rsidR="00202326" w:rsidRDefault="00437B9B">
            <w:pPr>
              <w:pStyle w:val="TableParagraph"/>
              <w:ind w:left="75"/>
              <w:rPr>
                <w:sz w:val="18"/>
              </w:rPr>
            </w:pPr>
            <w:r>
              <w:rPr>
                <w:w w:val="110"/>
                <w:sz w:val="18"/>
              </w:rPr>
              <w:t>Slab R-Value</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2"/>
              <w:jc w:val="center"/>
              <w:rPr>
                <w:sz w:val="18"/>
              </w:rPr>
            </w:pPr>
            <w:r>
              <w:rPr>
                <w:w w:val="110"/>
                <w:sz w:val="18"/>
              </w:rPr>
              <w:t>10</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3"/>
              <w:jc w:val="center"/>
              <w:rPr>
                <w:sz w:val="18"/>
              </w:rPr>
            </w:pPr>
            <w:r>
              <w:rPr>
                <w:w w:val="110"/>
                <w:sz w:val="18"/>
              </w:rPr>
              <w:t>10</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272"/>
              <w:rPr>
                <w:sz w:val="18"/>
              </w:rPr>
            </w:pPr>
            <w:r>
              <w:rPr>
                <w:w w:val="110"/>
                <w:sz w:val="18"/>
              </w:rPr>
              <w:t>10</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0" w:right="123"/>
              <w:jc w:val="center"/>
              <w:rPr>
                <w:sz w:val="18"/>
              </w:rPr>
            </w:pPr>
            <w:r>
              <w:rPr>
                <w:w w:val="110"/>
                <w:sz w:val="18"/>
              </w:rPr>
              <w:t>10</w:t>
            </w:r>
          </w:p>
        </w:tc>
        <w:tc>
          <w:tcPr>
            <w:tcW w:w="735" w:type="dxa"/>
            <w:tcBorders>
              <w:top w:val="single" w:sz="4" w:space="0" w:color="231F20"/>
              <w:left w:val="single" w:sz="4" w:space="0" w:color="231F20"/>
              <w:bottom w:val="single" w:sz="4" w:space="0" w:color="231F20"/>
            </w:tcBorders>
          </w:tcPr>
          <w:p w:rsidR="00202326" w:rsidRDefault="00437B9B">
            <w:pPr>
              <w:pStyle w:val="TableParagraph"/>
              <w:ind w:left="272"/>
              <w:rPr>
                <w:sz w:val="18"/>
              </w:rPr>
            </w:pPr>
            <w:r>
              <w:rPr>
                <w:w w:val="110"/>
                <w:sz w:val="18"/>
              </w:rPr>
              <w:t>13</w:t>
            </w:r>
          </w:p>
        </w:tc>
      </w:tr>
      <w:tr w:rsidR="00202326">
        <w:trPr>
          <w:trHeight w:val="305"/>
        </w:trPr>
        <w:tc>
          <w:tcPr>
            <w:tcW w:w="3555" w:type="dxa"/>
            <w:tcBorders>
              <w:top w:val="single" w:sz="4" w:space="0" w:color="231F20"/>
              <w:bottom w:val="single" w:sz="4" w:space="0" w:color="231F20"/>
              <w:right w:val="single" w:sz="4" w:space="0" w:color="231F20"/>
            </w:tcBorders>
          </w:tcPr>
          <w:p w:rsidR="00202326" w:rsidRDefault="00437B9B">
            <w:pPr>
              <w:pStyle w:val="TableParagraph"/>
              <w:ind w:left="75"/>
              <w:rPr>
                <w:sz w:val="18"/>
              </w:rPr>
            </w:pPr>
            <w:r>
              <w:rPr>
                <w:w w:val="110"/>
                <w:sz w:val="18"/>
              </w:rPr>
              <w:t>Standard Roof Assembly R-Value</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2"/>
              <w:jc w:val="center"/>
              <w:rPr>
                <w:sz w:val="18"/>
              </w:rPr>
            </w:pPr>
            <w:r>
              <w:rPr>
                <w:w w:val="110"/>
                <w:sz w:val="18"/>
              </w:rPr>
              <w:t>49</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3"/>
              <w:jc w:val="center"/>
              <w:rPr>
                <w:sz w:val="18"/>
              </w:rPr>
            </w:pPr>
            <w:r>
              <w:rPr>
                <w:w w:val="110"/>
                <w:sz w:val="18"/>
              </w:rPr>
              <w:t>49</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223"/>
              <w:rPr>
                <w:sz w:val="18"/>
              </w:rPr>
            </w:pPr>
            <w:r>
              <w:rPr>
                <w:w w:val="110"/>
                <w:sz w:val="18"/>
              </w:rPr>
              <w:t>494</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0" w:right="123"/>
              <w:jc w:val="center"/>
              <w:rPr>
                <w:sz w:val="18"/>
              </w:rPr>
            </w:pPr>
            <w:r>
              <w:rPr>
                <w:w w:val="110"/>
                <w:sz w:val="18"/>
              </w:rPr>
              <w:t>49</w:t>
            </w:r>
          </w:p>
        </w:tc>
        <w:tc>
          <w:tcPr>
            <w:tcW w:w="735" w:type="dxa"/>
            <w:tcBorders>
              <w:top w:val="single" w:sz="4" w:space="0" w:color="231F20"/>
              <w:left w:val="single" w:sz="4" w:space="0" w:color="231F20"/>
              <w:bottom w:val="single" w:sz="4" w:space="0" w:color="231F20"/>
            </w:tcBorders>
          </w:tcPr>
          <w:p w:rsidR="00202326" w:rsidRDefault="00437B9B">
            <w:pPr>
              <w:pStyle w:val="TableParagraph"/>
              <w:ind w:left="272"/>
              <w:rPr>
                <w:sz w:val="18"/>
              </w:rPr>
            </w:pPr>
            <w:r>
              <w:rPr>
                <w:w w:val="110"/>
                <w:sz w:val="18"/>
              </w:rPr>
              <w:t>49</w:t>
            </w:r>
          </w:p>
        </w:tc>
      </w:tr>
      <w:tr w:rsidR="00202326">
        <w:trPr>
          <w:trHeight w:val="305"/>
        </w:trPr>
        <w:tc>
          <w:tcPr>
            <w:tcW w:w="3555" w:type="dxa"/>
            <w:tcBorders>
              <w:top w:val="single" w:sz="4" w:space="0" w:color="231F20"/>
              <w:bottom w:val="single" w:sz="4" w:space="0" w:color="231F20"/>
              <w:right w:val="single" w:sz="4" w:space="0" w:color="231F20"/>
            </w:tcBorders>
          </w:tcPr>
          <w:p w:rsidR="00202326" w:rsidRDefault="00437B9B">
            <w:pPr>
              <w:pStyle w:val="TableParagraph"/>
              <w:ind w:left="75"/>
              <w:rPr>
                <w:sz w:val="18"/>
              </w:rPr>
            </w:pPr>
            <w:r>
              <w:rPr>
                <w:w w:val="105"/>
                <w:sz w:val="18"/>
              </w:rPr>
              <w:t>Raised Truss Roof</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2"/>
              <w:jc w:val="center"/>
              <w:rPr>
                <w:sz w:val="18"/>
              </w:rPr>
            </w:pPr>
            <w:r>
              <w:rPr>
                <w:w w:val="110"/>
                <w:sz w:val="18"/>
              </w:rPr>
              <w:t>38</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1" w:right="123"/>
              <w:jc w:val="center"/>
              <w:rPr>
                <w:sz w:val="18"/>
              </w:rPr>
            </w:pPr>
            <w:r>
              <w:rPr>
                <w:w w:val="110"/>
                <w:sz w:val="18"/>
              </w:rPr>
              <w:t>38</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272"/>
              <w:rPr>
                <w:sz w:val="18"/>
              </w:rPr>
            </w:pPr>
            <w:r>
              <w:rPr>
                <w:w w:val="110"/>
                <w:sz w:val="18"/>
              </w:rPr>
              <w:t>38</w:t>
            </w:r>
          </w:p>
        </w:tc>
        <w:tc>
          <w:tcPr>
            <w:tcW w:w="725" w:type="dxa"/>
            <w:tcBorders>
              <w:top w:val="single" w:sz="4" w:space="0" w:color="231F20"/>
              <w:left w:val="single" w:sz="4" w:space="0" w:color="231F20"/>
              <w:bottom w:val="single" w:sz="4" w:space="0" w:color="231F20"/>
              <w:right w:val="single" w:sz="4" w:space="0" w:color="231F20"/>
            </w:tcBorders>
          </w:tcPr>
          <w:p w:rsidR="00202326" w:rsidRDefault="00437B9B">
            <w:pPr>
              <w:pStyle w:val="TableParagraph"/>
              <w:ind w:left="150" w:right="123"/>
              <w:jc w:val="center"/>
              <w:rPr>
                <w:sz w:val="18"/>
              </w:rPr>
            </w:pPr>
            <w:r>
              <w:rPr>
                <w:w w:val="110"/>
                <w:sz w:val="18"/>
              </w:rPr>
              <w:t>38</w:t>
            </w:r>
          </w:p>
        </w:tc>
        <w:tc>
          <w:tcPr>
            <w:tcW w:w="735" w:type="dxa"/>
            <w:tcBorders>
              <w:top w:val="single" w:sz="4" w:space="0" w:color="231F20"/>
              <w:left w:val="single" w:sz="4" w:space="0" w:color="231F20"/>
              <w:bottom w:val="single" w:sz="4" w:space="0" w:color="231F20"/>
            </w:tcBorders>
          </w:tcPr>
          <w:p w:rsidR="00202326" w:rsidRDefault="00437B9B">
            <w:pPr>
              <w:pStyle w:val="TableParagraph"/>
              <w:ind w:left="272"/>
              <w:rPr>
                <w:sz w:val="18"/>
              </w:rPr>
            </w:pPr>
            <w:r>
              <w:rPr>
                <w:w w:val="110"/>
                <w:sz w:val="18"/>
              </w:rPr>
              <w:t>38</w:t>
            </w:r>
          </w:p>
        </w:tc>
      </w:tr>
      <w:tr w:rsidR="00202326">
        <w:trPr>
          <w:trHeight w:val="305"/>
        </w:trPr>
        <w:tc>
          <w:tcPr>
            <w:tcW w:w="3555" w:type="dxa"/>
            <w:tcBorders>
              <w:top w:val="single" w:sz="4" w:space="0" w:color="231F20"/>
              <w:right w:val="single" w:sz="4" w:space="0" w:color="231F20"/>
            </w:tcBorders>
          </w:tcPr>
          <w:p w:rsidR="00202326" w:rsidRDefault="00437B9B">
            <w:pPr>
              <w:pStyle w:val="TableParagraph"/>
              <w:ind w:left="75"/>
              <w:rPr>
                <w:sz w:val="18"/>
              </w:rPr>
            </w:pPr>
            <w:r>
              <w:rPr>
                <w:w w:val="105"/>
                <w:sz w:val="18"/>
              </w:rPr>
              <w:t>Cathedral Ceiling: up to 500 S.F.</w:t>
            </w:r>
          </w:p>
        </w:tc>
        <w:tc>
          <w:tcPr>
            <w:tcW w:w="725" w:type="dxa"/>
            <w:tcBorders>
              <w:top w:val="single" w:sz="4" w:space="0" w:color="231F20"/>
              <w:left w:val="single" w:sz="4" w:space="0" w:color="231F20"/>
              <w:right w:val="single" w:sz="4" w:space="0" w:color="231F20"/>
            </w:tcBorders>
          </w:tcPr>
          <w:p w:rsidR="00202326" w:rsidRDefault="00437B9B">
            <w:pPr>
              <w:pStyle w:val="TableParagraph"/>
              <w:ind w:left="151" w:right="122"/>
              <w:jc w:val="center"/>
              <w:rPr>
                <w:sz w:val="18"/>
              </w:rPr>
            </w:pPr>
            <w:r>
              <w:rPr>
                <w:w w:val="110"/>
                <w:sz w:val="18"/>
              </w:rPr>
              <w:t>30</w:t>
            </w:r>
          </w:p>
        </w:tc>
        <w:tc>
          <w:tcPr>
            <w:tcW w:w="725" w:type="dxa"/>
            <w:tcBorders>
              <w:top w:val="single" w:sz="4" w:space="0" w:color="231F20"/>
              <w:left w:val="single" w:sz="4" w:space="0" w:color="231F20"/>
              <w:right w:val="single" w:sz="4" w:space="0" w:color="231F20"/>
            </w:tcBorders>
          </w:tcPr>
          <w:p w:rsidR="00202326" w:rsidRDefault="00437B9B">
            <w:pPr>
              <w:pStyle w:val="TableParagraph"/>
              <w:ind w:left="151" w:right="123"/>
              <w:jc w:val="center"/>
              <w:rPr>
                <w:sz w:val="18"/>
              </w:rPr>
            </w:pPr>
            <w:r>
              <w:rPr>
                <w:w w:val="110"/>
                <w:sz w:val="18"/>
              </w:rPr>
              <w:t>30</w:t>
            </w:r>
          </w:p>
        </w:tc>
        <w:tc>
          <w:tcPr>
            <w:tcW w:w="725" w:type="dxa"/>
            <w:tcBorders>
              <w:top w:val="single" w:sz="4" w:space="0" w:color="231F20"/>
              <w:left w:val="single" w:sz="4" w:space="0" w:color="231F20"/>
              <w:right w:val="single" w:sz="4" w:space="0" w:color="231F20"/>
            </w:tcBorders>
          </w:tcPr>
          <w:p w:rsidR="00202326" w:rsidRDefault="00437B9B">
            <w:pPr>
              <w:pStyle w:val="TableParagraph"/>
              <w:ind w:left="272"/>
              <w:rPr>
                <w:sz w:val="18"/>
              </w:rPr>
            </w:pPr>
            <w:r>
              <w:rPr>
                <w:w w:val="110"/>
                <w:sz w:val="18"/>
              </w:rPr>
              <w:t>30</w:t>
            </w:r>
          </w:p>
        </w:tc>
        <w:tc>
          <w:tcPr>
            <w:tcW w:w="725" w:type="dxa"/>
            <w:tcBorders>
              <w:top w:val="single" w:sz="4" w:space="0" w:color="231F20"/>
              <w:left w:val="single" w:sz="4" w:space="0" w:color="231F20"/>
              <w:right w:val="single" w:sz="4" w:space="0" w:color="231F20"/>
            </w:tcBorders>
          </w:tcPr>
          <w:p w:rsidR="00202326" w:rsidRDefault="00437B9B">
            <w:pPr>
              <w:pStyle w:val="TableParagraph"/>
              <w:ind w:left="150" w:right="123"/>
              <w:jc w:val="center"/>
              <w:rPr>
                <w:sz w:val="18"/>
              </w:rPr>
            </w:pPr>
            <w:r>
              <w:rPr>
                <w:w w:val="110"/>
                <w:sz w:val="18"/>
              </w:rPr>
              <w:t>30</w:t>
            </w:r>
          </w:p>
        </w:tc>
        <w:tc>
          <w:tcPr>
            <w:tcW w:w="735" w:type="dxa"/>
            <w:tcBorders>
              <w:top w:val="single" w:sz="4" w:space="0" w:color="231F20"/>
              <w:left w:val="single" w:sz="4" w:space="0" w:color="231F20"/>
            </w:tcBorders>
          </w:tcPr>
          <w:p w:rsidR="00202326" w:rsidRDefault="00437B9B">
            <w:pPr>
              <w:pStyle w:val="TableParagraph"/>
              <w:ind w:left="272"/>
              <w:rPr>
                <w:sz w:val="18"/>
              </w:rPr>
            </w:pPr>
            <w:r>
              <w:rPr>
                <w:w w:val="110"/>
                <w:sz w:val="18"/>
              </w:rPr>
              <w:t>30</w:t>
            </w:r>
          </w:p>
        </w:tc>
      </w:tr>
    </w:tbl>
    <w:p w:rsidR="00202326" w:rsidRDefault="00202326">
      <w:pPr>
        <w:pStyle w:val="BodyText"/>
      </w:pPr>
    </w:p>
    <w:p w:rsidR="00202326" w:rsidRDefault="00202326">
      <w:pPr>
        <w:pStyle w:val="BodyText"/>
        <w:spacing w:before="11"/>
        <w:rPr>
          <w:sz w:val="29"/>
        </w:rPr>
      </w:pPr>
    </w:p>
    <w:p w:rsidR="00202326" w:rsidRDefault="00437B9B">
      <w:pPr>
        <w:tabs>
          <w:tab w:val="left" w:pos="1079"/>
          <w:tab w:val="left" w:pos="6103"/>
        </w:tabs>
        <w:spacing w:before="107"/>
        <w:ind w:left="192"/>
        <w:rPr>
          <w:sz w:val="18"/>
        </w:rPr>
      </w:pPr>
      <w:r>
        <w:rPr>
          <w:rFonts w:ascii="Arial"/>
          <w:b/>
          <w:color w:val="005244"/>
          <w:w w:val="110"/>
          <w:sz w:val="20"/>
        </w:rPr>
        <w:tab/>
      </w:r>
      <w:r>
        <w:rPr>
          <w:color w:val="005244"/>
          <w:spacing w:val="7"/>
          <w:w w:val="110"/>
          <w:position w:val="1"/>
          <w:sz w:val="18"/>
        </w:rPr>
        <w:t xml:space="preserve">SECTION  </w:t>
      </w:r>
      <w:r>
        <w:rPr>
          <w:color w:val="005244"/>
          <w:spacing w:val="4"/>
          <w:w w:val="110"/>
          <w:position w:val="1"/>
          <w:sz w:val="18"/>
        </w:rPr>
        <w:t xml:space="preserve">3:  </w:t>
      </w:r>
      <w:r>
        <w:rPr>
          <w:color w:val="005244"/>
          <w:spacing w:val="6"/>
          <w:w w:val="110"/>
          <w:position w:val="1"/>
          <w:sz w:val="18"/>
        </w:rPr>
        <w:t>SITE</w:t>
      </w:r>
      <w:r>
        <w:rPr>
          <w:color w:val="005244"/>
          <w:spacing w:val="23"/>
          <w:w w:val="110"/>
          <w:position w:val="1"/>
          <w:sz w:val="18"/>
        </w:rPr>
        <w:t xml:space="preserve"> </w:t>
      </w:r>
      <w:r>
        <w:rPr>
          <w:color w:val="005244"/>
          <w:spacing w:val="7"/>
          <w:w w:val="110"/>
          <w:position w:val="1"/>
          <w:sz w:val="18"/>
        </w:rPr>
        <w:t>LEVEL</w:t>
      </w:r>
      <w:r>
        <w:rPr>
          <w:color w:val="005244"/>
          <w:spacing w:val="46"/>
          <w:w w:val="110"/>
          <w:position w:val="1"/>
          <w:sz w:val="18"/>
        </w:rPr>
        <w:t xml:space="preserve"> </w:t>
      </w:r>
      <w:r>
        <w:rPr>
          <w:color w:val="005244"/>
          <w:spacing w:val="7"/>
          <w:w w:val="110"/>
          <w:position w:val="1"/>
          <w:sz w:val="18"/>
        </w:rPr>
        <w:t>DESIGN</w:t>
      </w:r>
      <w:r>
        <w:rPr>
          <w:color w:val="005244"/>
          <w:spacing w:val="7"/>
          <w:w w:val="110"/>
          <w:position w:val="1"/>
          <w:sz w:val="18"/>
        </w:rPr>
        <w:tab/>
      </w:r>
    </w:p>
    <w:p w:rsidR="00202326" w:rsidRDefault="00202326">
      <w:pPr>
        <w:rPr>
          <w:sz w:val="18"/>
        </w:rPr>
        <w:sectPr w:rsidR="00202326">
          <w:pgSz w:w="12240" w:h="15840"/>
          <w:pgMar w:top="480" w:right="360" w:bottom="280" w:left="360" w:header="720" w:footer="720" w:gutter="0"/>
          <w:cols w:space="720"/>
        </w:sectPr>
      </w:pPr>
    </w:p>
    <w:p w:rsidR="00202326" w:rsidRDefault="00437B9B">
      <w:pPr>
        <w:spacing w:before="78"/>
        <w:ind w:left="1080"/>
        <w:rPr>
          <w:sz w:val="18"/>
        </w:rPr>
      </w:pPr>
      <w:r>
        <w:rPr>
          <w:color w:val="005244"/>
          <w:w w:val="115"/>
          <w:sz w:val="18"/>
        </w:rPr>
        <w:lastRenderedPageBreak/>
        <w:t>INNOVATIVE LAND USE PLANNING TECHNIQUES: A HANDBOOK FOR SUSTAINABLE DEVELOPMENT</w:t>
      </w:r>
    </w:p>
    <w:p w:rsidR="00202326" w:rsidRDefault="00202326">
      <w:pPr>
        <w:pStyle w:val="BodyText"/>
        <w:spacing w:before="8"/>
        <w:rPr>
          <w:sz w:val="21"/>
        </w:rPr>
      </w:pPr>
    </w:p>
    <w:p w:rsidR="00202326" w:rsidRDefault="00437B9B">
      <w:pPr>
        <w:pStyle w:val="Heading2"/>
        <w:numPr>
          <w:ilvl w:val="0"/>
          <w:numId w:val="8"/>
        </w:numPr>
        <w:tabs>
          <w:tab w:val="left" w:pos="1490"/>
        </w:tabs>
        <w:spacing w:before="102"/>
        <w:ind w:left="1489" w:hanging="410"/>
        <w:jc w:val="left"/>
      </w:pPr>
      <w:r>
        <w:rPr>
          <w:color w:val="005244"/>
          <w:spacing w:val="12"/>
          <w:w w:val="120"/>
        </w:rPr>
        <w:t xml:space="preserve">NON-RESIDENTIAL </w:t>
      </w:r>
      <w:r>
        <w:rPr>
          <w:color w:val="005244"/>
          <w:spacing w:val="11"/>
          <w:w w:val="120"/>
        </w:rPr>
        <w:t>CONSTRUCTION</w:t>
      </w:r>
      <w:r>
        <w:rPr>
          <w:color w:val="005244"/>
          <w:spacing w:val="42"/>
          <w:w w:val="120"/>
        </w:rPr>
        <w:t xml:space="preserve"> </w:t>
      </w:r>
      <w:r>
        <w:rPr>
          <w:color w:val="005244"/>
          <w:spacing w:val="11"/>
          <w:w w:val="120"/>
        </w:rPr>
        <w:t>STANDARDS</w:t>
      </w:r>
    </w:p>
    <w:p w:rsidR="00202326" w:rsidRDefault="00437B9B">
      <w:pPr>
        <w:pStyle w:val="BodyText"/>
        <w:spacing w:before="165" w:line="276" w:lineRule="auto"/>
        <w:ind w:left="1079" w:right="3333"/>
      </w:pPr>
      <w:r>
        <w:rPr>
          <w:color w:val="231F20"/>
          <w:w w:val="105"/>
        </w:rPr>
        <w:t>For all non-residential new construction and substantial improvements, buildings must comply with the following:</w:t>
      </w:r>
    </w:p>
    <w:p w:rsidR="00202326" w:rsidRDefault="00437B9B">
      <w:pPr>
        <w:pStyle w:val="ListParagraph"/>
        <w:numPr>
          <w:ilvl w:val="1"/>
          <w:numId w:val="8"/>
        </w:numPr>
        <w:tabs>
          <w:tab w:val="left" w:pos="1560"/>
        </w:tabs>
        <w:spacing w:line="276" w:lineRule="auto"/>
        <w:ind w:left="1559" w:right="3315"/>
        <w:rPr>
          <w:color w:val="231F20"/>
          <w:sz w:val="20"/>
        </w:rPr>
      </w:pPr>
      <w:r>
        <w:rPr>
          <w:color w:val="231F20"/>
          <w:w w:val="105"/>
          <w:sz w:val="20"/>
        </w:rPr>
        <w:t>Whenever possible the building must incorporate high-efficiency mechanical equipment</w:t>
      </w:r>
      <w:r>
        <w:rPr>
          <w:color w:val="231F20"/>
          <w:spacing w:val="-8"/>
          <w:w w:val="105"/>
          <w:sz w:val="20"/>
        </w:rPr>
        <w:t xml:space="preserve"> </w:t>
      </w:r>
      <w:r>
        <w:rPr>
          <w:color w:val="231F20"/>
          <w:w w:val="105"/>
          <w:sz w:val="20"/>
        </w:rPr>
        <w:t>that</w:t>
      </w:r>
      <w:r>
        <w:rPr>
          <w:color w:val="231F20"/>
          <w:spacing w:val="-8"/>
          <w:w w:val="105"/>
          <w:sz w:val="20"/>
        </w:rPr>
        <w:t xml:space="preserve"> </w:t>
      </w:r>
      <w:r>
        <w:rPr>
          <w:color w:val="231F20"/>
          <w:w w:val="105"/>
          <w:sz w:val="20"/>
        </w:rPr>
        <w:t>meets</w:t>
      </w:r>
      <w:r>
        <w:rPr>
          <w:color w:val="231F20"/>
          <w:spacing w:val="-7"/>
          <w:w w:val="105"/>
          <w:sz w:val="20"/>
        </w:rPr>
        <w:t xml:space="preserve"> </w:t>
      </w:r>
      <w:r>
        <w:rPr>
          <w:color w:val="231F20"/>
          <w:w w:val="105"/>
          <w:sz w:val="20"/>
        </w:rPr>
        <w:t>or</w:t>
      </w:r>
      <w:r>
        <w:rPr>
          <w:color w:val="231F20"/>
          <w:spacing w:val="-8"/>
          <w:w w:val="105"/>
          <w:sz w:val="20"/>
        </w:rPr>
        <w:t xml:space="preserve"> </w:t>
      </w:r>
      <w:r>
        <w:rPr>
          <w:color w:val="231F20"/>
          <w:w w:val="105"/>
          <w:sz w:val="20"/>
        </w:rPr>
        <w:t>exceeds</w:t>
      </w:r>
      <w:r>
        <w:rPr>
          <w:color w:val="231F20"/>
          <w:spacing w:val="-7"/>
          <w:w w:val="105"/>
          <w:sz w:val="20"/>
        </w:rPr>
        <w:t xml:space="preserve"> </w:t>
      </w:r>
      <w:r>
        <w:rPr>
          <w:color w:val="231F20"/>
          <w:w w:val="105"/>
          <w:sz w:val="20"/>
        </w:rPr>
        <w:t>Energy</w:t>
      </w:r>
      <w:r>
        <w:rPr>
          <w:color w:val="231F20"/>
          <w:spacing w:val="-8"/>
          <w:w w:val="105"/>
          <w:sz w:val="20"/>
        </w:rPr>
        <w:t xml:space="preserve"> </w:t>
      </w:r>
      <w:r>
        <w:rPr>
          <w:color w:val="231F20"/>
          <w:w w:val="105"/>
          <w:sz w:val="20"/>
        </w:rPr>
        <w:t>Star</w:t>
      </w:r>
      <w:r>
        <w:rPr>
          <w:color w:val="231F20"/>
          <w:spacing w:val="-8"/>
          <w:w w:val="105"/>
          <w:sz w:val="20"/>
        </w:rPr>
        <w:t xml:space="preserve"> </w:t>
      </w:r>
      <w:r>
        <w:rPr>
          <w:color w:val="231F20"/>
          <w:w w:val="105"/>
          <w:sz w:val="20"/>
        </w:rPr>
        <w:t>ratings,</w:t>
      </w:r>
      <w:r>
        <w:rPr>
          <w:color w:val="231F20"/>
          <w:spacing w:val="-7"/>
          <w:w w:val="105"/>
          <w:sz w:val="20"/>
        </w:rPr>
        <w:t xml:space="preserve"> </w:t>
      </w:r>
      <w:r>
        <w:rPr>
          <w:color w:val="231F20"/>
          <w:w w:val="105"/>
          <w:sz w:val="20"/>
        </w:rPr>
        <w:t>for</w:t>
      </w:r>
      <w:r>
        <w:rPr>
          <w:color w:val="231F20"/>
          <w:spacing w:val="-8"/>
          <w:w w:val="105"/>
          <w:sz w:val="20"/>
        </w:rPr>
        <w:t xml:space="preserve"> </w:t>
      </w:r>
      <w:r>
        <w:rPr>
          <w:color w:val="231F20"/>
          <w:w w:val="105"/>
          <w:sz w:val="20"/>
        </w:rPr>
        <w:t>those</w:t>
      </w:r>
      <w:r>
        <w:rPr>
          <w:color w:val="231F20"/>
          <w:spacing w:val="-7"/>
          <w:w w:val="105"/>
          <w:sz w:val="20"/>
        </w:rPr>
        <w:t xml:space="preserve"> </w:t>
      </w:r>
      <w:r>
        <w:rPr>
          <w:color w:val="231F20"/>
          <w:w w:val="105"/>
          <w:sz w:val="20"/>
        </w:rPr>
        <w:t>products</w:t>
      </w:r>
      <w:r>
        <w:rPr>
          <w:color w:val="231F20"/>
          <w:spacing w:val="-8"/>
          <w:w w:val="105"/>
          <w:sz w:val="20"/>
        </w:rPr>
        <w:t xml:space="preserve"> </w:t>
      </w:r>
      <w:r>
        <w:rPr>
          <w:color w:val="231F20"/>
          <w:w w:val="105"/>
          <w:sz w:val="20"/>
        </w:rPr>
        <w:t xml:space="preserve">rated by the </w:t>
      </w:r>
      <w:r>
        <w:rPr>
          <w:color w:val="231F20"/>
          <w:spacing w:val="-6"/>
          <w:w w:val="105"/>
          <w:sz w:val="20"/>
        </w:rPr>
        <w:t xml:space="preserve">EPA </w:t>
      </w:r>
      <w:r>
        <w:rPr>
          <w:color w:val="231F20"/>
          <w:w w:val="105"/>
          <w:sz w:val="20"/>
        </w:rPr>
        <w:t xml:space="preserve">Energy Star Program. Products that are not reviewed by the </w:t>
      </w:r>
      <w:r>
        <w:rPr>
          <w:color w:val="231F20"/>
          <w:spacing w:val="-5"/>
          <w:w w:val="105"/>
          <w:sz w:val="20"/>
        </w:rPr>
        <w:t xml:space="preserve">EPA </w:t>
      </w:r>
      <w:r>
        <w:rPr>
          <w:color w:val="231F20"/>
          <w:w w:val="105"/>
          <w:sz w:val="20"/>
        </w:rPr>
        <w:t>should be selected from the most energy efficient</w:t>
      </w:r>
      <w:r>
        <w:rPr>
          <w:color w:val="231F20"/>
          <w:spacing w:val="33"/>
          <w:w w:val="105"/>
          <w:sz w:val="20"/>
        </w:rPr>
        <w:t xml:space="preserve"> </w:t>
      </w:r>
      <w:r>
        <w:rPr>
          <w:color w:val="231F20"/>
          <w:w w:val="105"/>
          <w:sz w:val="20"/>
        </w:rPr>
        <w:t>available.</w:t>
      </w:r>
    </w:p>
    <w:p w:rsidR="00202326" w:rsidRDefault="00437B9B">
      <w:pPr>
        <w:pStyle w:val="ListParagraph"/>
        <w:numPr>
          <w:ilvl w:val="1"/>
          <w:numId w:val="8"/>
        </w:numPr>
        <w:tabs>
          <w:tab w:val="left" w:pos="1560"/>
        </w:tabs>
        <w:spacing w:before="118" w:line="266" w:lineRule="auto"/>
        <w:ind w:left="1559" w:right="3342"/>
        <w:rPr>
          <w:color w:val="231F20"/>
          <w:sz w:val="20"/>
        </w:rPr>
      </w:pPr>
      <w:r>
        <w:rPr>
          <w:color w:val="231F20"/>
          <w:sz w:val="20"/>
        </w:rPr>
        <w:t>All insulation R-values must exceed [</w:t>
      </w:r>
      <w:r>
        <w:rPr>
          <w:rFonts w:ascii="Palatino Linotype"/>
          <w:i/>
          <w:color w:val="231F20"/>
          <w:sz w:val="20"/>
        </w:rPr>
        <w:t>State/Local</w:t>
      </w:r>
      <w:r>
        <w:rPr>
          <w:color w:val="231F20"/>
          <w:sz w:val="20"/>
        </w:rPr>
        <w:t>] building code standards by at least 15</w:t>
      </w:r>
      <w:r>
        <w:rPr>
          <w:color w:val="231F20"/>
          <w:spacing w:val="22"/>
          <w:sz w:val="20"/>
        </w:rPr>
        <w:t xml:space="preserve"> </w:t>
      </w:r>
      <w:r>
        <w:rPr>
          <w:color w:val="231F20"/>
          <w:sz w:val="20"/>
        </w:rPr>
        <w:t>percent.</w:t>
      </w:r>
    </w:p>
    <w:p w:rsidR="00202326" w:rsidRDefault="00437B9B">
      <w:pPr>
        <w:pStyle w:val="ListParagraph"/>
        <w:numPr>
          <w:ilvl w:val="1"/>
          <w:numId w:val="8"/>
        </w:numPr>
        <w:tabs>
          <w:tab w:val="left" w:pos="1560"/>
        </w:tabs>
        <w:spacing w:before="149" w:line="276" w:lineRule="auto"/>
        <w:ind w:left="1559" w:right="3284"/>
        <w:rPr>
          <w:color w:val="231F20"/>
          <w:sz w:val="20"/>
        </w:rPr>
      </w:pPr>
      <w:r>
        <w:rPr>
          <w:color w:val="231F20"/>
          <w:w w:val="105"/>
          <w:sz w:val="20"/>
        </w:rPr>
        <w:t>All</w:t>
      </w:r>
      <w:r>
        <w:rPr>
          <w:color w:val="231F20"/>
          <w:spacing w:val="-15"/>
          <w:w w:val="105"/>
          <w:sz w:val="20"/>
        </w:rPr>
        <w:t xml:space="preserve"> </w:t>
      </w:r>
      <w:r>
        <w:rPr>
          <w:color w:val="231F20"/>
          <w:w w:val="105"/>
          <w:sz w:val="20"/>
        </w:rPr>
        <w:t>new</w:t>
      </w:r>
      <w:r>
        <w:rPr>
          <w:color w:val="231F20"/>
          <w:spacing w:val="-14"/>
          <w:w w:val="105"/>
          <w:sz w:val="20"/>
        </w:rPr>
        <w:t xml:space="preserve"> </w:t>
      </w:r>
      <w:r>
        <w:rPr>
          <w:color w:val="231F20"/>
          <w:w w:val="105"/>
          <w:sz w:val="20"/>
        </w:rPr>
        <w:t>buildings</w:t>
      </w:r>
      <w:r>
        <w:rPr>
          <w:color w:val="231F20"/>
          <w:spacing w:val="-14"/>
          <w:w w:val="105"/>
          <w:sz w:val="20"/>
        </w:rPr>
        <w:t xml:space="preserve"> </w:t>
      </w:r>
      <w:r>
        <w:rPr>
          <w:color w:val="231F20"/>
          <w:w w:val="105"/>
          <w:sz w:val="20"/>
        </w:rPr>
        <w:t>must</w:t>
      </w:r>
      <w:r>
        <w:rPr>
          <w:color w:val="231F20"/>
          <w:spacing w:val="-14"/>
          <w:w w:val="105"/>
          <w:sz w:val="20"/>
        </w:rPr>
        <w:t xml:space="preserve"> </w:t>
      </w:r>
      <w:r>
        <w:rPr>
          <w:color w:val="231F20"/>
          <w:w w:val="105"/>
          <w:sz w:val="20"/>
        </w:rPr>
        <w:t>demonstrate</w:t>
      </w:r>
      <w:r>
        <w:rPr>
          <w:color w:val="231F20"/>
          <w:spacing w:val="-14"/>
          <w:w w:val="105"/>
          <w:sz w:val="20"/>
        </w:rPr>
        <w:t xml:space="preserve"> </w:t>
      </w:r>
      <w:r>
        <w:rPr>
          <w:color w:val="231F20"/>
          <w:w w:val="105"/>
          <w:sz w:val="20"/>
        </w:rPr>
        <w:t>a</w:t>
      </w:r>
      <w:r>
        <w:rPr>
          <w:color w:val="231F20"/>
          <w:spacing w:val="-14"/>
          <w:w w:val="105"/>
          <w:sz w:val="20"/>
        </w:rPr>
        <w:t xml:space="preserve"> </w:t>
      </w:r>
      <w:r>
        <w:rPr>
          <w:color w:val="231F20"/>
          <w:w w:val="105"/>
          <w:sz w:val="20"/>
        </w:rPr>
        <w:t>20</w:t>
      </w:r>
      <w:r>
        <w:rPr>
          <w:color w:val="231F20"/>
          <w:spacing w:val="-14"/>
          <w:w w:val="105"/>
          <w:sz w:val="20"/>
        </w:rPr>
        <w:t xml:space="preserve"> </w:t>
      </w:r>
      <w:r>
        <w:rPr>
          <w:color w:val="231F20"/>
          <w:w w:val="105"/>
          <w:sz w:val="20"/>
        </w:rPr>
        <w:t>percent</w:t>
      </w:r>
      <w:r>
        <w:rPr>
          <w:color w:val="231F20"/>
          <w:spacing w:val="-14"/>
          <w:w w:val="105"/>
          <w:sz w:val="20"/>
        </w:rPr>
        <w:t xml:space="preserve"> </w:t>
      </w:r>
      <w:r>
        <w:rPr>
          <w:color w:val="231F20"/>
          <w:w w:val="105"/>
          <w:sz w:val="20"/>
        </w:rPr>
        <w:t>improvement</w:t>
      </w:r>
      <w:r>
        <w:rPr>
          <w:color w:val="231F20"/>
          <w:spacing w:val="-14"/>
          <w:w w:val="105"/>
          <w:sz w:val="20"/>
        </w:rPr>
        <w:t xml:space="preserve"> </w:t>
      </w:r>
      <w:r>
        <w:rPr>
          <w:color w:val="231F20"/>
          <w:w w:val="105"/>
          <w:sz w:val="20"/>
        </w:rPr>
        <w:t>of</w:t>
      </w:r>
      <w:r>
        <w:rPr>
          <w:color w:val="231F20"/>
          <w:spacing w:val="-14"/>
          <w:w w:val="105"/>
          <w:sz w:val="20"/>
        </w:rPr>
        <w:t xml:space="preserve"> </w:t>
      </w:r>
      <w:r>
        <w:rPr>
          <w:color w:val="231F20"/>
          <w:w w:val="105"/>
          <w:sz w:val="20"/>
        </w:rPr>
        <w:t>the</w:t>
      </w:r>
      <w:r>
        <w:rPr>
          <w:color w:val="231F20"/>
          <w:spacing w:val="-14"/>
          <w:w w:val="105"/>
          <w:sz w:val="20"/>
        </w:rPr>
        <w:t xml:space="preserve"> </w:t>
      </w:r>
      <w:r>
        <w:rPr>
          <w:color w:val="231F20"/>
          <w:w w:val="105"/>
          <w:sz w:val="20"/>
        </w:rPr>
        <w:t>proposed building</w:t>
      </w:r>
      <w:r>
        <w:rPr>
          <w:color w:val="231F20"/>
          <w:spacing w:val="-9"/>
          <w:w w:val="105"/>
          <w:sz w:val="20"/>
        </w:rPr>
        <w:t xml:space="preserve"> </w:t>
      </w:r>
      <w:r>
        <w:rPr>
          <w:color w:val="231F20"/>
          <w:w w:val="105"/>
          <w:sz w:val="20"/>
        </w:rPr>
        <w:t>performance</w:t>
      </w:r>
      <w:r>
        <w:rPr>
          <w:color w:val="231F20"/>
          <w:spacing w:val="-8"/>
          <w:w w:val="105"/>
          <w:sz w:val="20"/>
        </w:rPr>
        <w:t xml:space="preserve"> </w:t>
      </w:r>
      <w:r>
        <w:rPr>
          <w:color w:val="231F20"/>
          <w:w w:val="105"/>
          <w:sz w:val="20"/>
        </w:rPr>
        <w:t>rating</w:t>
      </w:r>
      <w:r>
        <w:rPr>
          <w:color w:val="231F20"/>
          <w:spacing w:val="-9"/>
          <w:w w:val="105"/>
          <w:sz w:val="20"/>
        </w:rPr>
        <w:t xml:space="preserve"> </w:t>
      </w:r>
      <w:r>
        <w:rPr>
          <w:color w:val="231F20"/>
          <w:w w:val="105"/>
          <w:sz w:val="20"/>
        </w:rPr>
        <w:t>over</w:t>
      </w:r>
      <w:r>
        <w:rPr>
          <w:color w:val="231F20"/>
          <w:spacing w:val="-8"/>
          <w:w w:val="105"/>
          <w:sz w:val="20"/>
        </w:rPr>
        <w:t xml:space="preserve"> </w:t>
      </w:r>
      <w:r>
        <w:rPr>
          <w:color w:val="231F20"/>
          <w:w w:val="105"/>
          <w:sz w:val="20"/>
        </w:rPr>
        <w:t>the</w:t>
      </w:r>
      <w:r>
        <w:rPr>
          <w:color w:val="231F20"/>
          <w:spacing w:val="-9"/>
          <w:w w:val="105"/>
          <w:sz w:val="20"/>
        </w:rPr>
        <w:t xml:space="preserve"> </w:t>
      </w:r>
      <w:r>
        <w:rPr>
          <w:color w:val="231F20"/>
          <w:w w:val="105"/>
          <w:sz w:val="20"/>
        </w:rPr>
        <w:t>baseline</w:t>
      </w:r>
      <w:r>
        <w:rPr>
          <w:color w:val="231F20"/>
          <w:spacing w:val="-8"/>
          <w:w w:val="105"/>
          <w:sz w:val="20"/>
        </w:rPr>
        <w:t xml:space="preserve"> </w:t>
      </w:r>
      <w:r>
        <w:rPr>
          <w:color w:val="231F20"/>
          <w:w w:val="105"/>
          <w:sz w:val="20"/>
        </w:rPr>
        <w:t>building</w:t>
      </w:r>
      <w:r>
        <w:rPr>
          <w:color w:val="231F20"/>
          <w:spacing w:val="-9"/>
          <w:w w:val="105"/>
          <w:sz w:val="20"/>
        </w:rPr>
        <w:t xml:space="preserve"> </w:t>
      </w:r>
      <w:r>
        <w:rPr>
          <w:color w:val="231F20"/>
          <w:w w:val="105"/>
          <w:sz w:val="20"/>
        </w:rPr>
        <w:t>performance</w:t>
      </w:r>
      <w:r>
        <w:rPr>
          <w:color w:val="231F20"/>
          <w:spacing w:val="-8"/>
          <w:w w:val="105"/>
          <w:sz w:val="20"/>
        </w:rPr>
        <w:t xml:space="preserve"> </w:t>
      </w:r>
      <w:r>
        <w:rPr>
          <w:color w:val="231F20"/>
          <w:w w:val="105"/>
          <w:sz w:val="20"/>
        </w:rPr>
        <w:t>rating</w:t>
      </w:r>
      <w:r>
        <w:rPr>
          <w:color w:val="231F20"/>
          <w:spacing w:val="-9"/>
          <w:w w:val="105"/>
          <w:sz w:val="20"/>
        </w:rPr>
        <w:t xml:space="preserve"> </w:t>
      </w:r>
      <w:r>
        <w:rPr>
          <w:color w:val="231F20"/>
          <w:w w:val="105"/>
          <w:sz w:val="20"/>
        </w:rPr>
        <w:t xml:space="preserve">per State Building Codes/ASHRAE 99 by a </w:t>
      </w:r>
      <w:proofErr w:type="gramStart"/>
      <w:r>
        <w:rPr>
          <w:color w:val="231F20"/>
          <w:w w:val="105"/>
          <w:sz w:val="20"/>
        </w:rPr>
        <w:t>whole  building</w:t>
      </w:r>
      <w:proofErr w:type="gramEnd"/>
      <w:r>
        <w:rPr>
          <w:color w:val="231F20"/>
          <w:w w:val="105"/>
          <w:sz w:val="20"/>
        </w:rPr>
        <w:t xml:space="preserve">  project  simulation using Appendix G, Building Performance Rating Method, of ASRAE/IESNA Standard 90.1-2004. Existing building renovations must demonstrate a mini- mum 15 percent improvement of the overall building performance</w:t>
      </w:r>
      <w:r>
        <w:rPr>
          <w:color w:val="231F20"/>
          <w:spacing w:val="-24"/>
          <w:w w:val="105"/>
          <w:sz w:val="20"/>
        </w:rPr>
        <w:t xml:space="preserve"> </w:t>
      </w:r>
      <w:r>
        <w:rPr>
          <w:color w:val="231F20"/>
          <w:w w:val="105"/>
          <w:sz w:val="20"/>
        </w:rPr>
        <w:t>rating.</w:t>
      </w:r>
    </w:p>
    <w:p w:rsidR="00202326" w:rsidRDefault="00437B9B">
      <w:pPr>
        <w:pStyle w:val="ListParagraph"/>
        <w:numPr>
          <w:ilvl w:val="1"/>
          <w:numId w:val="8"/>
        </w:numPr>
        <w:tabs>
          <w:tab w:val="left" w:pos="1560"/>
        </w:tabs>
        <w:spacing w:before="135" w:line="276" w:lineRule="auto"/>
        <w:ind w:left="1559" w:right="3395"/>
        <w:rPr>
          <w:color w:val="231F20"/>
          <w:sz w:val="20"/>
        </w:rPr>
      </w:pPr>
      <w:r>
        <w:rPr>
          <w:color w:val="231F20"/>
          <w:w w:val="105"/>
          <w:sz w:val="20"/>
        </w:rPr>
        <w:t xml:space="preserve">Cargo doors and loading docks must have weather seals to minimize air </w:t>
      </w:r>
      <w:proofErr w:type="spellStart"/>
      <w:r>
        <w:rPr>
          <w:color w:val="231F20"/>
          <w:w w:val="105"/>
          <w:sz w:val="20"/>
        </w:rPr>
        <w:t>infil</w:t>
      </w:r>
      <w:proofErr w:type="spellEnd"/>
      <w:r>
        <w:rPr>
          <w:color w:val="231F20"/>
          <w:w w:val="105"/>
          <w:sz w:val="20"/>
        </w:rPr>
        <w:t xml:space="preserve">- </w:t>
      </w:r>
      <w:proofErr w:type="spellStart"/>
      <w:r>
        <w:rPr>
          <w:color w:val="231F20"/>
          <w:w w:val="105"/>
          <w:sz w:val="20"/>
        </w:rPr>
        <w:t>tration</w:t>
      </w:r>
      <w:proofErr w:type="spellEnd"/>
      <w:r>
        <w:rPr>
          <w:color w:val="231F20"/>
          <w:w w:val="105"/>
          <w:sz w:val="20"/>
        </w:rPr>
        <w:t xml:space="preserve"> when vehicles are parked in the</w:t>
      </w:r>
      <w:r>
        <w:rPr>
          <w:color w:val="231F20"/>
          <w:spacing w:val="44"/>
          <w:w w:val="105"/>
          <w:sz w:val="20"/>
        </w:rPr>
        <w:t xml:space="preserve"> </w:t>
      </w:r>
      <w:r>
        <w:rPr>
          <w:color w:val="231F20"/>
          <w:spacing w:val="-3"/>
          <w:w w:val="105"/>
          <w:sz w:val="20"/>
        </w:rPr>
        <w:t>doorway.</w:t>
      </w:r>
    </w:p>
    <w:p w:rsidR="00202326" w:rsidRDefault="00437B9B">
      <w:pPr>
        <w:pStyle w:val="ListParagraph"/>
        <w:numPr>
          <w:ilvl w:val="1"/>
          <w:numId w:val="8"/>
        </w:numPr>
        <w:tabs>
          <w:tab w:val="left" w:pos="1560"/>
        </w:tabs>
        <w:spacing w:before="139" w:line="276" w:lineRule="auto"/>
        <w:ind w:left="1559" w:right="3249"/>
        <w:rPr>
          <w:color w:val="231F20"/>
          <w:sz w:val="20"/>
        </w:rPr>
      </w:pPr>
      <w:r>
        <w:rPr>
          <w:color w:val="231F20"/>
          <w:spacing w:val="-3"/>
          <w:w w:val="105"/>
          <w:sz w:val="20"/>
        </w:rPr>
        <w:t xml:space="preserve">Vestibules </w:t>
      </w:r>
      <w:r>
        <w:rPr>
          <w:color w:val="231F20"/>
          <w:w w:val="105"/>
          <w:sz w:val="20"/>
        </w:rPr>
        <w:t>must be provided as a buffer between the interior conditioned air and</w:t>
      </w:r>
      <w:r>
        <w:rPr>
          <w:color w:val="231F20"/>
          <w:spacing w:val="-6"/>
          <w:w w:val="105"/>
          <w:sz w:val="20"/>
        </w:rPr>
        <w:t xml:space="preserve"> </w:t>
      </w:r>
      <w:r>
        <w:rPr>
          <w:color w:val="231F20"/>
          <w:w w:val="105"/>
          <w:sz w:val="20"/>
        </w:rPr>
        <w:t>the</w:t>
      </w:r>
      <w:r>
        <w:rPr>
          <w:color w:val="231F20"/>
          <w:spacing w:val="-6"/>
          <w:w w:val="105"/>
          <w:sz w:val="20"/>
        </w:rPr>
        <w:t xml:space="preserve"> </w:t>
      </w:r>
      <w:r>
        <w:rPr>
          <w:color w:val="231F20"/>
          <w:w w:val="105"/>
          <w:sz w:val="20"/>
        </w:rPr>
        <w:t>outdoors.</w:t>
      </w:r>
      <w:r>
        <w:rPr>
          <w:color w:val="231F20"/>
          <w:spacing w:val="-5"/>
          <w:w w:val="105"/>
          <w:sz w:val="20"/>
        </w:rPr>
        <w:t xml:space="preserve"> </w:t>
      </w:r>
      <w:r>
        <w:rPr>
          <w:color w:val="231F20"/>
          <w:w w:val="105"/>
          <w:sz w:val="20"/>
        </w:rPr>
        <w:t>Interior</w:t>
      </w:r>
      <w:r>
        <w:rPr>
          <w:color w:val="231F20"/>
          <w:spacing w:val="-6"/>
          <w:w w:val="105"/>
          <w:sz w:val="20"/>
        </w:rPr>
        <w:t xml:space="preserve"> </w:t>
      </w:r>
      <w:r>
        <w:rPr>
          <w:color w:val="231F20"/>
          <w:w w:val="105"/>
          <w:sz w:val="20"/>
        </w:rPr>
        <w:t>and</w:t>
      </w:r>
      <w:r>
        <w:rPr>
          <w:color w:val="231F20"/>
          <w:spacing w:val="-5"/>
          <w:w w:val="105"/>
          <w:sz w:val="20"/>
        </w:rPr>
        <w:t xml:space="preserve"> </w:t>
      </w:r>
      <w:r>
        <w:rPr>
          <w:color w:val="231F20"/>
          <w:w w:val="105"/>
          <w:sz w:val="20"/>
        </w:rPr>
        <w:t>exterior</w:t>
      </w:r>
      <w:r>
        <w:rPr>
          <w:color w:val="231F20"/>
          <w:spacing w:val="-6"/>
          <w:w w:val="105"/>
          <w:sz w:val="20"/>
        </w:rPr>
        <w:t xml:space="preserve"> </w:t>
      </w:r>
      <w:r>
        <w:rPr>
          <w:color w:val="231F20"/>
          <w:w w:val="105"/>
          <w:sz w:val="20"/>
        </w:rPr>
        <w:t>doors</w:t>
      </w:r>
      <w:r>
        <w:rPr>
          <w:color w:val="231F20"/>
          <w:spacing w:val="-5"/>
          <w:w w:val="105"/>
          <w:sz w:val="20"/>
        </w:rPr>
        <w:t xml:space="preserve"> </w:t>
      </w:r>
      <w:r>
        <w:rPr>
          <w:color w:val="231F20"/>
          <w:w w:val="105"/>
          <w:sz w:val="20"/>
        </w:rPr>
        <w:t>must</w:t>
      </w:r>
      <w:r>
        <w:rPr>
          <w:color w:val="231F20"/>
          <w:spacing w:val="-6"/>
          <w:w w:val="105"/>
          <w:sz w:val="20"/>
        </w:rPr>
        <w:t xml:space="preserve"> </w:t>
      </w:r>
      <w:r>
        <w:rPr>
          <w:color w:val="231F20"/>
          <w:w w:val="105"/>
          <w:sz w:val="20"/>
        </w:rPr>
        <w:t>be</w:t>
      </w:r>
      <w:r>
        <w:rPr>
          <w:color w:val="231F20"/>
          <w:spacing w:val="-5"/>
          <w:w w:val="105"/>
          <w:sz w:val="20"/>
        </w:rPr>
        <w:t xml:space="preserve"> </w:t>
      </w:r>
      <w:r>
        <w:rPr>
          <w:color w:val="231F20"/>
          <w:w w:val="105"/>
          <w:sz w:val="20"/>
        </w:rPr>
        <w:t>a</w:t>
      </w:r>
      <w:r>
        <w:rPr>
          <w:color w:val="231F20"/>
          <w:spacing w:val="-6"/>
          <w:w w:val="105"/>
          <w:sz w:val="20"/>
        </w:rPr>
        <w:t xml:space="preserve"> </w:t>
      </w:r>
      <w:r>
        <w:rPr>
          <w:color w:val="231F20"/>
          <w:w w:val="105"/>
          <w:sz w:val="20"/>
        </w:rPr>
        <w:t>minimum</w:t>
      </w:r>
      <w:r>
        <w:rPr>
          <w:color w:val="231F20"/>
          <w:spacing w:val="-5"/>
          <w:w w:val="105"/>
          <w:sz w:val="20"/>
        </w:rPr>
        <w:t xml:space="preserve"> </w:t>
      </w:r>
      <w:r>
        <w:rPr>
          <w:color w:val="231F20"/>
          <w:w w:val="105"/>
          <w:sz w:val="20"/>
        </w:rPr>
        <w:t>of</w:t>
      </w:r>
      <w:r>
        <w:rPr>
          <w:color w:val="231F20"/>
          <w:spacing w:val="-6"/>
          <w:w w:val="105"/>
          <w:sz w:val="20"/>
        </w:rPr>
        <w:t xml:space="preserve"> </w:t>
      </w:r>
      <w:r>
        <w:rPr>
          <w:color w:val="231F20"/>
          <w:w w:val="105"/>
          <w:sz w:val="20"/>
        </w:rPr>
        <w:t>seven</w:t>
      </w:r>
      <w:r>
        <w:rPr>
          <w:color w:val="231F20"/>
          <w:spacing w:val="-5"/>
          <w:w w:val="105"/>
          <w:sz w:val="20"/>
        </w:rPr>
        <w:t xml:space="preserve"> </w:t>
      </w:r>
      <w:r>
        <w:rPr>
          <w:color w:val="231F20"/>
          <w:w w:val="105"/>
          <w:sz w:val="20"/>
        </w:rPr>
        <w:t>feet apart when both sets of doors are</w:t>
      </w:r>
      <w:r>
        <w:rPr>
          <w:color w:val="231F20"/>
          <w:spacing w:val="44"/>
          <w:w w:val="105"/>
          <w:sz w:val="20"/>
        </w:rPr>
        <w:t xml:space="preserve"> </w:t>
      </w:r>
      <w:r>
        <w:rPr>
          <w:color w:val="231F20"/>
          <w:w w:val="105"/>
          <w:sz w:val="20"/>
        </w:rPr>
        <w:t>closed.</w:t>
      </w:r>
    </w:p>
    <w:p w:rsidR="00202326" w:rsidRDefault="00437B9B">
      <w:pPr>
        <w:pStyle w:val="ListParagraph"/>
        <w:numPr>
          <w:ilvl w:val="1"/>
          <w:numId w:val="8"/>
        </w:numPr>
        <w:tabs>
          <w:tab w:val="left" w:pos="1560"/>
        </w:tabs>
        <w:spacing w:line="276" w:lineRule="auto"/>
        <w:ind w:left="1559" w:right="3283"/>
        <w:rPr>
          <w:color w:val="231F20"/>
          <w:sz w:val="20"/>
        </w:rPr>
      </w:pPr>
      <w:r>
        <w:rPr>
          <w:color w:val="231F20"/>
          <w:w w:val="105"/>
          <w:sz w:val="20"/>
        </w:rPr>
        <w:t xml:space="preserve">Recessed lighting fixtures must be </w:t>
      </w:r>
      <w:r>
        <w:rPr>
          <w:color w:val="231F20"/>
          <w:spacing w:val="-8"/>
          <w:w w:val="105"/>
          <w:sz w:val="20"/>
        </w:rPr>
        <w:t xml:space="preserve">Type </w:t>
      </w:r>
      <w:r>
        <w:rPr>
          <w:color w:val="231F20"/>
          <w:w w:val="115"/>
          <w:sz w:val="20"/>
        </w:rPr>
        <w:t xml:space="preserve">IC </w:t>
      </w:r>
      <w:r>
        <w:rPr>
          <w:color w:val="231F20"/>
          <w:w w:val="105"/>
          <w:sz w:val="20"/>
        </w:rPr>
        <w:t xml:space="preserve">rated and sealed, prohibiting air infiltration between conditioned and unconditioned air spaces. OR </w:t>
      </w:r>
      <w:r>
        <w:rPr>
          <w:color w:val="231F20"/>
          <w:spacing w:val="-8"/>
          <w:w w:val="105"/>
          <w:sz w:val="20"/>
        </w:rPr>
        <w:t xml:space="preserve">Type </w:t>
      </w:r>
      <w:r>
        <w:rPr>
          <w:color w:val="231F20"/>
          <w:w w:val="115"/>
          <w:sz w:val="20"/>
        </w:rPr>
        <w:t xml:space="preserve">IC </w:t>
      </w:r>
      <w:r>
        <w:rPr>
          <w:color w:val="231F20"/>
          <w:w w:val="105"/>
          <w:sz w:val="20"/>
        </w:rPr>
        <w:t xml:space="preserve">or non-IC rated fixtures must be installed inside a sealed box constructed with ½ inch gypsum wall board, or other air tight assembly, with a minimum ½ inch clearance from combustible materials and a minimum </w:t>
      </w:r>
      <w:proofErr w:type="gramStart"/>
      <w:r>
        <w:rPr>
          <w:color w:val="231F20"/>
          <w:w w:val="105"/>
          <w:sz w:val="20"/>
        </w:rPr>
        <w:t>3 inch</w:t>
      </w:r>
      <w:proofErr w:type="gramEnd"/>
      <w:r>
        <w:rPr>
          <w:color w:val="231F20"/>
          <w:w w:val="105"/>
          <w:sz w:val="20"/>
        </w:rPr>
        <w:t xml:space="preserve"> clearance from insulation</w:t>
      </w:r>
      <w:r>
        <w:rPr>
          <w:color w:val="231F20"/>
          <w:spacing w:val="8"/>
          <w:w w:val="105"/>
          <w:sz w:val="20"/>
        </w:rPr>
        <w:t xml:space="preserve"> </w:t>
      </w:r>
      <w:r>
        <w:rPr>
          <w:color w:val="231F20"/>
          <w:w w:val="105"/>
          <w:sz w:val="20"/>
        </w:rPr>
        <w:t>material.</w:t>
      </w:r>
    </w:p>
    <w:p w:rsidR="00202326" w:rsidRDefault="00437B9B">
      <w:pPr>
        <w:pStyle w:val="ListParagraph"/>
        <w:numPr>
          <w:ilvl w:val="1"/>
          <w:numId w:val="8"/>
        </w:numPr>
        <w:tabs>
          <w:tab w:val="left" w:pos="1560"/>
        </w:tabs>
        <w:spacing w:before="135"/>
        <w:ind w:left="1559" w:hanging="301"/>
        <w:rPr>
          <w:color w:val="231F20"/>
          <w:sz w:val="20"/>
        </w:rPr>
      </w:pPr>
      <w:r>
        <w:rPr>
          <w:color w:val="231F20"/>
          <w:w w:val="105"/>
          <w:sz w:val="20"/>
        </w:rPr>
        <w:t>All</w:t>
      </w:r>
      <w:r>
        <w:rPr>
          <w:color w:val="231F20"/>
          <w:spacing w:val="8"/>
          <w:w w:val="105"/>
          <w:sz w:val="20"/>
        </w:rPr>
        <w:t xml:space="preserve"> </w:t>
      </w:r>
      <w:r>
        <w:rPr>
          <w:color w:val="231F20"/>
          <w:w w:val="105"/>
          <w:sz w:val="20"/>
        </w:rPr>
        <w:t>windows</w:t>
      </w:r>
      <w:r>
        <w:rPr>
          <w:color w:val="231F20"/>
          <w:spacing w:val="8"/>
          <w:w w:val="105"/>
          <w:sz w:val="20"/>
        </w:rPr>
        <w:t xml:space="preserve"> </w:t>
      </w:r>
      <w:r>
        <w:rPr>
          <w:color w:val="231F20"/>
          <w:w w:val="105"/>
          <w:sz w:val="20"/>
        </w:rPr>
        <w:t>must</w:t>
      </w:r>
      <w:r>
        <w:rPr>
          <w:color w:val="231F20"/>
          <w:spacing w:val="9"/>
          <w:w w:val="105"/>
          <w:sz w:val="20"/>
        </w:rPr>
        <w:t xml:space="preserve"> </w:t>
      </w:r>
      <w:r>
        <w:rPr>
          <w:color w:val="231F20"/>
          <w:w w:val="105"/>
          <w:sz w:val="20"/>
        </w:rPr>
        <w:t>have</w:t>
      </w:r>
      <w:r>
        <w:rPr>
          <w:color w:val="231F20"/>
          <w:spacing w:val="8"/>
          <w:w w:val="105"/>
          <w:sz w:val="20"/>
        </w:rPr>
        <w:t xml:space="preserve"> </w:t>
      </w:r>
      <w:r>
        <w:rPr>
          <w:color w:val="231F20"/>
          <w:w w:val="105"/>
          <w:sz w:val="20"/>
        </w:rPr>
        <w:t>a</w:t>
      </w:r>
      <w:r>
        <w:rPr>
          <w:color w:val="231F20"/>
          <w:spacing w:val="9"/>
          <w:w w:val="105"/>
          <w:sz w:val="20"/>
        </w:rPr>
        <w:t xml:space="preserve"> </w:t>
      </w:r>
      <w:r>
        <w:rPr>
          <w:color w:val="231F20"/>
          <w:spacing w:val="-4"/>
          <w:w w:val="105"/>
          <w:sz w:val="20"/>
        </w:rPr>
        <w:t>U-Value</w:t>
      </w:r>
      <w:r>
        <w:rPr>
          <w:color w:val="231F20"/>
          <w:spacing w:val="8"/>
          <w:w w:val="105"/>
          <w:sz w:val="20"/>
        </w:rPr>
        <w:t xml:space="preserve"> </w:t>
      </w:r>
      <w:r>
        <w:rPr>
          <w:color w:val="231F20"/>
          <w:w w:val="105"/>
          <w:sz w:val="20"/>
        </w:rPr>
        <w:t>of</w:t>
      </w:r>
      <w:r>
        <w:rPr>
          <w:color w:val="231F20"/>
          <w:spacing w:val="9"/>
          <w:w w:val="105"/>
          <w:sz w:val="20"/>
        </w:rPr>
        <w:t xml:space="preserve"> </w:t>
      </w:r>
      <w:r>
        <w:rPr>
          <w:color w:val="231F20"/>
          <w:w w:val="105"/>
          <w:sz w:val="20"/>
        </w:rPr>
        <w:t>.35</w:t>
      </w:r>
      <w:r>
        <w:rPr>
          <w:color w:val="231F20"/>
          <w:spacing w:val="8"/>
          <w:w w:val="105"/>
          <w:sz w:val="20"/>
        </w:rPr>
        <w:t xml:space="preserve"> </w:t>
      </w:r>
      <w:r>
        <w:rPr>
          <w:color w:val="231F20"/>
          <w:w w:val="105"/>
          <w:sz w:val="20"/>
        </w:rPr>
        <w:t>or</w:t>
      </w:r>
      <w:r>
        <w:rPr>
          <w:color w:val="231F20"/>
          <w:spacing w:val="9"/>
          <w:w w:val="105"/>
          <w:sz w:val="20"/>
        </w:rPr>
        <w:t xml:space="preserve"> </w:t>
      </w:r>
      <w:r>
        <w:rPr>
          <w:color w:val="231F20"/>
          <w:w w:val="105"/>
          <w:sz w:val="20"/>
        </w:rPr>
        <w:t>lower.</w:t>
      </w:r>
    </w:p>
    <w:p w:rsidR="00202326" w:rsidRDefault="00437B9B">
      <w:pPr>
        <w:pStyle w:val="ListParagraph"/>
        <w:numPr>
          <w:ilvl w:val="1"/>
          <w:numId w:val="8"/>
        </w:numPr>
        <w:tabs>
          <w:tab w:val="left" w:pos="1560"/>
        </w:tabs>
        <w:spacing w:before="176" w:line="276" w:lineRule="auto"/>
        <w:ind w:left="1559" w:right="3262"/>
        <w:rPr>
          <w:color w:val="231F20"/>
          <w:sz w:val="20"/>
        </w:rPr>
      </w:pPr>
      <w:r>
        <w:rPr>
          <w:color w:val="231F20"/>
          <w:w w:val="105"/>
          <w:sz w:val="20"/>
        </w:rPr>
        <w:t>The applicant must demonstrate (through either computer simulation or</w:t>
      </w:r>
      <w:r>
        <w:rPr>
          <w:color w:val="231F20"/>
          <w:spacing w:val="-33"/>
          <w:w w:val="105"/>
          <w:sz w:val="20"/>
        </w:rPr>
        <w:t xml:space="preserve"> </w:t>
      </w:r>
      <w:r>
        <w:rPr>
          <w:color w:val="231F20"/>
          <w:w w:val="105"/>
          <w:sz w:val="20"/>
        </w:rPr>
        <w:t xml:space="preserve">other manual computation of indoor light measurements that the proposed building provides a minimum daylight illumination level of 25 horizontal </w:t>
      </w:r>
      <w:proofErr w:type="spellStart"/>
      <w:r>
        <w:rPr>
          <w:color w:val="231F20"/>
          <w:w w:val="105"/>
          <w:sz w:val="20"/>
        </w:rPr>
        <w:t>footcandles</w:t>
      </w:r>
      <w:proofErr w:type="spellEnd"/>
      <w:r>
        <w:rPr>
          <w:color w:val="231F20"/>
          <w:w w:val="105"/>
          <w:sz w:val="20"/>
        </w:rPr>
        <w:t xml:space="preserve"> in 75 percent of the occupied areas. Measurements shall be based on clear sky conditions, at noon, on the equinox, 30 inches above the finished </w:t>
      </w:r>
      <w:r>
        <w:rPr>
          <w:color w:val="231F20"/>
          <w:spacing w:val="-3"/>
          <w:w w:val="105"/>
          <w:sz w:val="20"/>
        </w:rPr>
        <w:t xml:space="preserve">floor. </w:t>
      </w:r>
      <w:r>
        <w:rPr>
          <w:color w:val="231F20"/>
          <w:w w:val="105"/>
          <w:sz w:val="20"/>
        </w:rPr>
        <w:t xml:space="preserve">Measurements must be taken on a 10-foot grid and documented on the build- </w:t>
      </w:r>
      <w:proofErr w:type="spellStart"/>
      <w:r>
        <w:rPr>
          <w:color w:val="231F20"/>
          <w:w w:val="105"/>
          <w:sz w:val="20"/>
        </w:rPr>
        <w:t>ing</w:t>
      </w:r>
      <w:proofErr w:type="spellEnd"/>
      <w:r>
        <w:rPr>
          <w:color w:val="231F20"/>
          <w:w w:val="105"/>
          <w:sz w:val="20"/>
        </w:rPr>
        <w:t xml:space="preserve"> floor plans. Exception: This provision may be waived if the applicant can demonstrate that the indoor area use would be hindered or impeded by the introduction of</w:t>
      </w:r>
      <w:r>
        <w:rPr>
          <w:color w:val="231F20"/>
          <w:spacing w:val="17"/>
          <w:w w:val="105"/>
          <w:sz w:val="20"/>
        </w:rPr>
        <w:t xml:space="preserve"> </w:t>
      </w:r>
      <w:r>
        <w:rPr>
          <w:color w:val="231F20"/>
          <w:w w:val="105"/>
          <w:sz w:val="20"/>
        </w:rPr>
        <w:t>daylight.</w:t>
      </w:r>
    </w:p>
    <w:p w:rsidR="00202326" w:rsidRDefault="00437B9B">
      <w:pPr>
        <w:pStyle w:val="ListParagraph"/>
        <w:numPr>
          <w:ilvl w:val="1"/>
          <w:numId w:val="8"/>
        </w:numPr>
        <w:tabs>
          <w:tab w:val="left" w:pos="1560"/>
        </w:tabs>
        <w:spacing w:before="133" w:line="276" w:lineRule="auto"/>
        <w:ind w:left="1559" w:right="3314" w:hanging="301"/>
        <w:rPr>
          <w:color w:val="231F20"/>
          <w:sz w:val="20"/>
        </w:rPr>
      </w:pPr>
      <w:r>
        <w:rPr>
          <w:color w:val="231F20"/>
          <w:sz w:val="20"/>
        </w:rPr>
        <w:t xml:space="preserve">The </w:t>
      </w:r>
      <w:r>
        <w:rPr>
          <w:color w:val="231F20"/>
          <w:spacing w:val="-3"/>
          <w:sz w:val="20"/>
        </w:rPr>
        <w:t xml:space="preserve">building’s </w:t>
      </w:r>
      <w:r>
        <w:rPr>
          <w:color w:val="231F20"/>
          <w:sz w:val="20"/>
        </w:rPr>
        <w:t xml:space="preserve">lighting design must provide individual lighting controls for 90 percent of the building occupants/users (either as individuals </w:t>
      </w:r>
      <w:proofErr w:type="gramStart"/>
      <w:r>
        <w:rPr>
          <w:color w:val="231F20"/>
          <w:sz w:val="20"/>
        </w:rPr>
        <w:t>or  groups</w:t>
      </w:r>
      <w:proofErr w:type="gramEnd"/>
      <w:r>
        <w:rPr>
          <w:color w:val="231F20"/>
          <w:sz w:val="20"/>
        </w:rPr>
        <w:t>)  to make</w:t>
      </w:r>
      <w:r>
        <w:rPr>
          <w:color w:val="231F20"/>
          <w:spacing w:val="17"/>
          <w:sz w:val="20"/>
        </w:rPr>
        <w:t xml:space="preserve"> </w:t>
      </w:r>
      <w:r>
        <w:rPr>
          <w:color w:val="231F20"/>
          <w:sz w:val="20"/>
        </w:rPr>
        <w:t>adjustments</w:t>
      </w:r>
      <w:r>
        <w:rPr>
          <w:color w:val="231F20"/>
          <w:spacing w:val="17"/>
          <w:sz w:val="20"/>
        </w:rPr>
        <w:t xml:space="preserve"> </w:t>
      </w:r>
      <w:r>
        <w:rPr>
          <w:color w:val="231F20"/>
          <w:sz w:val="20"/>
        </w:rPr>
        <w:t>to</w:t>
      </w:r>
      <w:r>
        <w:rPr>
          <w:color w:val="231F20"/>
          <w:spacing w:val="17"/>
          <w:sz w:val="20"/>
        </w:rPr>
        <w:t xml:space="preserve"> </w:t>
      </w:r>
      <w:r>
        <w:rPr>
          <w:color w:val="231F20"/>
          <w:sz w:val="20"/>
        </w:rPr>
        <w:t>suit</w:t>
      </w:r>
      <w:r>
        <w:rPr>
          <w:color w:val="231F20"/>
          <w:spacing w:val="17"/>
          <w:sz w:val="20"/>
        </w:rPr>
        <w:t xml:space="preserve"> </w:t>
      </w:r>
      <w:r>
        <w:rPr>
          <w:color w:val="231F20"/>
          <w:sz w:val="20"/>
        </w:rPr>
        <w:t>their</w:t>
      </w:r>
      <w:r>
        <w:rPr>
          <w:color w:val="231F20"/>
          <w:spacing w:val="17"/>
          <w:sz w:val="20"/>
        </w:rPr>
        <w:t xml:space="preserve"> </w:t>
      </w:r>
      <w:r>
        <w:rPr>
          <w:color w:val="231F20"/>
          <w:sz w:val="20"/>
        </w:rPr>
        <w:t>individual</w:t>
      </w:r>
      <w:r>
        <w:rPr>
          <w:color w:val="231F20"/>
          <w:spacing w:val="17"/>
          <w:sz w:val="20"/>
        </w:rPr>
        <w:t xml:space="preserve"> </w:t>
      </w:r>
      <w:r>
        <w:rPr>
          <w:color w:val="231F20"/>
          <w:sz w:val="20"/>
        </w:rPr>
        <w:t>(or</w:t>
      </w:r>
      <w:r>
        <w:rPr>
          <w:color w:val="231F20"/>
          <w:spacing w:val="17"/>
          <w:sz w:val="20"/>
        </w:rPr>
        <w:t xml:space="preserve"> </w:t>
      </w:r>
      <w:r>
        <w:rPr>
          <w:color w:val="231F20"/>
          <w:sz w:val="20"/>
        </w:rPr>
        <w:t>group)</w:t>
      </w:r>
      <w:r>
        <w:rPr>
          <w:color w:val="231F20"/>
          <w:spacing w:val="17"/>
          <w:sz w:val="20"/>
        </w:rPr>
        <w:t xml:space="preserve"> </w:t>
      </w:r>
      <w:r>
        <w:rPr>
          <w:color w:val="231F20"/>
          <w:sz w:val="20"/>
        </w:rPr>
        <w:t>needs</w:t>
      </w:r>
      <w:r>
        <w:rPr>
          <w:color w:val="231F20"/>
          <w:spacing w:val="17"/>
          <w:sz w:val="20"/>
        </w:rPr>
        <w:t xml:space="preserve"> </w:t>
      </w:r>
      <w:r>
        <w:rPr>
          <w:color w:val="231F20"/>
          <w:sz w:val="20"/>
        </w:rPr>
        <w:t>and</w:t>
      </w:r>
      <w:r>
        <w:rPr>
          <w:color w:val="231F20"/>
          <w:spacing w:val="17"/>
          <w:sz w:val="20"/>
        </w:rPr>
        <w:t xml:space="preserve"> </w:t>
      </w:r>
      <w:r>
        <w:rPr>
          <w:color w:val="231F20"/>
          <w:sz w:val="20"/>
        </w:rPr>
        <w:t>preferences.</w:t>
      </w:r>
    </w:p>
    <w:p w:rsidR="00202326" w:rsidRDefault="00437B9B">
      <w:pPr>
        <w:pStyle w:val="ListParagraph"/>
        <w:numPr>
          <w:ilvl w:val="1"/>
          <w:numId w:val="8"/>
        </w:numPr>
        <w:tabs>
          <w:tab w:val="left" w:pos="1561"/>
        </w:tabs>
        <w:spacing w:line="276" w:lineRule="auto"/>
        <w:ind w:right="3462" w:hanging="301"/>
        <w:rPr>
          <w:color w:val="231F20"/>
          <w:sz w:val="20"/>
        </w:rPr>
      </w:pPr>
      <w:r>
        <w:rPr>
          <w:color w:val="231F20"/>
          <w:sz w:val="20"/>
        </w:rPr>
        <w:t xml:space="preserve">The </w:t>
      </w:r>
      <w:r>
        <w:rPr>
          <w:color w:val="231F20"/>
          <w:spacing w:val="-3"/>
          <w:sz w:val="20"/>
        </w:rPr>
        <w:t xml:space="preserve">building’s </w:t>
      </w:r>
      <w:r>
        <w:rPr>
          <w:color w:val="231F20"/>
          <w:sz w:val="20"/>
        </w:rPr>
        <w:t xml:space="preserve">thermal comfort design must provide controls so that 50 per- cent of the </w:t>
      </w:r>
      <w:r>
        <w:rPr>
          <w:color w:val="231F20"/>
          <w:spacing w:val="-3"/>
          <w:sz w:val="20"/>
        </w:rPr>
        <w:t xml:space="preserve">building’s </w:t>
      </w:r>
      <w:r>
        <w:rPr>
          <w:color w:val="231F20"/>
          <w:sz w:val="20"/>
        </w:rPr>
        <w:t>occupants/users (either as individuals or groups) may make</w:t>
      </w:r>
      <w:r>
        <w:rPr>
          <w:color w:val="231F20"/>
          <w:spacing w:val="18"/>
          <w:sz w:val="20"/>
        </w:rPr>
        <w:t xml:space="preserve"> </w:t>
      </w:r>
      <w:r>
        <w:rPr>
          <w:color w:val="231F20"/>
          <w:sz w:val="20"/>
        </w:rPr>
        <w:t>adjustments</w:t>
      </w:r>
      <w:r>
        <w:rPr>
          <w:color w:val="231F20"/>
          <w:spacing w:val="18"/>
          <w:sz w:val="20"/>
        </w:rPr>
        <w:t xml:space="preserve"> </w:t>
      </w:r>
      <w:r>
        <w:rPr>
          <w:color w:val="231F20"/>
          <w:sz w:val="20"/>
        </w:rPr>
        <w:t>to</w:t>
      </w:r>
      <w:r>
        <w:rPr>
          <w:color w:val="231F20"/>
          <w:spacing w:val="18"/>
          <w:sz w:val="20"/>
        </w:rPr>
        <w:t xml:space="preserve"> </w:t>
      </w:r>
      <w:r>
        <w:rPr>
          <w:color w:val="231F20"/>
          <w:sz w:val="20"/>
        </w:rPr>
        <w:t>suit</w:t>
      </w:r>
      <w:r>
        <w:rPr>
          <w:color w:val="231F20"/>
          <w:spacing w:val="19"/>
          <w:sz w:val="20"/>
        </w:rPr>
        <w:t xml:space="preserve"> </w:t>
      </w:r>
      <w:r>
        <w:rPr>
          <w:color w:val="231F20"/>
          <w:sz w:val="20"/>
        </w:rPr>
        <w:t>their</w:t>
      </w:r>
      <w:r>
        <w:rPr>
          <w:color w:val="231F20"/>
          <w:spacing w:val="18"/>
          <w:sz w:val="20"/>
        </w:rPr>
        <w:t xml:space="preserve"> </w:t>
      </w:r>
      <w:r>
        <w:rPr>
          <w:color w:val="231F20"/>
          <w:sz w:val="20"/>
        </w:rPr>
        <w:t>individual</w:t>
      </w:r>
      <w:r>
        <w:rPr>
          <w:color w:val="231F20"/>
          <w:spacing w:val="18"/>
          <w:sz w:val="20"/>
        </w:rPr>
        <w:t xml:space="preserve"> </w:t>
      </w:r>
      <w:r>
        <w:rPr>
          <w:color w:val="231F20"/>
          <w:sz w:val="20"/>
        </w:rPr>
        <w:t>(or</w:t>
      </w:r>
      <w:r>
        <w:rPr>
          <w:color w:val="231F20"/>
          <w:spacing w:val="18"/>
          <w:sz w:val="20"/>
        </w:rPr>
        <w:t xml:space="preserve"> </w:t>
      </w:r>
      <w:r>
        <w:rPr>
          <w:color w:val="231F20"/>
          <w:sz w:val="20"/>
        </w:rPr>
        <w:t>group)</w:t>
      </w:r>
      <w:r>
        <w:rPr>
          <w:color w:val="231F20"/>
          <w:spacing w:val="19"/>
          <w:sz w:val="20"/>
        </w:rPr>
        <w:t xml:space="preserve"> </w:t>
      </w:r>
      <w:r>
        <w:rPr>
          <w:color w:val="231F20"/>
          <w:sz w:val="20"/>
        </w:rPr>
        <w:t>needs</w:t>
      </w:r>
      <w:r>
        <w:rPr>
          <w:color w:val="231F20"/>
          <w:spacing w:val="18"/>
          <w:sz w:val="20"/>
        </w:rPr>
        <w:t xml:space="preserve"> </w:t>
      </w:r>
      <w:r>
        <w:rPr>
          <w:color w:val="231F20"/>
          <w:sz w:val="20"/>
        </w:rPr>
        <w:t>and</w:t>
      </w:r>
      <w:r>
        <w:rPr>
          <w:color w:val="231F20"/>
          <w:spacing w:val="18"/>
          <w:sz w:val="20"/>
        </w:rPr>
        <w:t xml:space="preserve"> </w:t>
      </w:r>
      <w:r>
        <w:rPr>
          <w:color w:val="231F20"/>
          <w:sz w:val="20"/>
        </w:rPr>
        <w:t>preferences.</w:t>
      </w:r>
    </w:p>
    <w:p w:rsidR="00202326" w:rsidRDefault="00202326">
      <w:pPr>
        <w:pStyle w:val="BodyText"/>
        <w:spacing w:before="10"/>
        <w:rPr>
          <w:sz w:val="29"/>
        </w:rPr>
      </w:pPr>
    </w:p>
    <w:p w:rsidR="00202326" w:rsidRDefault="00202326">
      <w:pPr>
        <w:rPr>
          <w:sz w:val="29"/>
        </w:rPr>
        <w:sectPr w:rsidR="00202326">
          <w:pgSz w:w="12240" w:h="15840"/>
          <w:pgMar w:top="480" w:right="360" w:bottom="280" w:left="360" w:header="720" w:footer="720" w:gutter="0"/>
          <w:cols w:space="720"/>
        </w:sectPr>
      </w:pPr>
    </w:p>
    <w:p w:rsidR="00202326" w:rsidRDefault="00437B9B">
      <w:pPr>
        <w:tabs>
          <w:tab w:val="left" w:pos="5997"/>
        </w:tabs>
        <w:spacing w:before="109"/>
        <w:ind w:left="1079"/>
        <w:rPr>
          <w:sz w:val="18"/>
        </w:rPr>
      </w:pPr>
      <w:r>
        <w:rPr>
          <w:noProof/>
        </w:rPr>
        <mc:AlternateContent>
          <mc:Choice Requires="wps">
            <w:drawing>
              <wp:anchor distT="0" distB="0" distL="114300" distR="114300" simplePos="0" relativeHeight="251677696" behindDoc="0" locked="0" layoutInCell="1" allowOverlap="1">
                <wp:simplePos x="0" y="0"/>
                <wp:positionH relativeFrom="page">
                  <wp:posOffset>7086600</wp:posOffset>
                </wp:positionH>
                <wp:positionV relativeFrom="page">
                  <wp:posOffset>304800</wp:posOffset>
                </wp:positionV>
                <wp:extent cx="0" cy="944880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52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972E6" id="Line 1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24pt" to="558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" strokecolor="#005244" strokeweight="3pt">
                <w10:wrap anchorx="page" anchory="page"/>
              </v:line>
            </w:pict>
          </mc:Fallback>
        </mc:AlternateContent>
      </w:r>
      <w:r>
        <w:rPr>
          <w:color w:val="005244"/>
          <w:spacing w:val="-1"/>
          <w:sz w:val="18"/>
        </w:rPr>
        <w:tab/>
      </w:r>
      <w:r>
        <w:rPr>
          <w:color w:val="005244"/>
          <w:spacing w:val="7"/>
          <w:w w:val="110"/>
          <w:sz w:val="18"/>
        </w:rPr>
        <w:t xml:space="preserve">CHAPTER </w:t>
      </w:r>
      <w:r>
        <w:rPr>
          <w:color w:val="005244"/>
          <w:spacing w:val="6"/>
          <w:w w:val="110"/>
          <w:sz w:val="18"/>
        </w:rPr>
        <w:t xml:space="preserve">3.5: </w:t>
      </w:r>
      <w:r>
        <w:rPr>
          <w:color w:val="005244"/>
          <w:spacing w:val="7"/>
          <w:w w:val="110"/>
          <w:sz w:val="18"/>
        </w:rPr>
        <w:t xml:space="preserve">ENERGY </w:t>
      </w:r>
      <w:r>
        <w:rPr>
          <w:color w:val="005244"/>
          <w:spacing w:val="8"/>
          <w:w w:val="110"/>
          <w:sz w:val="18"/>
        </w:rPr>
        <w:t>EFFICIENT</w:t>
      </w:r>
      <w:r>
        <w:rPr>
          <w:color w:val="005244"/>
          <w:spacing w:val="40"/>
          <w:w w:val="110"/>
          <w:sz w:val="18"/>
        </w:rPr>
        <w:t xml:space="preserve"> </w:t>
      </w:r>
      <w:r>
        <w:rPr>
          <w:color w:val="005244"/>
          <w:spacing w:val="8"/>
          <w:w w:val="110"/>
          <w:sz w:val="18"/>
        </w:rPr>
        <w:t>DEVELOPMENT</w:t>
      </w:r>
    </w:p>
    <w:p w:rsidR="00202326" w:rsidRDefault="00437B9B">
      <w:pPr>
        <w:spacing w:before="107"/>
        <w:ind w:left="499"/>
        <w:rPr>
          <w:rFonts w:ascii="Arial"/>
          <w:b/>
          <w:sz w:val="20"/>
        </w:rPr>
      </w:pPr>
      <w:r>
        <w:br w:type="column"/>
      </w:r>
    </w:p>
    <w:p w:rsidR="00202326" w:rsidRDefault="00202326">
      <w:pPr>
        <w:rPr>
          <w:rFonts w:ascii="Arial"/>
          <w:sz w:val="20"/>
        </w:rPr>
        <w:sectPr w:rsidR="00202326">
          <w:type w:val="continuous"/>
          <w:pgSz w:w="12240" w:h="15840"/>
          <w:pgMar w:top="480" w:right="360" w:bottom="280" w:left="360" w:header="720" w:footer="720" w:gutter="0"/>
          <w:cols w:num="2" w:space="720" w:equalWidth="0">
            <w:col w:w="10441" w:space="40"/>
            <w:col w:w="1039"/>
          </w:cols>
        </w:sectPr>
      </w:pPr>
    </w:p>
    <w:p w:rsidR="00202326" w:rsidRDefault="00437B9B">
      <w:pPr>
        <w:spacing w:before="78"/>
        <w:ind w:left="1079"/>
        <w:rPr>
          <w:sz w:val="18"/>
        </w:rPr>
      </w:pPr>
      <w:r>
        <w:rPr>
          <w:noProof/>
        </w:rPr>
        <w:lastRenderedPageBreak/>
        <mc:AlternateContent>
          <mc:Choice Requires="wps">
            <w:drawing>
              <wp:anchor distT="0" distB="0" distL="114300" distR="114300" simplePos="0" relativeHeight="250817536" behindDoc="1" locked="0" layoutInCell="1" allowOverlap="1">
                <wp:simplePos x="0" y="0"/>
                <wp:positionH relativeFrom="page">
                  <wp:posOffset>685800</wp:posOffset>
                </wp:positionH>
                <wp:positionV relativeFrom="page">
                  <wp:posOffset>304800</wp:posOffset>
                </wp:positionV>
                <wp:extent cx="0" cy="9448800"/>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52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FF9ED" id="Line 18" o:spid="_x0000_s1026" style="position:absolute;z-index:-25249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24pt" to="54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" strokecolor="#005244" strokeweight="3pt">
                <w10:wrap anchorx="page" anchory="page"/>
              </v:line>
            </w:pict>
          </mc:Fallback>
        </mc:AlternateContent>
      </w:r>
      <w:r>
        <w:rPr>
          <w:color w:val="005244"/>
          <w:w w:val="115"/>
          <w:sz w:val="18"/>
        </w:rPr>
        <w:t>INNOVATIVE LAND USE PLANNING TECHNIQUES: A HANDBOOK FOR SUSTAINABLE DEVELOPMENT</w:t>
      </w:r>
    </w:p>
    <w:p w:rsidR="00202326" w:rsidRDefault="00202326">
      <w:pPr>
        <w:pStyle w:val="BodyText"/>
        <w:spacing w:before="9"/>
        <w:rPr>
          <w:sz w:val="22"/>
        </w:rPr>
      </w:pPr>
    </w:p>
    <w:p w:rsidR="00202326" w:rsidRDefault="00437B9B">
      <w:pPr>
        <w:pStyle w:val="ListParagraph"/>
        <w:numPr>
          <w:ilvl w:val="0"/>
          <w:numId w:val="6"/>
        </w:numPr>
        <w:tabs>
          <w:tab w:val="left" w:pos="3720"/>
        </w:tabs>
        <w:spacing w:before="106" w:line="276" w:lineRule="auto"/>
        <w:ind w:left="3719" w:right="1353"/>
        <w:rPr>
          <w:sz w:val="20"/>
        </w:rPr>
      </w:pPr>
      <w:r>
        <w:rPr>
          <w:color w:val="231F20"/>
          <w:w w:val="110"/>
          <w:sz w:val="20"/>
        </w:rPr>
        <w:t xml:space="preserve">Design all </w:t>
      </w:r>
      <w:r>
        <w:rPr>
          <w:color w:val="231F20"/>
          <w:spacing w:val="-5"/>
          <w:w w:val="110"/>
          <w:sz w:val="20"/>
        </w:rPr>
        <w:t xml:space="preserve">HVAC </w:t>
      </w:r>
      <w:r>
        <w:rPr>
          <w:color w:val="231F20"/>
          <w:w w:val="110"/>
          <w:sz w:val="20"/>
        </w:rPr>
        <w:t xml:space="preserve">systems to meet the requirements of </w:t>
      </w:r>
      <w:r>
        <w:rPr>
          <w:color w:val="231F20"/>
          <w:spacing w:val="-4"/>
          <w:w w:val="110"/>
          <w:sz w:val="20"/>
        </w:rPr>
        <w:t xml:space="preserve">ASHRAE’s </w:t>
      </w:r>
      <w:r>
        <w:rPr>
          <w:color w:val="231F20"/>
          <w:w w:val="110"/>
          <w:sz w:val="20"/>
        </w:rPr>
        <w:t>Thermal Comfort Conditions for Human</w:t>
      </w:r>
      <w:r>
        <w:rPr>
          <w:color w:val="231F20"/>
          <w:spacing w:val="18"/>
          <w:w w:val="110"/>
          <w:sz w:val="20"/>
        </w:rPr>
        <w:t xml:space="preserve"> </w:t>
      </w:r>
      <w:r>
        <w:rPr>
          <w:color w:val="231F20"/>
          <w:w w:val="110"/>
          <w:sz w:val="20"/>
        </w:rPr>
        <w:t>Occupancy.</w:t>
      </w:r>
    </w:p>
    <w:p w:rsidR="00202326" w:rsidRDefault="00437B9B">
      <w:pPr>
        <w:pStyle w:val="ListParagraph"/>
        <w:numPr>
          <w:ilvl w:val="0"/>
          <w:numId w:val="6"/>
        </w:numPr>
        <w:tabs>
          <w:tab w:val="left" w:pos="3720"/>
        </w:tabs>
        <w:spacing w:line="268" w:lineRule="auto"/>
        <w:ind w:left="3719" w:right="1105"/>
        <w:rPr>
          <w:sz w:val="20"/>
        </w:rPr>
      </w:pPr>
      <w:r>
        <w:rPr>
          <w:color w:val="231F20"/>
          <w:spacing w:val="-4"/>
          <w:w w:val="110"/>
          <w:sz w:val="20"/>
        </w:rPr>
        <w:t xml:space="preserve">Building </w:t>
      </w:r>
      <w:r>
        <w:rPr>
          <w:color w:val="231F20"/>
          <w:spacing w:val="-7"/>
          <w:w w:val="110"/>
          <w:sz w:val="20"/>
        </w:rPr>
        <w:t xml:space="preserve">HVAC </w:t>
      </w:r>
      <w:r>
        <w:rPr>
          <w:color w:val="231F20"/>
          <w:spacing w:val="-4"/>
          <w:w w:val="110"/>
          <w:sz w:val="20"/>
        </w:rPr>
        <w:t xml:space="preserve">ductwork </w:t>
      </w:r>
      <w:r>
        <w:rPr>
          <w:color w:val="231F20"/>
          <w:spacing w:val="-3"/>
          <w:w w:val="110"/>
          <w:sz w:val="20"/>
        </w:rPr>
        <w:t xml:space="preserve">must </w:t>
      </w:r>
      <w:r>
        <w:rPr>
          <w:color w:val="231F20"/>
          <w:w w:val="110"/>
          <w:sz w:val="20"/>
        </w:rPr>
        <w:t xml:space="preserve">be </w:t>
      </w:r>
      <w:r>
        <w:rPr>
          <w:color w:val="231F20"/>
          <w:spacing w:val="-4"/>
          <w:w w:val="110"/>
          <w:sz w:val="20"/>
        </w:rPr>
        <w:t xml:space="preserve">placed </w:t>
      </w:r>
      <w:r>
        <w:rPr>
          <w:color w:val="231F20"/>
          <w:w w:val="110"/>
          <w:sz w:val="20"/>
        </w:rPr>
        <w:t xml:space="preserve">in </w:t>
      </w:r>
      <w:r>
        <w:rPr>
          <w:color w:val="231F20"/>
          <w:spacing w:val="-4"/>
          <w:w w:val="110"/>
          <w:sz w:val="20"/>
        </w:rPr>
        <w:t xml:space="preserve">insulated </w:t>
      </w:r>
      <w:r>
        <w:rPr>
          <w:color w:val="231F20"/>
          <w:w w:val="110"/>
          <w:sz w:val="20"/>
        </w:rPr>
        <w:t xml:space="preserve">or </w:t>
      </w:r>
      <w:r>
        <w:rPr>
          <w:color w:val="231F20"/>
          <w:spacing w:val="-4"/>
          <w:w w:val="110"/>
          <w:sz w:val="20"/>
        </w:rPr>
        <w:t xml:space="preserve">conditioned spaces </w:t>
      </w:r>
      <w:r>
        <w:rPr>
          <w:color w:val="231F20"/>
          <w:w w:val="110"/>
          <w:sz w:val="20"/>
        </w:rPr>
        <w:t xml:space="preserve">or </w:t>
      </w:r>
      <w:r>
        <w:rPr>
          <w:color w:val="231F20"/>
          <w:spacing w:val="-3"/>
          <w:w w:val="105"/>
          <w:sz w:val="20"/>
        </w:rPr>
        <w:t>must</w:t>
      </w:r>
      <w:r>
        <w:rPr>
          <w:color w:val="231F20"/>
          <w:spacing w:val="-11"/>
          <w:w w:val="105"/>
          <w:sz w:val="20"/>
        </w:rPr>
        <w:t xml:space="preserve"> </w:t>
      </w:r>
      <w:r>
        <w:rPr>
          <w:color w:val="231F20"/>
          <w:w w:val="105"/>
          <w:sz w:val="20"/>
        </w:rPr>
        <w:t>be</w:t>
      </w:r>
      <w:r>
        <w:rPr>
          <w:color w:val="231F20"/>
          <w:spacing w:val="-11"/>
          <w:w w:val="105"/>
          <w:sz w:val="20"/>
        </w:rPr>
        <w:t xml:space="preserve"> </w:t>
      </w:r>
      <w:r>
        <w:rPr>
          <w:color w:val="231F20"/>
          <w:spacing w:val="-4"/>
          <w:w w:val="105"/>
          <w:sz w:val="20"/>
        </w:rPr>
        <w:t>insulated</w:t>
      </w:r>
      <w:r>
        <w:rPr>
          <w:color w:val="231F20"/>
          <w:spacing w:val="-11"/>
          <w:w w:val="105"/>
          <w:sz w:val="20"/>
        </w:rPr>
        <w:t xml:space="preserve"> </w:t>
      </w:r>
      <w:r>
        <w:rPr>
          <w:color w:val="231F20"/>
          <w:w w:val="105"/>
          <w:sz w:val="20"/>
        </w:rPr>
        <w:t>to</w:t>
      </w:r>
      <w:r>
        <w:rPr>
          <w:color w:val="231F20"/>
          <w:spacing w:val="-11"/>
          <w:w w:val="105"/>
          <w:sz w:val="20"/>
        </w:rPr>
        <w:t xml:space="preserve"> </w:t>
      </w:r>
      <w:r>
        <w:rPr>
          <w:color w:val="231F20"/>
          <w:spacing w:val="-4"/>
          <w:w w:val="105"/>
          <w:sz w:val="20"/>
        </w:rPr>
        <w:t>exceed</w:t>
      </w:r>
      <w:r>
        <w:rPr>
          <w:color w:val="231F20"/>
          <w:spacing w:val="-11"/>
          <w:w w:val="105"/>
          <w:sz w:val="20"/>
        </w:rPr>
        <w:t xml:space="preserve"> </w:t>
      </w:r>
      <w:r>
        <w:rPr>
          <w:color w:val="231F20"/>
          <w:spacing w:val="-3"/>
          <w:w w:val="105"/>
          <w:sz w:val="20"/>
        </w:rPr>
        <w:t>the</w:t>
      </w:r>
      <w:r>
        <w:rPr>
          <w:color w:val="231F20"/>
          <w:spacing w:val="-11"/>
          <w:w w:val="105"/>
          <w:sz w:val="20"/>
        </w:rPr>
        <w:t xml:space="preserve"> </w:t>
      </w:r>
      <w:r>
        <w:rPr>
          <w:color w:val="231F20"/>
          <w:spacing w:val="-4"/>
          <w:w w:val="105"/>
          <w:sz w:val="20"/>
        </w:rPr>
        <w:t>R-values</w:t>
      </w:r>
      <w:r>
        <w:rPr>
          <w:color w:val="231F20"/>
          <w:spacing w:val="-11"/>
          <w:w w:val="105"/>
          <w:sz w:val="20"/>
        </w:rPr>
        <w:t xml:space="preserve"> </w:t>
      </w:r>
      <w:r>
        <w:rPr>
          <w:color w:val="231F20"/>
          <w:spacing w:val="-4"/>
          <w:w w:val="105"/>
          <w:sz w:val="20"/>
        </w:rPr>
        <w:t>specified</w:t>
      </w:r>
      <w:r>
        <w:rPr>
          <w:color w:val="231F20"/>
          <w:spacing w:val="-11"/>
          <w:w w:val="105"/>
          <w:sz w:val="20"/>
        </w:rPr>
        <w:t xml:space="preserve"> </w:t>
      </w:r>
      <w:r>
        <w:rPr>
          <w:color w:val="231F20"/>
          <w:w w:val="105"/>
          <w:sz w:val="20"/>
        </w:rPr>
        <w:t>in</w:t>
      </w:r>
      <w:r>
        <w:rPr>
          <w:color w:val="231F20"/>
          <w:spacing w:val="-11"/>
          <w:w w:val="105"/>
          <w:sz w:val="20"/>
        </w:rPr>
        <w:t xml:space="preserve"> </w:t>
      </w:r>
      <w:r>
        <w:rPr>
          <w:color w:val="231F20"/>
          <w:spacing w:val="-3"/>
          <w:w w:val="105"/>
          <w:sz w:val="20"/>
        </w:rPr>
        <w:t>the</w:t>
      </w:r>
      <w:r>
        <w:rPr>
          <w:color w:val="231F20"/>
          <w:spacing w:val="-11"/>
          <w:w w:val="105"/>
          <w:sz w:val="20"/>
        </w:rPr>
        <w:t xml:space="preserve"> </w:t>
      </w:r>
      <w:r>
        <w:rPr>
          <w:rFonts w:ascii="Palatino Linotype"/>
          <w:i/>
          <w:color w:val="231F20"/>
          <w:spacing w:val="-4"/>
          <w:w w:val="105"/>
          <w:sz w:val="20"/>
        </w:rPr>
        <w:t>State/Local</w:t>
      </w:r>
      <w:r>
        <w:rPr>
          <w:rFonts w:ascii="Palatino Linotype"/>
          <w:i/>
          <w:color w:val="231F20"/>
          <w:spacing w:val="-17"/>
          <w:w w:val="105"/>
          <w:sz w:val="20"/>
        </w:rPr>
        <w:t xml:space="preserve"> </w:t>
      </w:r>
      <w:r>
        <w:rPr>
          <w:color w:val="231F20"/>
          <w:spacing w:val="-4"/>
          <w:w w:val="105"/>
          <w:sz w:val="20"/>
        </w:rPr>
        <w:t>building</w:t>
      </w:r>
      <w:r>
        <w:rPr>
          <w:color w:val="231F20"/>
          <w:spacing w:val="-10"/>
          <w:w w:val="105"/>
          <w:sz w:val="20"/>
        </w:rPr>
        <w:t xml:space="preserve"> </w:t>
      </w:r>
      <w:r>
        <w:rPr>
          <w:color w:val="231F20"/>
          <w:spacing w:val="-3"/>
          <w:w w:val="105"/>
          <w:sz w:val="20"/>
        </w:rPr>
        <w:t xml:space="preserve">code </w:t>
      </w:r>
      <w:r>
        <w:rPr>
          <w:color w:val="231F20"/>
          <w:spacing w:val="-4"/>
          <w:w w:val="110"/>
          <w:sz w:val="20"/>
        </w:rPr>
        <w:t xml:space="preserve">standards </w:t>
      </w:r>
      <w:r>
        <w:rPr>
          <w:color w:val="231F20"/>
          <w:w w:val="110"/>
          <w:sz w:val="20"/>
        </w:rPr>
        <w:t xml:space="preserve">by at </w:t>
      </w:r>
      <w:r>
        <w:rPr>
          <w:color w:val="231F20"/>
          <w:spacing w:val="-4"/>
          <w:w w:val="110"/>
          <w:sz w:val="20"/>
        </w:rPr>
        <w:t xml:space="preserve">least </w:t>
      </w:r>
      <w:r>
        <w:rPr>
          <w:color w:val="231F20"/>
          <w:w w:val="110"/>
          <w:sz w:val="20"/>
        </w:rPr>
        <w:t xml:space="preserve">15 </w:t>
      </w:r>
      <w:r>
        <w:rPr>
          <w:color w:val="231F20"/>
          <w:spacing w:val="-4"/>
          <w:w w:val="110"/>
          <w:sz w:val="20"/>
        </w:rPr>
        <w:t xml:space="preserve">percent. Exception: </w:t>
      </w:r>
      <w:r>
        <w:rPr>
          <w:color w:val="231F20"/>
          <w:spacing w:val="-3"/>
          <w:w w:val="110"/>
          <w:sz w:val="20"/>
        </w:rPr>
        <w:t xml:space="preserve">Dust </w:t>
      </w:r>
      <w:r>
        <w:rPr>
          <w:color w:val="231F20"/>
          <w:spacing w:val="-4"/>
          <w:w w:val="110"/>
          <w:sz w:val="20"/>
        </w:rPr>
        <w:t xml:space="preserve">insulation </w:t>
      </w:r>
      <w:r>
        <w:rPr>
          <w:color w:val="231F20"/>
          <w:w w:val="110"/>
          <w:sz w:val="20"/>
        </w:rPr>
        <w:t xml:space="preserve">is </w:t>
      </w:r>
      <w:r>
        <w:rPr>
          <w:color w:val="231F20"/>
          <w:spacing w:val="-3"/>
          <w:w w:val="110"/>
          <w:sz w:val="20"/>
        </w:rPr>
        <w:t xml:space="preserve">not </w:t>
      </w:r>
      <w:r>
        <w:rPr>
          <w:color w:val="231F20"/>
          <w:spacing w:val="-4"/>
          <w:w w:val="110"/>
          <w:sz w:val="20"/>
        </w:rPr>
        <w:t xml:space="preserve">required </w:t>
      </w:r>
      <w:r>
        <w:rPr>
          <w:color w:val="231F20"/>
          <w:w w:val="110"/>
          <w:sz w:val="20"/>
        </w:rPr>
        <w:t xml:space="preserve">on </w:t>
      </w:r>
      <w:r>
        <w:rPr>
          <w:color w:val="231F20"/>
          <w:spacing w:val="-4"/>
          <w:w w:val="110"/>
          <w:sz w:val="20"/>
        </w:rPr>
        <w:t xml:space="preserve">ducts located within equipment </w:t>
      </w:r>
      <w:r>
        <w:rPr>
          <w:color w:val="231F20"/>
          <w:w w:val="110"/>
          <w:sz w:val="20"/>
        </w:rPr>
        <w:t xml:space="preserve">or </w:t>
      </w:r>
      <w:r>
        <w:rPr>
          <w:color w:val="231F20"/>
          <w:spacing w:val="-3"/>
          <w:w w:val="110"/>
          <w:sz w:val="20"/>
        </w:rPr>
        <w:t xml:space="preserve">when the </w:t>
      </w:r>
      <w:r>
        <w:rPr>
          <w:color w:val="231F20"/>
          <w:spacing w:val="-4"/>
          <w:w w:val="110"/>
          <w:sz w:val="20"/>
        </w:rPr>
        <w:t xml:space="preserve">design temperature difference between </w:t>
      </w:r>
      <w:r>
        <w:rPr>
          <w:color w:val="231F20"/>
          <w:spacing w:val="-3"/>
          <w:w w:val="110"/>
          <w:sz w:val="20"/>
        </w:rPr>
        <w:t xml:space="preserve">the </w:t>
      </w:r>
      <w:r>
        <w:rPr>
          <w:color w:val="231F20"/>
          <w:spacing w:val="-4"/>
          <w:w w:val="110"/>
          <w:sz w:val="20"/>
        </w:rPr>
        <w:t xml:space="preserve">interior </w:t>
      </w:r>
      <w:r>
        <w:rPr>
          <w:color w:val="231F20"/>
          <w:spacing w:val="-3"/>
          <w:w w:val="110"/>
          <w:sz w:val="20"/>
        </w:rPr>
        <w:t xml:space="preserve">and </w:t>
      </w:r>
      <w:r>
        <w:rPr>
          <w:color w:val="231F20"/>
          <w:spacing w:val="-4"/>
          <w:w w:val="110"/>
          <w:sz w:val="20"/>
        </w:rPr>
        <w:t xml:space="preserve">exterior </w:t>
      </w:r>
      <w:r>
        <w:rPr>
          <w:color w:val="231F20"/>
          <w:w w:val="110"/>
          <w:sz w:val="20"/>
        </w:rPr>
        <w:t xml:space="preserve">of </w:t>
      </w:r>
      <w:r>
        <w:rPr>
          <w:color w:val="231F20"/>
          <w:spacing w:val="-3"/>
          <w:w w:val="110"/>
          <w:sz w:val="20"/>
        </w:rPr>
        <w:t xml:space="preserve">the duct </w:t>
      </w:r>
      <w:r>
        <w:rPr>
          <w:color w:val="231F20"/>
          <w:w w:val="110"/>
          <w:sz w:val="20"/>
        </w:rPr>
        <w:t xml:space="preserve">or </w:t>
      </w:r>
      <w:r>
        <w:rPr>
          <w:color w:val="231F20"/>
          <w:spacing w:val="-4"/>
          <w:w w:val="110"/>
          <w:sz w:val="20"/>
        </w:rPr>
        <w:t xml:space="preserve">plenum </w:t>
      </w:r>
      <w:r>
        <w:rPr>
          <w:color w:val="231F20"/>
          <w:spacing w:val="-3"/>
          <w:w w:val="110"/>
          <w:sz w:val="20"/>
        </w:rPr>
        <w:t xml:space="preserve">does not </w:t>
      </w:r>
      <w:r>
        <w:rPr>
          <w:color w:val="231F20"/>
          <w:spacing w:val="-4"/>
          <w:w w:val="110"/>
          <w:sz w:val="20"/>
        </w:rPr>
        <w:t xml:space="preserve">exceed </w:t>
      </w:r>
      <w:r>
        <w:rPr>
          <w:color w:val="231F20"/>
          <w:w w:val="110"/>
          <w:sz w:val="20"/>
        </w:rPr>
        <w:t xml:space="preserve">15 </w:t>
      </w:r>
      <w:r>
        <w:rPr>
          <w:color w:val="231F20"/>
          <w:spacing w:val="-4"/>
          <w:w w:val="110"/>
          <w:sz w:val="20"/>
        </w:rPr>
        <w:t>degrees.</w:t>
      </w:r>
    </w:p>
    <w:p w:rsidR="00202326" w:rsidRDefault="00437B9B">
      <w:pPr>
        <w:pStyle w:val="ListParagraph"/>
        <w:numPr>
          <w:ilvl w:val="0"/>
          <w:numId w:val="6"/>
        </w:numPr>
        <w:tabs>
          <w:tab w:val="left" w:pos="3720"/>
        </w:tabs>
        <w:spacing w:before="151" w:line="276" w:lineRule="auto"/>
        <w:ind w:left="3719" w:right="1119"/>
        <w:rPr>
          <w:sz w:val="20"/>
        </w:rPr>
      </w:pPr>
      <w:r>
        <w:rPr>
          <w:color w:val="231F20"/>
          <w:w w:val="105"/>
          <w:sz w:val="20"/>
        </w:rPr>
        <w:t xml:space="preserve">There shall be no use of CFC-based refrigerants in new building construction for heating, ventilation, air conditioning, and refrigeration systems or </w:t>
      </w:r>
      <w:r>
        <w:rPr>
          <w:color w:val="231F20"/>
          <w:w w:val="115"/>
          <w:sz w:val="20"/>
        </w:rPr>
        <w:t xml:space="preserve">CFCs </w:t>
      </w:r>
      <w:r>
        <w:rPr>
          <w:color w:val="231F20"/>
          <w:w w:val="105"/>
          <w:sz w:val="20"/>
        </w:rPr>
        <w:t xml:space="preserve">as found in fire suppression systems. For conversions or renovations to existing building, there must be a complete </w:t>
      </w:r>
      <w:r>
        <w:rPr>
          <w:color w:val="231F20"/>
          <w:w w:val="115"/>
          <w:sz w:val="20"/>
        </w:rPr>
        <w:t xml:space="preserve">CFC </w:t>
      </w:r>
      <w:r>
        <w:rPr>
          <w:color w:val="231F20"/>
          <w:w w:val="105"/>
          <w:sz w:val="20"/>
        </w:rPr>
        <w:t xml:space="preserve">phase out prior to building </w:t>
      </w:r>
      <w:proofErr w:type="spellStart"/>
      <w:r>
        <w:rPr>
          <w:color w:val="231F20"/>
          <w:w w:val="105"/>
          <w:sz w:val="20"/>
        </w:rPr>
        <w:t>comple</w:t>
      </w:r>
      <w:proofErr w:type="spellEnd"/>
      <w:r>
        <w:rPr>
          <w:color w:val="231F20"/>
          <w:w w:val="105"/>
          <w:sz w:val="20"/>
        </w:rPr>
        <w:t xml:space="preserve">- </w:t>
      </w:r>
      <w:proofErr w:type="spellStart"/>
      <w:r>
        <w:rPr>
          <w:color w:val="231F20"/>
          <w:w w:val="105"/>
          <w:sz w:val="20"/>
        </w:rPr>
        <w:t>tion</w:t>
      </w:r>
      <w:proofErr w:type="spellEnd"/>
      <w:r>
        <w:rPr>
          <w:color w:val="231F20"/>
          <w:w w:val="105"/>
          <w:sz w:val="20"/>
        </w:rPr>
        <w:t>.</w:t>
      </w:r>
    </w:p>
    <w:p w:rsidR="00202326" w:rsidRDefault="00437B9B">
      <w:pPr>
        <w:pStyle w:val="ListParagraph"/>
        <w:numPr>
          <w:ilvl w:val="0"/>
          <w:numId w:val="6"/>
        </w:numPr>
        <w:tabs>
          <w:tab w:val="left" w:pos="3720"/>
        </w:tabs>
        <w:spacing w:before="136" w:line="276" w:lineRule="auto"/>
        <w:ind w:left="3719" w:right="1180"/>
        <w:jc w:val="both"/>
        <w:rPr>
          <w:sz w:val="20"/>
        </w:rPr>
      </w:pPr>
      <w:r>
        <w:rPr>
          <w:color w:val="231F20"/>
          <w:w w:val="105"/>
          <w:sz w:val="20"/>
        </w:rPr>
        <w:t xml:space="preserve">All non-residential new construction or major renovations must provide </w:t>
      </w:r>
      <w:proofErr w:type="spellStart"/>
      <w:r>
        <w:rPr>
          <w:color w:val="231F20"/>
          <w:w w:val="105"/>
          <w:sz w:val="20"/>
        </w:rPr>
        <w:t>bicy</w:t>
      </w:r>
      <w:proofErr w:type="spellEnd"/>
      <w:r>
        <w:rPr>
          <w:color w:val="231F20"/>
          <w:w w:val="105"/>
          <w:sz w:val="20"/>
        </w:rPr>
        <w:t xml:space="preserve">- </w:t>
      </w:r>
      <w:proofErr w:type="spellStart"/>
      <w:r>
        <w:rPr>
          <w:color w:val="231F20"/>
          <w:w w:val="105"/>
          <w:sz w:val="20"/>
        </w:rPr>
        <w:t>cle</w:t>
      </w:r>
      <w:proofErr w:type="spellEnd"/>
      <w:r>
        <w:rPr>
          <w:color w:val="231F20"/>
          <w:w w:val="105"/>
          <w:sz w:val="20"/>
        </w:rPr>
        <w:t xml:space="preserve"> racks for 5 percent of the </w:t>
      </w:r>
      <w:r>
        <w:rPr>
          <w:color w:val="231F20"/>
          <w:spacing w:val="-3"/>
          <w:w w:val="105"/>
          <w:sz w:val="20"/>
        </w:rPr>
        <w:t xml:space="preserve">building’s </w:t>
      </w:r>
      <w:r>
        <w:rPr>
          <w:color w:val="231F20"/>
          <w:w w:val="105"/>
          <w:sz w:val="20"/>
        </w:rPr>
        <w:t>occupants or users within 200 yards of the building entrance and separate shower facilities for men and</w:t>
      </w:r>
      <w:r>
        <w:rPr>
          <w:color w:val="231F20"/>
          <w:spacing w:val="-23"/>
          <w:w w:val="105"/>
          <w:sz w:val="20"/>
        </w:rPr>
        <w:t xml:space="preserve"> </w:t>
      </w:r>
      <w:r>
        <w:rPr>
          <w:color w:val="231F20"/>
          <w:w w:val="105"/>
          <w:sz w:val="20"/>
        </w:rPr>
        <w:t>women.</w:t>
      </w:r>
    </w:p>
    <w:p w:rsidR="00202326" w:rsidRDefault="00437B9B">
      <w:pPr>
        <w:pStyle w:val="ListParagraph"/>
        <w:numPr>
          <w:ilvl w:val="0"/>
          <w:numId w:val="6"/>
        </w:numPr>
        <w:tabs>
          <w:tab w:val="left" w:pos="3720"/>
        </w:tabs>
        <w:spacing w:line="276" w:lineRule="auto"/>
        <w:ind w:left="3719" w:right="1332"/>
        <w:jc w:val="both"/>
        <w:rPr>
          <w:sz w:val="20"/>
        </w:rPr>
      </w:pPr>
      <w:r>
        <w:rPr>
          <w:color w:val="231F20"/>
          <w:w w:val="105"/>
          <w:sz w:val="20"/>
        </w:rPr>
        <w:t>Window</w:t>
      </w:r>
      <w:r>
        <w:rPr>
          <w:color w:val="231F20"/>
          <w:spacing w:val="-4"/>
          <w:w w:val="105"/>
          <w:sz w:val="20"/>
        </w:rPr>
        <w:t xml:space="preserve"> </w:t>
      </w:r>
      <w:r>
        <w:rPr>
          <w:color w:val="231F20"/>
          <w:w w:val="105"/>
          <w:sz w:val="20"/>
        </w:rPr>
        <w:t>air</w:t>
      </w:r>
      <w:r>
        <w:rPr>
          <w:color w:val="231F20"/>
          <w:spacing w:val="-4"/>
          <w:w w:val="105"/>
          <w:sz w:val="20"/>
        </w:rPr>
        <w:t xml:space="preserve"> </w:t>
      </w:r>
      <w:r>
        <w:rPr>
          <w:color w:val="231F20"/>
          <w:w w:val="105"/>
          <w:sz w:val="20"/>
        </w:rPr>
        <w:t>leakage</w:t>
      </w:r>
      <w:r>
        <w:rPr>
          <w:color w:val="231F20"/>
          <w:spacing w:val="-4"/>
          <w:w w:val="105"/>
          <w:sz w:val="20"/>
        </w:rPr>
        <w:t xml:space="preserve"> </w:t>
      </w:r>
      <w:r>
        <w:rPr>
          <w:color w:val="231F20"/>
          <w:w w:val="105"/>
          <w:sz w:val="20"/>
        </w:rPr>
        <w:t>shall</w:t>
      </w:r>
      <w:r>
        <w:rPr>
          <w:color w:val="231F20"/>
          <w:spacing w:val="-4"/>
          <w:w w:val="105"/>
          <w:sz w:val="20"/>
        </w:rPr>
        <w:t xml:space="preserve"> </w:t>
      </w:r>
      <w:r>
        <w:rPr>
          <w:color w:val="231F20"/>
          <w:w w:val="105"/>
          <w:sz w:val="20"/>
        </w:rPr>
        <w:t>not</w:t>
      </w:r>
      <w:r>
        <w:rPr>
          <w:color w:val="231F20"/>
          <w:spacing w:val="-3"/>
          <w:w w:val="105"/>
          <w:sz w:val="20"/>
        </w:rPr>
        <w:t xml:space="preserve"> </w:t>
      </w:r>
      <w:r>
        <w:rPr>
          <w:color w:val="231F20"/>
          <w:w w:val="105"/>
          <w:sz w:val="20"/>
        </w:rPr>
        <w:t>exceed</w:t>
      </w:r>
      <w:r>
        <w:rPr>
          <w:color w:val="231F20"/>
          <w:spacing w:val="-4"/>
          <w:w w:val="105"/>
          <w:sz w:val="20"/>
        </w:rPr>
        <w:t xml:space="preserve"> </w:t>
      </w:r>
      <w:r>
        <w:rPr>
          <w:color w:val="231F20"/>
          <w:w w:val="105"/>
          <w:sz w:val="20"/>
        </w:rPr>
        <w:t>0.2</w:t>
      </w:r>
      <w:r>
        <w:rPr>
          <w:color w:val="231F20"/>
          <w:spacing w:val="-4"/>
          <w:w w:val="105"/>
          <w:sz w:val="20"/>
        </w:rPr>
        <w:t xml:space="preserve"> </w:t>
      </w:r>
      <w:r>
        <w:rPr>
          <w:color w:val="231F20"/>
          <w:w w:val="105"/>
          <w:sz w:val="20"/>
        </w:rPr>
        <w:t>cubic</w:t>
      </w:r>
      <w:r>
        <w:rPr>
          <w:color w:val="231F20"/>
          <w:spacing w:val="-4"/>
          <w:w w:val="105"/>
          <w:sz w:val="20"/>
        </w:rPr>
        <w:t xml:space="preserve"> </w:t>
      </w:r>
      <w:r>
        <w:rPr>
          <w:color w:val="231F20"/>
          <w:w w:val="105"/>
          <w:sz w:val="20"/>
        </w:rPr>
        <w:t>feet</w:t>
      </w:r>
      <w:r>
        <w:rPr>
          <w:color w:val="231F20"/>
          <w:spacing w:val="-4"/>
          <w:w w:val="105"/>
          <w:sz w:val="20"/>
        </w:rPr>
        <w:t xml:space="preserve"> </w:t>
      </w:r>
      <w:r>
        <w:rPr>
          <w:color w:val="231F20"/>
          <w:w w:val="105"/>
          <w:sz w:val="20"/>
        </w:rPr>
        <w:t>per</w:t>
      </w:r>
      <w:r>
        <w:rPr>
          <w:color w:val="231F20"/>
          <w:spacing w:val="-3"/>
          <w:w w:val="105"/>
          <w:sz w:val="20"/>
        </w:rPr>
        <w:t xml:space="preserve"> </w:t>
      </w:r>
      <w:r>
        <w:rPr>
          <w:color w:val="231F20"/>
          <w:w w:val="105"/>
          <w:sz w:val="20"/>
        </w:rPr>
        <w:t>minute</w:t>
      </w:r>
      <w:r>
        <w:rPr>
          <w:color w:val="231F20"/>
          <w:spacing w:val="-4"/>
          <w:w w:val="105"/>
          <w:sz w:val="20"/>
        </w:rPr>
        <w:t xml:space="preserve"> </w:t>
      </w:r>
      <w:r>
        <w:rPr>
          <w:color w:val="231F20"/>
          <w:w w:val="105"/>
          <w:sz w:val="20"/>
        </w:rPr>
        <w:t>of</w:t>
      </w:r>
      <w:r>
        <w:rPr>
          <w:color w:val="231F20"/>
          <w:spacing w:val="-4"/>
          <w:w w:val="105"/>
          <w:sz w:val="20"/>
        </w:rPr>
        <w:t xml:space="preserve"> </w:t>
      </w:r>
      <w:r>
        <w:rPr>
          <w:color w:val="231F20"/>
          <w:w w:val="105"/>
          <w:sz w:val="20"/>
        </w:rPr>
        <w:t>air</w:t>
      </w:r>
      <w:r>
        <w:rPr>
          <w:color w:val="231F20"/>
          <w:spacing w:val="-4"/>
          <w:w w:val="105"/>
          <w:sz w:val="20"/>
        </w:rPr>
        <w:t xml:space="preserve"> </w:t>
      </w:r>
      <w:r>
        <w:rPr>
          <w:color w:val="231F20"/>
          <w:w w:val="105"/>
          <w:sz w:val="20"/>
        </w:rPr>
        <w:t>leakage per linear foot of window pane</w:t>
      </w:r>
      <w:r>
        <w:rPr>
          <w:color w:val="231F20"/>
          <w:spacing w:val="12"/>
          <w:w w:val="105"/>
          <w:sz w:val="20"/>
        </w:rPr>
        <w:t xml:space="preserve"> </w:t>
      </w:r>
      <w:r>
        <w:rPr>
          <w:color w:val="231F20"/>
          <w:w w:val="105"/>
          <w:sz w:val="20"/>
        </w:rPr>
        <w:t>(CFM/FT)</w:t>
      </w:r>
    </w:p>
    <w:p w:rsidR="00202326" w:rsidRDefault="00437B9B">
      <w:pPr>
        <w:pStyle w:val="ListParagraph"/>
        <w:numPr>
          <w:ilvl w:val="0"/>
          <w:numId w:val="6"/>
        </w:numPr>
        <w:tabs>
          <w:tab w:val="left" w:pos="3720"/>
        </w:tabs>
        <w:ind w:left="3719" w:hanging="301"/>
        <w:jc w:val="both"/>
        <w:rPr>
          <w:sz w:val="20"/>
        </w:rPr>
      </w:pPr>
      <w:r>
        <w:rPr>
          <w:color w:val="231F20"/>
          <w:w w:val="105"/>
          <w:sz w:val="20"/>
        </w:rPr>
        <w:t>Air</w:t>
      </w:r>
      <w:r>
        <w:rPr>
          <w:color w:val="231F20"/>
          <w:spacing w:val="6"/>
          <w:w w:val="105"/>
          <w:sz w:val="20"/>
        </w:rPr>
        <w:t xml:space="preserve"> </w:t>
      </w:r>
      <w:r>
        <w:rPr>
          <w:color w:val="231F20"/>
          <w:w w:val="105"/>
          <w:sz w:val="20"/>
        </w:rPr>
        <w:t>leakage</w:t>
      </w:r>
      <w:r>
        <w:rPr>
          <w:color w:val="231F20"/>
          <w:spacing w:val="7"/>
          <w:w w:val="105"/>
          <w:sz w:val="20"/>
        </w:rPr>
        <w:t xml:space="preserve"> </w:t>
      </w:r>
      <w:r>
        <w:rPr>
          <w:color w:val="231F20"/>
          <w:w w:val="105"/>
          <w:sz w:val="20"/>
        </w:rPr>
        <w:t>tested</w:t>
      </w:r>
      <w:r>
        <w:rPr>
          <w:color w:val="231F20"/>
          <w:spacing w:val="6"/>
          <w:w w:val="105"/>
          <w:sz w:val="20"/>
        </w:rPr>
        <w:t xml:space="preserve"> </w:t>
      </w:r>
      <w:r>
        <w:rPr>
          <w:color w:val="231F20"/>
          <w:w w:val="105"/>
          <w:sz w:val="20"/>
        </w:rPr>
        <w:t>to</w:t>
      </w:r>
      <w:r>
        <w:rPr>
          <w:color w:val="231F20"/>
          <w:spacing w:val="7"/>
          <w:w w:val="105"/>
          <w:sz w:val="20"/>
        </w:rPr>
        <w:t xml:space="preserve"> </w:t>
      </w:r>
      <w:r>
        <w:rPr>
          <w:color w:val="231F20"/>
          <w:w w:val="105"/>
          <w:sz w:val="20"/>
        </w:rPr>
        <w:t>less</w:t>
      </w:r>
      <w:r>
        <w:rPr>
          <w:color w:val="231F20"/>
          <w:spacing w:val="6"/>
          <w:w w:val="105"/>
          <w:sz w:val="20"/>
        </w:rPr>
        <w:t xml:space="preserve"> </w:t>
      </w:r>
      <w:r>
        <w:rPr>
          <w:color w:val="231F20"/>
          <w:w w:val="105"/>
          <w:sz w:val="20"/>
        </w:rPr>
        <w:t>than</w:t>
      </w:r>
      <w:r>
        <w:rPr>
          <w:color w:val="231F20"/>
          <w:spacing w:val="7"/>
          <w:w w:val="105"/>
          <w:sz w:val="20"/>
        </w:rPr>
        <w:t xml:space="preserve"> </w:t>
      </w:r>
      <w:r>
        <w:rPr>
          <w:color w:val="231F20"/>
          <w:w w:val="105"/>
          <w:sz w:val="20"/>
        </w:rPr>
        <w:t>or</w:t>
      </w:r>
      <w:r>
        <w:rPr>
          <w:color w:val="231F20"/>
          <w:spacing w:val="6"/>
          <w:w w:val="105"/>
          <w:sz w:val="20"/>
        </w:rPr>
        <w:t xml:space="preserve"> </w:t>
      </w:r>
      <w:r>
        <w:rPr>
          <w:color w:val="231F20"/>
          <w:w w:val="105"/>
          <w:sz w:val="20"/>
        </w:rPr>
        <w:t>equal</w:t>
      </w:r>
      <w:r>
        <w:rPr>
          <w:color w:val="231F20"/>
          <w:spacing w:val="7"/>
          <w:w w:val="105"/>
          <w:sz w:val="20"/>
        </w:rPr>
        <w:t xml:space="preserve"> </w:t>
      </w:r>
      <w:r>
        <w:rPr>
          <w:color w:val="231F20"/>
          <w:w w:val="105"/>
          <w:sz w:val="20"/>
        </w:rPr>
        <w:t>to</w:t>
      </w:r>
      <w:r>
        <w:rPr>
          <w:color w:val="231F20"/>
          <w:spacing w:val="6"/>
          <w:w w:val="105"/>
          <w:sz w:val="20"/>
        </w:rPr>
        <w:t xml:space="preserve"> </w:t>
      </w:r>
      <w:r>
        <w:rPr>
          <w:color w:val="231F20"/>
          <w:w w:val="105"/>
          <w:sz w:val="20"/>
        </w:rPr>
        <w:t>0.25</w:t>
      </w:r>
      <w:r>
        <w:rPr>
          <w:color w:val="231F20"/>
          <w:spacing w:val="7"/>
          <w:w w:val="105"/>
          <w:sz w:val="20"/>
        </w:rPr>
        <w:t xml:space="preserve"> </w:t>
      </w:r>
      <w:r>
        <w:rPr>
          <w:color w:val="231F20"/>
          <w:w w:val="105"/>
          <w:sz w:val="20"/>
        </w:rPr>
        <w:t>air</w:t>
      </w:r>
      <w:r>
        <w:rPr>
          <w:color w:val="231F20"/>
          <w:spacing w:val="7"/>
          <w:w w:val="105"/>
          <w:sz w:val="20"/>
        </w:rPr>
        <w:t xml:space="preserve"> </w:t>
      </w:r>
      <w:r>
        <w:rPr>
          <w:color w:val="231F20"/>
          <w:w w:val="105"/>
          <w:sz w:val="20"/>
        </w:rPr>
        <w:t>changes</w:t>
      </w:r>
      <w:r>
        <w:rPr>
          <w:color w:val="231F20"/>
          <w:spacing w:val="6"/>
          <w:w w:val="105"/>
          <w:sz w:val="20"/>
        </w:rPr>
        <w:t xml:space="preserve"> </w:t>
      </w:r>
      <w:r>
        <w:rPr>
          <w:color w:val="231F20"/>
          <w:w w:val="105"/>
          <w:sz w:val="20"/>
        </w:rPr>
        <w:t>per</w:t>
      </w:r>
      <w:r>
        <w:rPr>
          <w:color w:val="231F20"/>
          <w:spacing w:val="7"/>
          <w:w w:val="105"/>
          <w:sz w:val="20"/>
        </w:rPr>
        <w:t xml:space="preserve"> </w:t>
      </w:r>
      <w:r>
        <w:rPr>
          <w:color w:val="231F20"/>
          <w:w w:val="105"/>
          <w:sz w:val="20"/>
        </w:rPr>
        <w:t>hour</w:t>
      </w:r>
      <w:r>
        <w:rPr>
          <w:color w:val="231F20"/>
          <w:spacing w:val="6"/>
          <w:w w:val="105"/>
          <w:sz w:val="20"/>
        </w:rPr>
        <w:t xml:space="preserve"> </w:t>
      </w:r>
      <w:r>
        <w:rPr>
          <w:color w:val="231F20"/>
          <w:w w:val="105"/>
          <w:sz w:val="20"/>
        </w:rPr>
        <w:t>(ACH).</w:t>
      </w:r>
    </w:p>
    <w:p w:rsidR="00202326" w:rsidRDefault="00437B9B">
      <w:pPr>
        <w:pStyle w:val="ListParagraph"/>
        <w:numPr>
          <w:ilvl w:val="0"/>
          <w:numId w:val="6"/>
        </w:numPr>
        <w:tabs>
          <w:tab w:val="left" w:pos="3720"/>
        </w:tabs>
        <w:spacing w:before="176" w:line="276" w:lineRule="auto"/>
        <w:ind w:left="3719" w:right="1220"/>
        <w:jc w:val="both"/>
        <w:rPr>
          <w:sz w:val="20"/>
        </w:rPr>
      </w:pPr>
      <w:r>
        <w:rPr>
          <w:color w:val="231F20"/>
          <w:sz w:val="20"/>
        </w:rPr>
        <w:t>Duct leakage is tested to less than or equal to 3.0 CFM25 per 100 square feet    to the</w:t>
      </w:r>
      <w:r>
        <w:rPr>
          <w:color w:val="231F20"/>
          <w:spacing w:val="22"/>
          <w:sz w:val="20"/>
        </w:rPr>
        <w:t xml:space="preserve"> </w:t>
      </w:r>
      <w:r>
        <w:rPr>
          <w:color w:val="231F20"/>
          <w:sz w:val="20"/>
        </w:rPr>
        <w:t>outdoors.</w:t>
      </w: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spacing w:before="6"/>
        <w:rPr>
          <w:sz w:val="19"/>
        </w:rPr>
      </w:pPr>
    </w:p>
    <w:p w:rsidR="00202326" w:rsidRDefault="00437B9B">
      <w:pPr>
        <w:tabs>
          <w:tab w:val="left" w:pos="1079"/>
          <w:tab w:val="left" w:pos="6103"/>
        </w:tabs>
        <w:ind w:left="192"/>
        <w:rPr>
          <w:sz w:val="18"/>
        </w:rPr>
      </w:pPr>
      <w:r>
        <w:rPr>
          <w:rFonts w:ascii="Arial"/>
          <w:b/>
          <w:color w:val="005244"/>
          <w:w w:val="110"/>
          <w:sz w:val="20"/>
        </w:rPr>
        <w:tab/>
      </w:r>
      <w:r>
        <w:rPr>
          <w:color w:val="005244"/>
          <w:spacing w:val="7"/>
          <w:w w:val="110"/>
          <w:position w:val="1"/>
          <w:sz w:val="18"/>
        </w:rPr>
        <w:t xml:space="preserve">SECTION  </w:t>
      </w:r>
      <w:r>
        <w:rPr>
          <w:color w:val="005244"/>
          <w:spacing w:val="4"/>
          <w:w w:val="110"/>
          <w:position w:val="1"/>
          <w:sz w:val="18"/>
        </w:rPr>
        <w:t xml:space="preserve">3:  </w:t>
      </w:r>
      <w:r>
        <w:rPr>
          <w:color w:val="005244"/>
          <w:spacing w:val="6"/>
          <w:w w:val="110"/>
          <w:position w:val="1"/>
          <w:sz w:val="18"/>
        </w:rPr>
        <w:t>SITE</w:t>
      </w:r>
      <w:r>
        <w:rPr>
          <w:color w:val="005244"/>
          <w:spacing w:val="23"/>
          <w:w w:val="110"/>
          <w:position w:val="1"/>
          <w:sz w:val="18"/>
        </w:rPr>
        <w:t xml:space="preserve"> </w:t>
      </w:r>
      <w:r>
        <w:rPr>
          <w:color w:val="005244"/>
          <w:spacing w:val="7"/>
          <w:w w:val="110"/>
          <w:position w:val="1"/>
          <w:sz w:val="18"/>
        </w:rPr>
        <w:t>LEVEL</w:t>
      </w:r>
      <w:r>
        <w:rPr>
          <w:color w:val="005244"/>
          <w:spacing w:val="46"/>
          <w:w w:val="110"/>
          <w:position w:val="1"/>
          <w:sz w:val="18"/>
        </w:rPr>
        <w:t xml:space="preserve"> </w:t>
      </w:r>
      <w:r>
        <w:rPr>
          <w:color w:val="005244"/>
          <w:spacing w:val="7"/>
          <w:w w:val="110"/>
          <w:position w:val="1"/>
          <w:sz w:val="18"/>
        </w:rPr>
        <w:t>DESIGN</w:t>
      </w:r>
      <w:r>
        <w:rPr>
          <w:color w:val="005244"/>
          <w:spacing w:val="7"/>
          <w:w w:val="110"/>
          <w:position w:val="1"/>
          <w:sz w:val="18"/>
        </w:rPr>
        <w:tab/>
      </w:r>
    </w:p>
    <w:p w:rsidR="00202326" w:rsidRDefault="00202326">
      <w:pPr>
        <w:rPr>
          <w:sz w:val="18"/>
        </w:rPr>
        <w:sectPr w:rsidR="00202326">
          <w:pgSz w:w="12240" w:h="15840"/>
          <w:pgMar w:top="480" w:right="360" w:bottom="280" w:left="360" w:header="720" w:footer="720" w:gutter="0"/>
          <w:cols w:space="720"/>
        </w:sectPr>
      </w:pPr>
    </w:p>
    <w:p w:rsidR="00202326" w:rsidRDefault="00437B9B">
      <w:pPr>
        <w:spacing w:before="78"/>
        <w:ind w:left="1080"/>
        <w:rPr>
          <w:sz w:val="18"/>
        </w:rPr>
      </w:pPr>
      <w:r>
        <w:rPr>
          <w:color w:val="005244"/>
          <w:w w:val="115"/>
          <w:sz w:val="18"/>
        </w:rPr>
        <w:lastRenderedPageBreak/>
        <w:t>INNOVATIVE LAND USE PLANNING TECHNIQUES: A HANDBOOK FOR SUSTAINABLE DEVELOPMENT</w:t>
      </w:r>
    </w:p>
    <w:p w:rsidR="00202326" w:rsidRDefault="00202326">
      <w:pPr>
        <w:pStyle w:val="BodyText"/>
        <w:spacing w:before="7"/>
        <w:rPr>
          <w:sz w:val="29"/>
        </w:rPr>
      </w:pPr>
    </w:p>
    <w:p w:rsidR="00202326" w:rsidRDefault="00437B9B">
      <w:pPr>
        <w:pStyle w:val="Heading1"/>
      </w:pPr>
      <w:r>
        <w:rPr>
          <w:color w:val="231F20"/>
        </w:rPr>
        <w:t>ZONING ORDINANCE ARTICLE</w:t>
      </w:r>
    </w:p>
    <w:p w:rsidR="00202326" w:rsidRDefault="00437B9B">
      <w:pPr>
        <w:pStyle w:val="Heading2"/>
        <w:numPr>
          <w:ilvl w:val="0"/>
          <w:numId w:val="1"/>
        </w:numPr>
        <w:tabs>
          <w:tab w:val="left" w:pos="1311"/>
        </w:tabs>
        <w:spacing w:before="292"/>
      </w:pPr>
      <w:r>
        <w:rPr>
          <w:color w:val="005244"/>
          <w:spacing w:val="11"/>
          <w:w w:val="115"/>
        </w:rPr>
        <w:t>PURPOSE</w:t>
      </w:r>
    </w:p>
    <w:p w:rsidR="00202326" w:rsidRDefault="00437B9B">
      <w:pPr>
        <w:pStyle w:val="BodyText"/>
        <w:spacing w:before="165" w:line="256" w:lineRule="auto"/>
        <w:ind w:left="1079" w:right="3247"/>
      </w:pPr>
      <w:r>
        <w:rPr>
          <w:color w:val="231F20"/>
          <w:w w:val="105"/>
        </w:rPr>
        <w:t xml:space="preserve">The purpose of this Article is to encourage and provide for energy efficient develop- </w:t>
      </w:r>
      <w:proofErr w:type="spellStart"/>
      <w:r>
        <w:rPr>
          <w:color w:val="231F20"/>
          <w:w w:val="105"/>
        </w:rPr>
        <w:t>ment</w:t>
      </w:r>
      <w:proofErr w:type="spellEnd"/>
      <w:r>
        <w:rPr>
          <w:color w:val="231F20"/>
          <w:w w:val="105"/>
        </w:rPr>
        <w:t xml:space="preserve"> within [</w:t>
      </w:r>
      <w:r>
        <w:rPr>
          <w:rFonts w:ascii="Palatino Linotype"/>
          <w:i/>
          <w:color w:val="231F20"/>
          <w:w w:val="105"/>
        </w:rPr>
        <w:t>Community</w:t>
      </w:r>
      <w:r>
        <w:rPr>
          <w:color w:val="231F20"/>
          <w:w w:val="105"/>
        </w:rPr>
        <w:t xml:space="preserve">] for both new and substantially improved buildings. It is intended to reduce energy consumption and promote the use of alternative fuel sources. This </w:t>
      </w:r>
      <w:r>
        <w:rPr>
          <w:rFonts w:ascii="Palatino Linotype"/>
          <w:i/>
          <w:color w:val="231F20"/>
          <w:w w:val="105"/>
        </w:rPr>
        <w:t xml:space="preserve">Article </w:t>
      </w:r>
      <w:r>
        <w:rPr>
          <w:color w:val="231F20"/>
          <w:w w:val="105"/>
        </w:rPr>
        <w:t>was established in order to meet the goals related to energy efficiency set forth in the [</w:t>
      </w:r>
      <w:r>
        <w:rPr>
          <w:rFonts w:ascii="Palatino Linotype"/>
          <w:i/>
          <w:color w:val="231F20"/>
          <w:w w:val="105"/>
        </w:rPr>
        <w:t>Community</w:t>
      </w:r>
      <w:r>
        <w:rPr>
          <w:color w:val="231F20"/>
          <w:w w:val="105"/>
        </w:rPr>
        <w:t>] Master Plan.</w:t>
      </w:r>
    </w:p>
    <w:p w:rsidR="00202326" w:rsidRDefault="00202326">
      <w:pPr>
        <w:pStyle w:val="BodyText"/>
        <w:spacing w:before="5"/>
        <w:rPr>
          <w:sz w:val="22"/>
        </w:rPr>
      </w:pPr>
    </w:p>
    <w:p w:rsidR="00202326" w:rsidRDefault="00437B9B">
      <w:pPr>
        <w:pStyle w:val="Heading2"/>
        <w:numPr>
          <w:ilvl w:val="0"/>
          <w:numId w:val="1"/>
        </w:numPr>
        <w:tabs>
          <w:tab w:val="left" w:pos="1392"/>
        </w:tabs>
        <w:ind w:left="1391" w:hanging="312"/>
      </w:pPr>
      <w:r>
        <w:rPr>
          <w:color w:val="005244"/>
          <w:spacing w:val="11"/>
          <w:w w:val="120"/>
        </w:rPr>
        <w:t>AUTHORITY</w:t>
      </w:r>
    </w:p>
    <w:p w:rsidR="00202326" w:rsidRDefault="00437B9B">
      <w:pPr>
        <w:pStyle w:val="BodyText"/>
        <w:spacing w:before="146" w:line="273" w:lineRule="auto"/>
        <w:ind w:left="1079" w:right="3237"/>
      </w:pPr>
      <w:r>
        <w:rPr>
          <w:color w:val="231F20"/>
          <w:w w:val="105"/>
        </w:rPr>
        <w:t xml:space="preserve">The provisions of this </w:t>
      </w:r>
      <w:r>
        <w:rPr>
          <w:rFonts w:ascii="Palatino Linotype"/>
          <w:i/>
          <w:color w:val="231F20"/>
          <w:w w:val="105"/>
        </w:rPr>
        <w:t xml:space="preserve">Article </w:t>
      </w:r>
      <w:r>
        <w:rPr>
          <w:color w:val="231F20"/>
          <w:w w:val="105"/>
        </w:rPr>
        <w:t xml:space="preserve">are adopted pursuant to RSA 674:17 </w:t>
      </w:r>
      <w:r>
        <w:rPr>
          <w:color w:val="231F20"/>
          <w:w w:val="115"/>
        </w:rPr>
        <w:t xml:space="preserve">I </w:t>
      </w:r>
      <w:r>
        <w:rPr>
          <w:color w:val="231F20"/>
          <w:w w:val="105"/>
        </w:rPr>
        <w:t xml:space="preserve">(j) and are for the purpose of promoting the use of </w:t>
      </w:r>
      <w:r>
        <w:rPr>
          <w:color w:val="231F20"/>
          <w:spacing w:val="-3"/>
          <w:w w:val="105"/>
        </w:rPr>
        <w:t xml:space="preserve">solar, </w:t>
      </w:r>
      <w:r>
        <w:rPr>
          <w:color w:val="231F20"/>
          <w:w w:val="105"/>
        </w:rPr>
        <w:t>wind, or other renewable energy systems and to protect access to energy sources by the regulation of orientation of streets, lots, and buildings, establishment of maximum building height, minimum set back requirements, and limitations on type, height, and placement of vegetation.</w:t>
      </w:r>
    </w:p>
    <w:p w:rsidR="00202326" w:rsidRDefault="00202326">
      <w:pPr>
        <w:pStyle w:val="BodyText"/>
        <w:spacing w:before="4"/>
        <w:rPr>
          <w:sz w:val="21"/>
        </w:rPr>
      </w:pPr>
    </w:p>
    <w:p w:rsidR="00202326" w:rsidRDefault="00437B9B">
      <w:pPr>
        <w:pStyle w:val="Heading2"/>
        <w:numPr>
          <w:ilvl w:val="0"/>
          <w:numId w:val="1"/>
        </w:numPr>
        <w:tabs>
          <w:tab w:val="left" w:pos="1473"/>
        </w:tabs>
        <w:ind w:left="1472" w:hanging="393"/>
      </w:pPr>
      <w:r>
        <w:rPr>
          <w:color w:val="005244"/>
          <w:spacing w:val="12"/>
          <w:w w:val="120"/>
        </w:rPr>
        <w:t>APPLICABILITY</w:t>
      </w:r>
    </w:p>
    <w:p w:rsidR="00202326" w:rsidRDefault="00437B9B">
      <w:pPr>
        <w:spacing w:before="145" w:line="249" w:lineRule="auto"/>
        <w:ind w:left="1079" w:right="3419"/>
        <w:rPr>
          <w:sz w:val="20"/>
        </w:rPr>
      </w:pPr>
      <w:r>
        <w:rPr>
          <w:color w:val="231F20"/>
          <w:sz w:val="20"/>
        </w:rPr>
        <w:t xml:space="preserve">The provisions of this </w:t>
      </w:r>
      <w:r>
        <w:rPr>
          <w:rFonts w:ascii="Palatino Linotype"/>
          <w:i/>
          <w:color w:val="231F20"/>
          <w:sz w:val="20"/>
        </w:rPr>
        <w:t xml:space="preserve">Article </w:t>
      </w:r>
      <w:r>
        <w:rPr>
          <w:color w:val="231F20"/>
          <w:sz w:val="20"/>
        </w:rPr>
        <w:t xml:space="preserve">are permitted as a conditional use within </w:t>
      </w:r>
      <w:r>
        <w:rPr>
          <w:rFonts w:ascii="Palatino Linotype"/>
          <w:i/>
          <w:color w:val="231F20"/>
          <w:sz w:val="20"/>
        </w:rPr>
        <w:t xml:space="preserve">all zoning dis- </w:t>
      </w:r>
      <w:proofErr w:type="spellStart"/>
      <w:r>
        <w:rPr>
          <w:rFonts w:ascii="Palatino Linotype"/>
          <w:i/>
          <w:color w:val="231F20"/>
          <w:sz w:val="20"/>
        </w:rPr>
        <w:t>tricts</w:t>
      </w:r>
      <w:proofErr w:type="spellEnd"/>
      <w:r>
        <w:rPr>
          <w:rFonts w:ascii="Palatino Linotype"/>
          <w:i/>
          <w:color w:val="231F20"/>
          <w:sz w:val="20"/>
        </w:rPr>
        <w:t xml:space="preserve"> </w:t>
      </w:r>
      <w:r>
        <w:rPr>
          <w:color w:val="231F20"/>
          <w:sz w:val="20"/>
        </w:rPr>
        <w:t xml:space="preserve">defined in this ordinance. Any building constructed to meet the energy </w:t>
      </w:r>
      <w:proofErr w:type="spellStart"/>
      <w:r>
        <w:rPr>
          <w:color w:val="231F20"/>
          <w:sz w:val="20"/>
        </w:rPr>
        <w:t>effi</w:t>
      </w:r>
      <w:proofErr w:type="spellEnd"/>
      <w:r>
        <w:rPr>
          <w:color w:val="231F20"/>
          <w:sz w:val="20"/>
        </w:rPr>
        <w:t xml:space="preserve">- </w:t>
      </w:r>
      <w:proofErr w:type="spellStart"/>
      <w:r>
        <w:rPr>
          <w:color w:val="231F20"/>
          <w:sz w:val="20"/>
        </w:rPr>
        <w:t>ciency</w:t>
      </w:r>
      <w:proofErr w:type="spellEnd"/>
      <w:r>
        <w:rPr>
          <w:color w:val="231F20"/>
          <w:sz w:val="20"/>
        </w:rPr>
        <w:t xml:space="preserve"> standards of this </w:t>
      </w:r>
      <w:r>
        <w:rPr>
          <w:rFonts w:ascii="Palatino Linotype"/>
          <w:i/>
          <w:color w:val="231F20"/>
          <w:sz w:val="20"/>
        </w:rPr>
        <w:t xml:space="preserve">Article </w:t>
      </w:r>
      <w:r>
        <w:rPr>
          <w:color w:val="231F20"/>
          <w:sz w:val="20"/>
        </w:rPr>
        <w:t xml:space="preserve">shall be certified by the </w:t>
      </w:r>
      <w:r>
        <w:rPr>
          <w:rFonts w:ascii="Palatino Linotype"/>
          <w:i/>
          <w:color w:val="231F20"/>
          <w:sz w:val="20"/>
        </w:rPr>
        <w:t xml:space="preserve">Community Zoning Department/Planning Department/Building Inspector </w:t>
      </w:r>
      <w:r>
        <w:rPr>
          <w:color w:val="231F20"/>
          <w:sz w:val="20"/>
        </w:rPr>
        <w:t>as an Energy Efficient Building.</w:t>
      </w:r>
    </w:p>
    <w:p w:rsidR="00202326" w:rsidRDefault="00202326">
      <w:pPr>
        <w:pStyle w:val="BodyText"/>
        <w:spacing w:before="11"/>
        <w:rPr>
          <w:sz w:val="22"/>
        </w:rPr>
      </w:pPr>
    </w:p>
    <w:p w:rsidR="00202326" w:rsidRDefault="00437B9B">
      <w:pPr>
        <w:pStyle w:val="Heading2"/>
        <w:numPr>
          <w:ilvl w:val="0"/>
          <w:numId w:val="1"/>
        </w:numPr>
        <w:tabs>
          <w:tab w:val="left" w:pos="1490"/>
        </w:tabs>
        <w:ind w:left="1489" w:hanging="410"/>
      </w:pPr>
      <w:r>
        <w:rPr>
          <w:color w:val="005244"/>
          <w:spacing w:val="11"/>
          <w:w w:val="115"/>
        </w:rPr>
        <w:t>DEFINITIONS</w:t>
      </w:r>
    </w:p>
    <w:p w:rsidR="00202326" w:rsidRDefault="00437B9B">
      <w:pPr>
        <w:pStyle w:val="BodyText"/>
        <w:spacing w:before="145" w:line="271" w:lineRule="auto"/>
        <w:ind w:left="1079" w:right="3492"/>
        <w:jc w:val="both"/>
      </w:pPr>
      <w:r>
        <w:rPr>
          <w:rFonts w:ascii="Palatino Linotype"/>
          <w:b/>
          <w:color w:val="231F20"/>
          <w:w w:val="105"/>
        </w:rPr>
        <w:t>Demand</w:t>
      </w:r>
      <w:r>
        <w:rPr>
          <w:color w:val="231F20"/>
          <w:w w:val="105"/>
        </w:rPr>
        <w:t>:</w:t>
      </w:r>
      <w:r>
        <w:rPr>
          <w:color w:val="231F20"/>
          <w:spacing w:val="-3"/>
          <w:w w:val="105"/>
        </w:rPr>
        <w:t xml:space="preserve"> </w:t>
      </w:r>
      <w:r>
        <w:rPr>
          <w:color w:val="231F20"/>
          <w:w w:val="105"/>
        </w:rPr>
        <w:t>The</w:t>
      </w:r>
      <w:r>
        <w:rPr>
          <w:color w:val="231F20"/>
          <w:spacing w:val="-3"/>
          <w:w w:val="105"/>
        </w:rPr>
        <w:t xml:space="preserve"> </w:t>
      </w:r>
      <w:r>
        <w:rPr>
          <w:color w:val="231F20"/>
          <w:w w:val="105"/>
        </w:rPr>
        <w:t>rate</w:t>
      </w:r>
      <w:r>
        <w:rPr>
          <w:color w:val="231F20"/>
          <w:spacing w:val="-2"/>
          <w:w w:val="105"/>
        </w:rPr>
        <w:t xml:space="preserve"> </w:t>
      </w:r>
      <w:r>
        <w:rPr>
          <w:color w:val="231F20"/>
          <w:w w:val="105"/>
        </w:rPr>
        <w:t>at</w:t>
      </w:r>
      <w:r>
        <w:rPr>
          <w:color w:val="231F20"/>
          <w:spacing w:val="-3"/>
          <w:w w:val="105"/>
        </w:rPr>
        <w:t xml:space="preserve"> </w:t>
      </w:r>
      <w:r>
        <w:rPr>
          <w:color w:val="231F20"/>
          <w:w w:val="105"/>
        </w:rPr>
        <w:t>which</w:t>
      </w:r>
      <w:r>
        <w:rPr>
          <w:color w:val="231F20"/>
          <w:spacing w:val="-3"/>
          <w:w w:val="105"/>
        </w:rPr>
        <w:t xml:space="preserve"> </w:t>
      </w:r>
      <w:r>
        <w:rPr>
          <w:color w:val="231F20"/>
          <w:w w:val="105"/>
        </w:rPr>
        <w:t>energy</w:t>
      </w:r>
      <w:r>
        <w:rPr>
          <w:color w:val="231F20"/>
          <w:spacing w:val="-2"/>
          <w:w w:val="105"/>
        </w:rPr>
        <w:t xml:space="preserve"> </w:t>
      </w:r>
      <w:r>
        <w:rPr>
          <w:color w:val="231F20"/>
          <w:w w:val="105"/>
        </w:rPr>
        <w:t>is</w:t>
      </w:r>
      <w:r>
        <w:rPr>
          <w:color w:val="231F20"/>
          <w:spacing w:val="-3"/>
          <w:w w:val="105"/>
        </w:rPr>
        <w:t xml:space="preserve"> </w:t>
      </w:r>
      <w:r>
        <w:rPr>
          <w:color w:val="231F20"/>
          <w:w w:val="105"/>
        </w:rPr>
        <w:t>delivered</w:t>
      </w:r>
      <w:r>
        <w:rPr>
          <w:color w:val="231F20"/>
          <w:spacing w:val="-3"/>
          <w:w w:val="105"/>
        </w:rPr>
        <w:t xml:space="preserve"> </w:t>
      </w:r>
      <w:r>
        <w:rPr>
          <w:color w:val="231F20"/>
          <w:w w:val="105"/>
        </w:rPr>
        <w:t>to</w:t>
      </w:r>
      <w:r>
        <w:rPr>
          <w:color w:val="231F20"/>
          <w:spacing w:val="-2"/>
          <w:w w:val="105"/>
        </w:rPr>
        <w:t xml:space="preserve"> </w:t>
      </w:r>
      <w:r>
        <w:rPr>
          <w:color w:val="231F20"/>
          <w:w w:val="105"/>
        </w:rPr>
        <w:t>loads</w:t>
      </w:r>
      <w:r>
        <w:rPr>
          <w:color w:val="231F20"/>
          <w:spacing w:val="-3"/>
          <w:w w:val="105"/>
        </w:rPr>
        <w:t xml:space="preserve"> </w:t>
      </w:r>
      <w:r>
        <w:rPr>
          <w:color w:val="231F20"/>
          <w:w w:val="105"/>
        </w:rPr>
        <w:t>and</w:t>
      </w:r>
      <w:r>
        <w:rPr>
          <w:color w:val="231F20"/>
          <w:spacing w:val="-3"/>
          <w:w w:val="105"/>
        </w:rPr>
        <w:t xml:space="preserve"> </w:t>
      </w:r>
      <w:r>
        <w:rPr>
          <w:color w:val="231F20"/>
          <w:w w:val="105"/>
        </w:rPr>
        <w:t>scheduling</w:t>
      </w:r>
      <w:r>
        <w:rPr>
          <w:color w:val="231F20"/>
          <w:spacing w:val="-2"/>
          <w:w w:val="105"/>
        </w:rPr>
        <w:t xml:space="preserve"> </w:t>
      </w:r>
      <w:r>
        <w:rPr>
          <w:color w:val="231F20"/>
          <w:w w:val="105"/>
        </w:rPr>
        <w:t>points</w:t>
      </w:r>
      <w:r>
        <w:rPr>
          <w:color w:val="231F20"/>
          <w:spacing w:val="-3"/>
          <w:w w:val="105"/>
        </w:rPr>
        <w:t xml:space="preserve"> </w:t>
      </w:r>
      <w:r>
        <w:rPr>
          <w:color w:val="231F20"/>
          <w:w w:val="105"/>
        </w:rPr>
        <w:t>by generation, transmission or distribution facilities. It is the produce of voltage and the</w:t>
      </w:r>
      <w:r>
        <w:rPr>
          <w:color w:val="231F20"/>
          <w:spacing w:val="-6"/>
          <w:w w:val="105"/>
        </w:rPr>
        <w:t xml:space="preserve"> </w:t>
      </w:r>
      <w:r>
        <w:rPr>
          <w:color w:val="231F20"/>
          <w:w w:val="105"/>
        </w:rPr>
        <w:t>in</w:t>
      </w:r>
      <w:r>
        <w:rPr>
          <w:color w:val="231F20"/>
          <w:spacing w:val="-6"/>
          <w:w w:val="105"/>
        </w:rPr>
        <w:t xml:space="preserve"> </w:t>
      </w:r>
      <w:r>
        <w:rPr>
          <w:color w:val="231F20"/>
          <w:w w:val="105"/>
        </w:rPr>
        <w:t>phase</w:t>
      </w:r>
      <w:r>
        <w:rPr>
          <w:color w:val="231F20"/>
          <w:spacing w:val="-6"/>
          <w:w w:val="105"/>
        </w:rPr>
        <w:t xml:space="preserve"> </w:t>
      </w:r>
      <w:r>
        <w:rPr>
          <w:color w:val="231F20"/>
          <w:w w:val="105"/>
        </w:rPr>
        <w:t>component</w:t>
      </w:r>
      <w:r>
        <w:rPr>
          <w:color w:val="231F20"/>
          <w:spacing w:val="-6"/>
          <w:w w:val="105"/>
        </w:rPr>
        <w:t xml:space="preserve"> </w:t>
      </w:r>
      <w:r>
        <w:rPr>
          <w:color w:val="231F20"/>
          <w:w w:val="105"/>
        </w:rPr>
        <w:t>of</w:t>
      </w:r>
      <w:r>
        <w:rPr>
          <w:color w:val="231F20"/>
          <w:spacing w:val="-6"/>
          <w:w w:val="105"/>
        </w:rPr>
        <w:t xml:space="preserve"> </w:t>
      </w:r>
      <w:r>
        <w:rPr>
          <w:color w:val="231F20"/>
          <w:w w:val="105"/>
        </w:rPr>
        <w:t>alternating</w:t>
      </w:r>
      <w:r>
        <w:rPr>
          <w:color w:val="231F20"/>
          <w:spacing w:val="-6"/>
          <w:w w:val="105"/>
        </w:rPr>
        <w:t xml:space="preserve"> </w:t>
      </w:r>
      <w:r>
        <w:rPr>
          <w:color w:val="231F20"/>
          <w:w w:val="105"/>
        </w:rPr>
        <w:t>current</w:t>
      </w:r>
      <w:r>
        <w:rPr>
          <w:color w:val="231F20"/>
          <w:spacing w:val="-6"/>
          <w:w w:val="105"/>
        </w:rPr>
        <w:t xml:space="preserve"> </w:t>
      </w:r>
      <w:r>
        <w:rPr>
          <w:color w:val="231F20"/>
          <w:w w:val="105"/>
        </w:rPr>
        <w:t>measured</w:t>
      </w:r>
      <w:r>
        <w:rPr>
          <w:color w:val="231F20"/>
          <w:spacing w:val="-6"/>
          <w:w w:val="105"/>
        </w:rPr>
        <w:t xml:space="preserve"> </w:t>
      </w:r>
      <w:r>
        <w:rPr>
          <w:color w:val="231F20"/>
          <w:w w:val="105"/>
        </w:rPr>
        <w:t>in</w:t>
      </w:r>
      <w:r>
        <w:rPr>
          <w:color w:val="231F20"/>
          <w:spacing w:val="-6"/>
          <w:w w:val="105"/>
        </w:rPr>
        <w:t xml:space="preserve"> </w:t>
      </w:r>
      <w:r>
        <w:rPr>
          <w:color w:val="231F20"/>
          <w:w w:val="105"/>
        </w:rPr>
        <w:t>units</w:t>
      </w:r>
      <w:r>
        <w:rPr>
          <w:color w:val="231F20"/>
          <w:spacing w:val="-6"/>
          <w:w w:val="105"/>
        </w:rPr>
        <w:t xml:space="preserve"> </w:t>
      </w:r>
      <w:r>
        <w:rPr>
          <w:color w:val="231F20"/>
          <w:w w:val="105"/>
        </w:rPr>
        <w:t>of</w:t>
      </w:r>
      <w:r>
        <w:rPr>
          <w:color w:val="231F20"/>
          <w:spacing w:val="-6"/>
          <w:w w:val="105"/>
        </w:rPr>
        <w:t xml:space="preserve"> </w:t>
      </w:r>
      <w:r>
        <w:rPr>
          <w:color w:val="231F20"/>
          <w:w w:val="105"/>
        </w:rPr>
        <w:t>watts</w:t>
      </w:r>
      <w:r>
        <w:rPr>
          <w:color w:val="231F20"/>
          <w:spacing w:val="-6"/>
          <w:w w:val="105"/>
        </w:rPr>
        <w:t xml:space="preserve"> </w:t>
      </w:r>
      <w:r>
        <w:rPr>
          <w:color w:val="231F20"/>
          <w:w w:val="105"/>
        </w:rPr>
        <w:t>or</w:t>
      </w:r>
      <w:r>
        <w:rPr>
          <w:color w:val="231F20"/>
          <w:spacing w:val="-6"/>
          <w:w w:val="105"/>
        </w:rPr>
        <w:t xml:space="preserve"> </w:t>
      </w:r>
      <w:proofErr w:type="spellStart"/>
      <w:r>
        <w:rPr>
          <w:color w:val="231F20"/>
          <w:w w:val="105"/>
        </w:rPr>
        <w:t>stan</w:t>
      </w:r>
      <w:proofErr w:type="spellEnd"/>
      <w:r>
        <w:rPr>
          <w:color w:val="231F20"/>
          <w:w w:val="105"/>
        </w:rPr>
        <w:t xml:space="preserve">- </w:t>
      </w:r>
      <w:proofErr w:type="spellStart"/>
      <w:r>
        <w:rPr>
          <w:color w:val="231F20"/>
          <w:w w:val="105"/>
        </w:rPr>
        <w:t>dard</w:t>
      </w:r>
      <w:proofErr w:type="spellEnd"/>
      <w:r>
        <w:rPr>
          <w:color w:val="231F20"/>
          <w:w w:val="105"/>
        </w:rPr>
        <w:t xml:space="preserve"> multipliers thereof, e.g., 1,000</w:t>
      </w:r>
      <w:r>
        <w:rPr>
          <w:color w:val="231F20"/>
          <w:spacing w:val="44"/>
          <w:w w:val="105"/>
        </w:rPr>
        <w:t xml:space="preserve"> </w:t>
      </w:r>
      <w:r>
        <w:rPr>
          <w:color w:val="231F20"/>
          <w:spacing w:val="-5"/>
          <w:w w:val="105"/>
        </w:rPr>
        <w:t>W=1kW.</w:t>
      </w:r>
    </w:p>
    <w:p w:rsidR="00202326" w:rsidRDefault="00437B9B">
      <w:pPr>
        <w:pStyle w:val="BodyText"/>
        <w:spacing w:before="128" w:line="273" w:lineRule="auto"/>
        <w:ind w:left="1079" w:right="3333"/>
      </w:pPr>
      <w:r>
        <w:rPr>
          <w:rFonts w:ascii="Palatino Linotype"/>
          <w:b/>
          <w:color w:val="231F20"/>
          <w:w w:val="105"/>
        </w:rPr>
        <w:t>Energy Efficient Building</w:t>
      </w:r>
      <w:r>
        <w:rPr>
          <w:color w:val="231F20"/>
          <w:w w:val="105"/>
        </w:rPr>
        <w:t>: Any building that is proven to exceed the minimum legal efficiency standards provided by the Statewide Energy Codes, including the International Energy Conservation Code 2000 for residential construction and ASHRAE 99, or any subsequent revisions adopted by the State, for commercial and industrial development.</w:t>
      </w:r>
    </w:p>
    <w:p w:rsidR="00202326" w:rsidRDefault="00437B9B">
      <w:pPr>
        <w:pStyle w:val="BodyText"/>
        <w:spacing w:before="119" w:line="266" w:lineRule="auto"/>
        <w:ind w:left="1080" w:right="3333"/>
      </w:pPr>
      <w:r>
        <w:rPr>
          <w:rFonts w:ascii="Palatino Linotype" w:hAnsi="Palatino Linotype"/>
          <w:b/>
          <w:color w:val="231F20"/>
        </w:rPr>
        <w:t>Load Profiling</w:t>
      </w:r>
      <w:r>
        <w:rPr>
          <w:color w:val="231F20"/>
        </w:rPr>
        <w:t>: The process of graphing a customer’s demand for energy over a period of time, typically a day, season or year.</w:t>
      </w:r>
    </w:p>
    <w:p w:rsidR="00202326" w:rsidRDefault="00437B9B">
      <w:pPr>
        <w:pStyle w:val="BodyText"/>
        <w:spacing w:before="129" w:line="271" w:lineRule="auto"/>
        <w:ind w:left="1080" w:right="3308"/>
        <w:jc w:val="both"/>
      </w:pPr>
      <w:r>
        <w:rPr>
          <w:rFonts w:ascii="Palatino Linotype"/>
          <w:b/>
          <w:color w:val="231F20"/>
          <w:w w:val="105"/>
        </w:rPr>
        <w:t>Renewable</w:t>
      </w:r>
      <w:r>
        <w:rPr>
          <w:rFonts w:ascii="Palatino Linotype"/>
          <w:b/>
          <w:color w:val="231F20"/>
          <w:spacing w:val="-21"/>
          <w:w w:val="105"/>
        </w:rPr>
        <w:t xml:space="preserve"> </w:t>
      </w:r>
      <w:r>
        <w:rPr>
          <w:rFonts w:ascii="Palatino Linotype"/>
          <w:b/>
          <w:color w:val="231F20"/>
          <w:w w:val="105"/>
        </w:rPr>
        <w:t>Energy</w:t>
      </w:r>
      <w:r>
        <w:rPr>
          <w:rFonts w:ascii="Palatino Linotype"/>
          <w:b/>
          <w:color w:val="231F20"/>
          <w:spacing w:val="-20"/>
          <w:w w:val="105"/>
        </w:rPr>
        <w:t xml:space="preserve"> </w:t>
      </w:r>
      <w:r>
        <w:rPr>
          <w:rFonts w:ascii="Palatino Linotype"/>
          <w:b/>
          <w:color w:val="231F20"/>
          <w:w w:val="105"/>
        </w:rPr>
        <w:t>Generation</w:t>
      </w:r>
      <w:r>
        <w:rPr>
          <w:color w:val="231F20"/>
          <w:w w:val="105"/>
        </w:rPr>
        <w:t>:</w:t>
      </w:r>
      <w:r>
        <w:rPr>
          <w:color w:val="231F20"/>
          <w:spacing w:val="-17"/>
          <w:w w:val="105"/>
        </w:rPr>
        <w:t xml:space="preserve"> </w:t>
      </w:r>
      <w:r>
        <w:rPr>
          <w:color w:val="231F20"/>
          <w:w w:val="105"/>
        </w:rPr>
        <w:t>The</w:t>
      </w:r>
      <w:r>
        <w:rPr>
          <w:color w:val="231F20"/>
          <w:spacing w:val="-18"/>
          <w:w w:val="105"/>
        </w:rPr>
        <w:t xml:space="preserve"> </w:t>
      </w:r>
      <w:r>
        <w:rPr>
          <w:color w:val="231F20"/>
          <w:w w:val="105"/>
        </w:rPr>
        <w:t>energy</w:t>
      </w:r>
      <w:r>
        <w:rPr>
          <w:color w:val="231F20"/>
          <w:spacing w:val="-17"/>
          <w:w w:val="105"/>
        </w:rPr>
        <w:t xml:space="preserve"> </w:t>
      </w:r>
      <w:r>
        <w:rPr>
          <w:color w:val="231F20"/>
          <w:w w:val="105"/>
        </w:rPr>
        <w:t>generation</w:t>
      </w:r>
      <w:r>
        <w:rPr>
          <w:color w:val="231F20"/>
          <w:spacing w:val="-18"/>
          <w:w w:val="105"/>
        </w:rPr>
        <w:t xml:space="preserve"> </w:t>
      </w:r>
      <w:r>
        <w:rPr>
          <w:color w:val="231F20"/>
          <w:w w:val="105"/>
        </w:rPr>
        <w:t>from</w:t>
      </w:r>
      <w:r>
        <w:rPr>
          <w:color w:val="231F20"/>
          <w:spacing w:val="-18"/>
          <w:w w:val="105"/>
        </w:rPr>
        <w:t xml:space="preserve"> </w:t>
      </w:r>
      <w:r>
        <w:rPr>
          <w:color w:val="231F20"/>
          <w:w w:val="105"/>
        </w:rPr>
        <w:t>renewable</w:t>
      </w:r>
      <w:r>
        <w:rPr>
          <w:color w:val="231F20"/>
          <w:spacing w:val="-17"/>
          <w:w w:val="105"/>
        </w:rPr>
        <w:t xml:space="preserve"> </w:t>
      </w:r>
      <w:r>
        <w:rPr>
          <w:color w:val="231F20"/>
          <w:w w:val="105"/>
        </w:rPr>
        <w:t>resources including, but not necessarily limited to, biomass, solar thermal, photovoltaic,</w:t>
      </w:r>
      <w:r>
        <w:rPr>
          <w:color w:val="231F20"/>
          <w:spacing w:val="-33"/>
          <w:w w:val="105"/>
        </w:rPr>
        <w:t xml:space="preserve"> </w:t>
      </w:r>
      <w:r>
        <w:rPr>
          <w:color w:val="231F20"/>
          <w:w w:val="105"/>
        </w:rPr>
        <w:t>wind, geothermal,</w:t>
      </w:r>
      <w:r>
        <w:rPr>
          <w:color w:val="231F20"/>
          <w:spacing w:val="-8"/>
          <w:w w:val="105"/>
        </w:rPr>
        <w:t xml:space="preserve"> </w:t>
      </w:r>
      <w:r>
        <w:rPr>
          <w:color w:val="231F20"/>
          <w:w w:val="105"/>
        </w:rPr>
        <w:t>small</w:t>
      </w:r>
      <w:r>
        <w:rPr>
          <w:color w:val="231F20"/>
          <w:spacing w:val="-8"/>
          <w:w w:val="105"/>
        </w:rPr>
        <w:t xml:space="preserve"> </w:t>
      </w:r>
      <w:r>
        <w:rPr>
          <w:color w:val="231F20"/>
          <w:w w:val="105"/>
        </w:rPr>
        <w:t>hydropower</w:t>
      </w:r>
      <w:r>
        <w:rPr>
          <w:color w:val="231F20"/>
          <w:spacing w:val="-8"/>
          <w:w w:val="105"/>
        </w:rPr>
        <w:t xml:space="preserve"> </w:t>
      </w:r>
      <w:r>
        <w:rPr>
          <w:color w:val="231F20"/>
          <w:w w:val="105"/>
        </w:rPr>
        <w:t>of</w:t>
      </w:r>
      <w:r>
        <w:rPr>
          <w:color w:val="231F20"/>
          <w:spacing w:val="-7"/>
          <w:w w:val="105"/>
        </w:rPr>
        <w:t xml:space="preserve"> </w:t>
      </w:r>
      <w:r>
        <w:rPr>
          <w:color w:val="231F20"/>
          <w:w w:val="105"/>
        </w:rPr>
        <w:t>30</w:t>
      </w:r>
      <w:r>
        <w:rPr>
          <w:color w:val="231F20"/>
          <w:spacing w:val="-8"/>
          <w:w w:val="105"/>
        </w:rPr>
        <w:t xml:space="preserve"> </w:t>
      </w:r>
      <w:r>
        <w:rPr>
          <w:color w:val="231F20"/>
          <w:w w:val="105"/>
        </w:rPr>
        <w:t>megawatts</w:t>
      </w:r>
      <w:r>
        <w:rPr>
          <w:color w:val="231F20"/>
          <w:spacing w:val="-8"/>
          <w:w w:val="105"/>
        </w:rPr>
        <w:t xml:space="preserve"> </w:t>
      </w:r>
      <w:r>
        <w:rPr>
          <w:color w:val="231F20"/>
          <w:w w:val="105"/>
        </w:rPr>
        <w:t>or</w:t>
      </w:r>
      <w:r>
        <w:rPr>
          <w:color w:val="231F20"/>
          <w:spacing w:val="-8"/>
          <w:w w:val="105"/>
        </w:rPr>
        <w:t xml:space="preserve"> </w:t>
      </w:r>
      <w:r>
        <w:rPr>
          <w:color w:val="231F20"/>
          <w:w w:val="105"/>
        </w:rPr>
        <w:t>less,</w:t>
      </w:r>
      <w:r>
        <w:rPr>
          <w:color w:val="231F20"/>
          <w:spacing w:val="-7"/>
          <w:w w:val="105"/>
        </w:rPr>
        <w:t xml:space="preserve"> </w:t>
      </w:r>
      <w:r>
        <w:rPr>
          <w:color w:val="231F20"/>
          <w:w w:val="105"/>
        </w:rPr>
        <w:t>digester</w:t>
      </w:r>
      <w:r>
        <w:rPr>
          <w:color w:val="231F20"/>
          <w:spacing w:val="-8"/>
          <w:w w:val="105"/>
        </w:rPr>
        <w:t xml:space="preserve"> </w:t>
      </w:r>
      <w:r>
        <w:rPr>
          <w:color w:val="231F20"/>
          <w:w w:val="105"/>
        </w:rPr>
        <w:t>gas,</w:t>
      </w:r>
      <w:r>
        <w:rPr>
          <w:color w:val="231F20"/>
          <w:spacing w:val="-8"/>
          <w:w w:val="105"/>
        </w:rPr>
        <w:t xml:space="preserve"> </w:t>
      </w:r>
      <w:r>
        <w:rPr>
          <w:color w:val="231F20"/>
          <w:w w:val="105"/>
        </w:rPr>
        <w:t>landfill</w:t>
      </w:r>
      <w:r>
        <w:rPr>
          <w:color w:val="231F20"/>
          <w:spacing w:val="-8"/>
          <w:w w:val="105"/>
        </w:rPr>
        <w:t xml:space="preserve"> </w:t>
      </w:r>
      <w:r>
        <w:rPr>
          <w:color w:val="231F20"/>
          <w:w w:val="105"/>
        </w:rPr>
        <w:t>gas</w:t>
      </w:r>
      <w:r>
        <w:rPr>
          <w:color w:val="231F20"/>
          <w:spacing w:val="-7"/>
          <w:w w:val="105"/>
        </w:rPr>
        <w:t xml:space="preserve"> </w:t>
      </w:r>
      <w:r>
        <w:rPr>
          <w:color w:val="231F20"/>
          <w:w w:val="105"/>
        </w:rPr>
        <w:t>and municipal solid waste generation</w:t>
      </w:r>
      <w:r>
        <w:rPr>
          <w:color w:val="231F20"/>
          <w:spacing w:val="28"/>
          <w:w w:val="105"/>
        </w:rPr>
        <w:t xml:space="preserve"> </w:t>
      </w:r>
      <w:r>
        <w:rPr>
          <w:color w:val="231F20"/>
          <w:w w:val="105"/>
        </w:rPr>
        <w:t>technologies.</w:t>
      </w:r>
    </w:p>
    <w:p w:rsidR="00202326" w:rsidRDefault="00437B9B">
      <w:pPr>
        <w:pStyle w:val="BodyText"/>
        <w:spacing w:before="128" w:line="273" w:lineRule="auto"/>
        <w:ind w:left="1080" w:right="3364"/>
      </w:pPr>
      <w:r>
        <w:rPr>
          <w:rFonts w:ascii="Palatino Linotype"/>
          <w:b/>
          <w:color w:val="231F20"/>
          <w:w w:val="105"/>
        </w:rPr>
        <w:t>Substantial</w:t>
      </w:r>
      <w:r>
        <w:rPr>
          <w:rFonts w:ascii="Palatino Linotype"/>
          <w:b/>
          <w:color w:val="231F20"/>
          <w:spacing w:val="-25"/>
          <w:w w:val="105"/>
        </w:rPr>
        <w:t xml:space="preserve"> </w:t>
      </w:r>
      <w:r>
        <w:rPr>
          <w:rFonts w:ascii="Palatino Linotype"/>
          <w:b/>
          <w:color w:val="231F20"/>
          <w:w w:val="105"/>
        </w:rPr>
        <w:t>Improvement</w:t>
      </w:r>
      <w:r>
        <w:rPr>
          <w:color w:val="231F20"/>
          <w:w w:val="105"/>
        </w:rPr>
        <w:t>:</w:t>
      </w:r>
      <w:r>
        <w:rPr>
          <w:color w:val="231F20"/>
          <w:spacing w:val="-22"/>
          <w:w w:val="105"/>
        </w:rPr>
        <w:t xml:space="preserve"> </w:t>
      </w:r>
      <w:r>
        <w:rPr>
          <w:color w:val="231F20"/>
          <w:w w:val="105"/>
        </w:rPr>
        <w:t>Any</w:t>
      </w:r>
      <w:r>
        <w:rPr>
          <w:color w:val="231F20"/>
          <w:spacing w:val="-22"/>
          <w:w w:val="105"/>
        </w:rPr>
        <w:t xml:space="preserve"> </w:t>
      </w:r>
      <w:r>
        <w:rPr>
          <w:color w:val="231F20"/>
          <w:w w:val="105"/>
        </w:rPr>
        <w:t>combination</w:t>
      </w:r>
      <w:r>
        <w:rPr>
          <w:color w:val="231F20"/>
          <w:spacing w:val="-22"/>
          <w:w w:val="105"/>
        </w:rPr>
        <w:t xml:space="preserve"> </w:t>
      </w:r>
      <w:r>
        <w:rPr>
          <w:color w:val="231F20"/>
          <w:w w:val="105"/>
        </w:rPr>
        <w:t>of</w:t>
      </w:r>
      <w:r>
        <w:rPr>
          <w:color w:val="231F20"/>
          <w:spacing w:val="-22"/>
          <w:w w:val="105"/>
        </w:rPr>
        <w:t xml:space="preserve"> </w:t>
      </w:r>
      <w:r>
        <w:rPr>
          <w:color w:val="231F20"/>
          <w:w w:val="105"/>
        </w:rPr>
        <w:t>repairs,</w:t>
      </w:r>
      <w:r>
        <w:rPr>
          <w:color w:val="231F20"/>
          <w:spacing w:val="-22"/>
          <w:w w:val="105"/>
        </w:rPr>
        <w:t xml:space="preserve"> </w:t>
      </w:r>
      <w:r>
        <w:rPr>
          <w:color w:val="231F20"/>
          <w:w w:val="105"/>
        </w:rPr>
        <w:t>reconstruction,</w:t>
      </w:r>
      <w:r>
        <w:rPr>
          <w:color w:val="231F20"/>
          <w:spacing w:val="-22"/>
          <w:w w:val="105"/>
        </w:rPr>
        <w:t xml:space="preserve"> </w:t>
      </w:r>
      <w:r>
        <w:rPr>
          <w:color w:val="231F20"/>
          <w:w w:val="105"/>
        </w:rPr>
        <w:t>alteration, or improvements to a structure in which the cumulative cost equals or exceeds 50 percent of the market value of the structure. The market value of the structure should equal either the appraised value prior to the start of the initial repair or improvement.</w:t>
      </w:r>
    </w:p>
    <w:p w:rsidR="00202326" w:rsidRDefault="00202326">
      <w:pPr>
        <w:pStyle w:val="BodyText"/>
      </w:pPr>
    </w:p>
    <w:p w:rsidR="00202326" w:rsidRDefault="00202326">
      <w:pPr>
        <w:sectPr w:rsidR="00202326">
          <w:pgSz w:w="12240" w:h="15840"/>
          <w:pgMar w:top="480" w:right="360" w:bottom="280" w:left="360" w:header="720" w:footer="720" w:gutter="0"/>
          <w:cols w:space="720"/>
        </w:sectPr>
      </w:pPr>
    </w:p>
    <w:p w:rsidR="00202326" w:rsidRDefault="00437B9B">
      <w:pPr>
        <w:pStyle w:val="BodyText"/>
        <w:spacing w:before="5"/>
        <w:rPr>
          <w:sz w:val="21"/>
        </w:rPr>
      </w:pPr>
      <w:r>
        <w:rPr>
          <w:noProof/>
        </w:rPr>
        <mc:AlternateContent>
          <mc:Choice Requires="wps">
            <w:drawing>
              <wp:anchor distT="0" distB="0" distL="114300" distR="114300" simplePos="0" relativeHeight="251679744" behindDoc="0" locked="0" layoutInCell="1" allowOverlap="1">
                <wp:simplePos x="0" y="0"/>
                <wp:positionH relativeFrom="page">
                  <wp:posOffset>7086600</wp:posOffset>
                </wp:positionH>
                <wp:positionV relativeFrom="page">
                  <wp:posOffset>304800</wp:posOffset>
                </wp:positionV>
                <wp:extent cx="0" cy="9448800"/>
                <wp:effectExtent l="0" t="0" r="0"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52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89495" id="Line 17"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24pt" to="558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" strokecolor="#005244" strokeweight="3pt">
                <w10:wrap anchorx="page" anchory="page"/>
              </v:line>
            </w:pict>
          </mc:Fallback>
        </mc:AlternateContent>
      </w:r>
    </w:p>
    <w:p w:rsidR="00202326" w:rsidRDefault="00437B9B">
      <w:pPr>
        <w:tabs>
          <w:tab w:val="left" w:pos="5997"/>
        </w:tabs>
        <w:ind w:left="1079"/>
        <w:rPr>
          <w:sz w:val="18"/>
        </w:rPr>
      </w:pPr>
      <w:r>
        <w:rPr>
          <w:color w:val="005244"/>
          <w:spacing w:val="-1"/>
          <w:sz w:val="18"/>
        </w:rPr>
        <w:tab/>
      </w:r>
      <w:r>
        <w:rPr>
          <w:color w:val="005244"/>
          <w:spacing w:val="7"/>
          <w:w w:val="110"/>
          <w:sz w:val="18"/>
        </w:rPr>
        <w:t xml:space="preserve">CHAPTER </w:t>
      </w:r>
      <w:r>
        <w:rPr>
          <w:color w:val="005244"/>
          <w:spacing w:val="6"/>
          <w:w w:val="110"/>
          <w:sz w:val="18"/>
        </w:rPr>
        <w:t xml:space="preserve">3.5: </w:t>
      </w:r>
      <w:r>
        <w:rPr>
          <w:color w:val="005244"/>
          <w:spacing w:val="7"/>
          <w:w w:val="110"/>
          <w:sz w:val="18"/>
        </w:rPr>
        <w:t xml:space="preserve">ENERGY </w:t>
      </w:r>
      <w:r>
        <w:rPr>
          <w:color w:val="005244"/>
          <w:spacing w:val="8"/>
          <w:w w:val="110"/>
          <w:sz w:val="18"/>
        </w:rPr>
        <w:t>EFFICIENT</w:t>
      </w:r>
      <w:r>
        <w:rPr>
          <w:color w:val="005244"/>
          <w:spacing w:val="40"/>
          <w:w w:val="110"/>
          <w:sz w:val="18"/>
        </w:rPr>
        <w:t xml:space="preserve"> </w:t>
      </w:r>
      <w:r>
        <w:rPr>
          <w:color w:val="005244"/>
          <w:spacing w:val="8"/>
          <w:w w:val="110"/>
          <w:sz w:val="18"/>
        </w:rPr>
        <w:t>DEVELOPMENT</w:t>
      </w:r>
    </w:p>
    <w:p w:rsidR="00202326" w:rsidRDefault="00437B9B">
      <w:pPr>
        <w:pStyle w:val="BodyText"/>
        <w:spacing w:before="3"/>
        <w:rPr>
          <w:sz w:val="21"/>
        </w:rPr>
      </w:pPr>
      <w:r>
        <w:br w:type="column"/>
      </w:r>
    </w:p>
    <w:p w:rsidR="00202326" w:rsidRDefault="00202326">
      <w:pPr>
        <w:rPr>
          <w:rFonts w:ascii="Arial"/>
          <w:sz w:val="20"/>
        </w:rPr>
        <w:sectPr w:rsidR="00202326">
          <w:type w:val="continuous"/>
          <w:pgSz w:w="12240" w:h="15840"/>
          <w:pgMar w:top="480" w:right="360" w:bottom="280" w:left="360" w:header="720" w:footer="720" w:gutter="0"/>
          <w:cols w:num="2" w:space="720" w:equalWidth="0">
            <w:col w:w="10441" w:space="40"/>
            <w:col w:w="1039"/>
          </w:cols>
        </w:sectPr>
      </w:pPr>
    </w:p>
    <w:p w:rsidR="00202326" w:rsidRDefault="00437B9B">
      <w:pPr>
        <w:spacing w:before="78"/>
        <w:ind w:left="1079"/>
        <w:rPr>
          <w:sz w:val="18"/>
        </w:rPr>
      </w:pPr>
      <w:r>
        <w:rPr>
          <w:color w:val="005244"/>
          <w:w w:val="115"/>
          <w:sz w:val="18"/>
        </w:rPr>
        <w:lastRenderedPageBreak/>
        <w:t>INNOVATIVE LAND USE PLANNING TECHNIQUES: A HANDBOOK FOR SUSTAINABLE DEVELOPMENT</w:t>
      </w:r>
    </w:p>
    <w:p w:rsidR="00202326" w:rsidRDefault="00202326">
      <w:pPr>
        <w:pStyle w:val="BodyText"/>
        <w:spacing w:before="6"/>
        <w:rPr>
          <w:sz w:val="22"/>
        </w:rPr>
      </w:pPr>
    </w:p>
    <w:p w:rsidR="00202326" w:rsidRDefault="00437B9B">
      <w:pPr>
        <w:pStyle w:val="BodyText"/>
        <w:spacing w:before="89" w:line="271" w:lineRule="auto"/>
        <w:ind w:left="3239" w:right="1202"/>
      </w:pPr>
      <w:r>
        <w:rPr>
          <w:rFonts w:ascii="Palatino Linotype"/>
          <w:b/>
          <w:color w:val="231F20"/>
        </w:rPr>
        <w:t>Utility Distribution Companies</w:t>
      </w:r>
      <w:r>
        <w:rPr>
          <w:color w:val="231F20"/>
        </w:rPr>
        <w:t xml:space="preserve">: The entities which will continue to provide </w:t>
      </w:r>
      <w:proofErr w:type="spellStart"/>
      <w:r>
        <w:rPr>
          <w:color w:val="231F20"/>
        </w:rPr>
        <w:t>regu</w:t>
      </w:r>
      <w:proofErr w:type="spellEnd"/>
      <w:r>
        <w:rPr>
          <w:color w:val="231F20"/>
        </w:rPr>
        <w:t xml:space="preserve">- </w:t>
      </w:r>
      <w:proofErr w:type="spellStart"/>
      <w:r>
        <w:rPr>
          <w:color w:val="231F20"/>
        </w:rPr>
        <w:t>lated</w:t>
      </w:r>
      <w:proofErr w:type="spellEnd"/>
      <w:r>
        <w:rPr>
          <w:color w:val="231F20"/>
        </w:rPr>
        <w:t xml:space="preserve"> services for the distribution of </w:t>
      </w:r>
      <w:proofErr w:type="gramStart"/>
      <w:r>
        <w:rPr>
          <w:color w:val="231F20"/>
        </w:rPr>
        <w:t>electricity  to</w:t>
      </w:r>
      <w:proofErr w:type="gramEnd"/>
      <w:r>
        <w:rPr>
          <w:color w:val="231F20"/>
        </w:rPr>
        <w:t xml:space="preserve">  customers  and  serve  customers who do not choose direct</w:t>
      </w:r>
      <w:r>
        <w:rPr>
          <w:color w:val="231F20"/>
          <w:spacing w:val="10"/>
        </w:rPr>
        <w:t xml:space="preserve"> </w:t>
      </w:r>
      <w:r>
        <w:rPr>
          <w:color w:val="231F20"/>
        </w:rPr>
        <w:t>access.</w:t>
      </w:r>
    </w:p>
    <w:p w:rsidR="00202326" w:rsidRDefault="00202326">
      <w:pPr>
        <w:pStyle w:val="BodyText"/>
        <w:spacing w:before="8"/>
        <w:rPr>
          <w:sz w:val="21"/>
        </w:rPr>
      </w:pPr>
    </w:p>
    <w:p w:rsidR="00202326" w:rsidRDefault="00437B9B">
      <w:pPr>
        <w:pStyle w:val="Heading2"/>
        <w:numPr>
          <w:ilvl w:val="0"/>
          <w:numId w:val="8"/>
        </w:numPr>
        <w:tabs>
          <w:tab w:val="left" w:pos="3569"/>
        </w:tabs>
        <w:spacing w:before="1"/>
        <w:ind w:left="3569" w:hanging="329"/>
        <w:jc w:val="left"/>
      </w:pPr>
      <w:r>
        <w:rPr>
          <w:color w:val="005244"/>
          <w:spacing w:val="11"/>
          <w:w w:val="120"/>
        </w:rPr>
        <w:t xml:space="preserve">CONFORMANCE </w:t>
      </w:r>
      <w:r>
        <w:rPr>
          <w:color w:val="005244"/>
          <w:spacing w:val="8"/>
          <w:w w:val="120"/>
        </w:rPr>
        <w:t>AND</w:t>
      </w:r>
      <w:r>
        <w:rPr>
          <w:color w:val="005244"/>
          <w:spacing w:val="42"/>
          <w:w w:val="120"/>
        </w:rPr>
        <w:t xml:space="preserve"> </w:t>
      </w:r>
      <w:r>
        <w:rPr>
          <w:color w:val="005244"/>
          <w:spacing w:val="11"/>
          <w:w w:val="120"/>
        </w:rPr>
        <w:t>INCENTIVES</w:t>
      </w:r>
    </w:p>
    <w:p w:rsidR="00202326" w:rsidRDefault="00437B9B">
      <w:pPr>
        <w:pStyle w:val="BodyText"/>
        <w:spacing w:before="145" w:line="264" w:lineRule="auto"/>
        <w:ind w:left="3239" w:right="1089"/>
      </w:pPr>
      <w:r>
        <w:rPr>
          <w:color w:val="231F20"/>
          <w:w w:val="105"/>
        </w:rPr>
        <w:t xml:space="preserve">Applications under this </w:t>
      </w:r>
      <w:r>
        <w:rPr>
          <w:rFonts w:ascii="Palatino Linotype"/>
          <w:i/>
          <w:color w:val="231F20"/>
          <w:w w:val="105"/>
        </w:rPr>
        <w:t xml:space="preserve">Article </w:t>
      </w:r>
      <w:r>
        <w:rPr>
          <w:color w:val="231F20"/>
          <w:w w:val="105"/>
        </w:rPr>
        <w:t xml:space="preserve">are eligible for status as an Energy Efficient Building and density bonuses based on their energy efficiency performance as demonstrated by completion of the checklists provided in section </w:t>
      </w:r>
      <w:r>
        <w:rPr>
          <w:color w:val="231F20"/>
          <w:w w:val="110"/>
        </w:rPr>
        <w:t xml:space="preserve">VI </w:t>
      </w:r>
      <w:r>
        <w:rPr>
          <w:color w:val="231F20"/>
          <w:w w:val="105"/>
        </w:rPr>
        <w:t xml:space="preserve">of this </w:t>
      </w:r>
      <w:r>
        <w:rPr>
          <w:rFonts w:ascii="Palatino Linotype"/>
          <w:i/>
          <w:color w:val="231F20"/>
          <w:w w:val="105"/>
        </w:rPr>
        <w:t xml:space="preserve">Article; </w:t>
      </w:r>
      <w:r>
        <w:rPr>
          <w:color w:val="231F20"/>
          <w:w w:val="105"/>
        </w:rPr>
        <w:t xml:space="preserve">and </w:t>
      </w:r>
      <w:proofErr w:type="spellStart"/>
      <w:r>
        <w:rPr>
          <w:color w:val="231F20"/>
          <w:w w:val="105"/>
        </w:rPr>
        <w:t>computa</w:t>
      </w:r>
      <w:proofErr w:type="spellEnd"/>
      <w:r>
        <w:rPr>
          <w:color w:val="231F20"/>
          <w:w w:val="105"/>
        </w:rPr>
        <w:t xml:space="preserve">- </w:t>
      </w:r>
      <w:proofErr w:type="spellStart"/>
      <w:r>
        <w:rPr>
          <w:color w:val="231F20"/>
          <w:w w:val="105"/>
        </w:rPr>
        <w:t>tion</w:t>
      </w:r>
      <w:proofErr w:type="spellEnd"/>
      <w:r>
        <w:rPr>
          <w:color w:val="231F20"/>
          <w:w w:val="105"/>
        </w:rPr>
        <w:t xml:space="preserve"> of their energy efficiency score as provided below.</w:t>
      </w:r>
    </w:p>
    <w:p w:rsidR="00202326" w:rsidRDefault="00202326">
      <w:pPr>
        <w:pStyle w:val="BodyText"/>
        <w:spacing w:before="8"/>
        <w:rPr>
          <w:sz w:val="26"/>
        </w:rPr>
      </w:pPr>
    </w:p>
    <w:p w:rsidR="00202326" w:rsidRDefault="00437B9B">
      <w:pPr>
        <w:spacing w:before="101" w:line="283" w:lineRule="auto"/>
        <w:ind w:left="599" w:right="1316"/>
        <w:rPr>
          <w:sz w:val="18"/>
        </w:rPr>
      </w:pPr>
      <w:r>
        <w:rPr>
          <w:color w:val="005244"/>
          <w:w w:val="105"/>
          <w:sz w:val="18"/>
        </w:rPr>
        <w:t>Communities</w:t>
      </w:r>
      <w:r>
        <w:rPr>
          <w:color w:val="005244"/>
          <w:spacing w:val="-8"/>
          <w:w w:val="105"/>
          <w:sz w:val="18"/>
        </w:rPr>
        <w:t xml:space="preserve"> </w:t>
      </w:r>
      <w:r>
        <w:rPr>
          <w:color w:val="005244"/>
          <w:w w:val="105"/>
          <w:sz w:val="18"/>
        </w:rPr>
        <w:t>can</w:t>
      </w:r>
      <w:r>
        <w:rPr>
          <w:color w:val="005244"/>
          <w:spacing w:val="-7"/>
          <w:w w:val="105"/>
          <w:sz w:val="18"/>
        </w:rPr>
        <w:t xml:space="preserve"> </w:t>
      </w:r>
      <w:r>
        <w:rPr>
          <w:color w:val="005244"/>
          <w:w w:val="105"/>
          <w:sz w:val="18"/>
        </w:rPr>
        <w:t>modify</w:t>
      </w:r>
      <w:r>
        <w:rPr>
          <w:color w:val="005244"/>
          <w:spacing w:val="-8"/>
          <w:w w:val="105"/>
          <w:sz w:val="18"/>
        </w:rPr>
        <w:t xml:space="preserve"> </w:t>
      </w:r>
      <w:r>
        <w:rPr>
          <w:color w:val="005244"/>
          <w:w w:val="105"/>
          <w:sz w:val="18"/>
        </w:rPr>
        <w:t>the</w:t>
      </w:r>
      <w:r>
        <w:rPr>
          <w:color w:val="005244"/>
          <w:spacing w:val="-7"/>
          <w:w w:val="105"/>
          <w:sz w:val="18"/>
        </w:rPr>
        <w:t xml:space="preserve"> </w:t>
      </w:r>
      <w:r>
        <w:rPr>
          <w:color w:val="005244"/>
          <w:w w:val="105"/>
          <w:sz w:val="18"/>
        </w:rPr>
        <w:t>minimum</w:t>
      </w:r>
      <w:r>
        <w:rPr>
          <w:color w:val="005244"/>
          <w:spacing w:val="-8"/>
          <w:w w:val="105"/>
          <w:sz w:val="18"/>
        </w:rPr>
        <w:t xml:space="preserve"> </w:t>
      </w:r>
      <w:r>
        <w:rPr>
          <w:color w:val="005244"/>
          <w:w w:val="105"/>
          <w:sz w:val="18"/>
        </w:rPr>
        <w:t>score</w:t>
      </w:r>
      <w:r>
        <w:rPr>
          <w:color w:val="005244"/>
          <w:spacing w:val="-7"/>
          <w:w w:val="105"/>
          <w:sz w:val="18"/>
        </w:rPr>
        <w:t xml:space="preserve"> </w:t>
      </w:r>
      <w:r>
        <w:rPr>
          <w:color w:val="005244"/>
          <w:w w:val="105"/>
          <w:sz w:val="18"/>
        </w:rPr>
        <w:t>provision,</w:t>
      </w:r>
      <w:r>
        <w:rPr>
          <w:color w:val="005244"/>
          <w:spacing w:val="-8"/>
          <w:w w:val="105"/>
          <w:sz w:val="18"/>
        </w:rPr>
        <w:t xml:space="preserve"> </w:t>
      </w:r>
      <w:r>
        <w:rPr>
          <w:color w:val="005244"/>
          <w:w w:val="105"/>
          <w:sz w:val="18"/>
        </w:rPr>
        <w:t>provided</w:t>
      </w:r>
      <w:r>
        <w:rPr>
          <w:color w:val="005244"/>
          <w:spacing w:val="-7"/>
          <w:w w:val="105"/>
          <w:sz w:val="18"/>
        </w:rPr>
        <w:t xml:space="preserve"> </w:t>
      </w:r>
      <w:r>
        <w:rPr>
          <w:color w:val="005244"/>
          <w:w w:val="105"/>
          <w:sz w:val="18"/>
        </w:rPr>
        <w:t>in</w:t>
      </w:r>
      <w:r>
        <w:rPr>
          <w:color w:val="005244"/>
          <w:spacing w:val="-8"/>
          <w:w w:val="105"/>
          <w:sz w:val="18"/>
        </w:rPr>
        <w:t xml:space="preserve"> </w:t>
      </w:r>
      <w:r>
        <w:rPr>
          <w:color w:val="005244"/>
          <w:w w:val="105"/>
          <w:sz w:val="18"/>
        </w:rPr>
        <w:t>section</w:t>
      </w:r>
      <w:r>
        <w:rPr>
          <w:color w:val="005244"/>
          <w:spacing w:val="-7"/>
          <w:w w:val="105"/>
          <w:sz w:val="18"/>
        </w:rPr>
        <w:t xml:space="preserve"> </w:t>
      </w:r>
      <w:r>
        <w:rPr>
          <w:color w:val="005244"/>
          <w:w w:val="105"/>
          <w:sz w:val="18"/>
        </w:rPr>
        <w:t>V.B,</w:t>
      </w:r>
      <w:r>
        <w:rPr>
          <w:color w:val="005244"/>
          <w:spacing w:val="-8"/>
          <w:w w:val="105"/>
          <w:sz w:val="18"/>
        </w:rPr>
        <w:t xml:space="preserve"> </w:t>
      </w:r>
      <w:r>
        <w:rPr>
          <w:color w:val="005244"/>
          <w:w w:val="105"/>
          <w:sz w:val="18"/>
        </w:rPr>
        <w:t>to</w:t>
      </w:r>
      <w:r>
        <w:rPr>
          <w:color w:val="005244"/>
          <w:spacing w:val="-7"/>
          <w:w w:val="105"/>
          <w:sz w:val="18"/>
        </w:rPr>
        <w:t xml:space="preserve"> </w:t>
      </w:r>
      <w:r>
        <w:rPr>
          <w:color w:val="005244"/>
          <w:w w:val="105"/>
          <w:sz w:val="18"/>
        </w:rPr>
        <w:t>earn</w:t>
      </w:r>
      <w:r>
        <w:rPr>
          <w:color w:val="005244"/>
          <w:spacing w:val="-7"/>
          <w:w w:val="105"/>
          <w:sz w:val="18"/>
        </w:rPr>
        <w:t xml:space="preserve"> </w:t>
      </w:r>
      <w:r>
        <w:rPr>
          <w:color w:val="005244"/>
          <w:w w:val="105"/>
          <w:sz w:val="18"/>
        </w:rPr>
        <w:t>a</w:t>
      </w:r>
      <w:r>
        <w:rPr>
          <w:color w:val="005244"/>
          <w:spacing w:val="-8"/>
          <w:w w:val="105"/>
          <w:sz w:val="18"/>
        </w:rPr>
        <w:t xml:space="preserve"> </w:t>
      </w:r>
      <w:r>
        <w:rPr>
          <w:color w:val="005244"/>
          <w:w w:val="105"/>
          <w:sz w:val="18"/>
        </w:rPr>
        <w:t>bonus.</w:t>
      </w:r>
      <w:r>
        <w:rPr>
          <w:color w:val="005244"/>
          <w:spacing w:val="-7"/>
          <w:w w:val="105"/>
          <w:sz w:val="18"/>
        </w:rPr>
        <w:t xml:space="preserve"> </w:t>
      </w:r>
      <w:r>
        <w:rPr>
          <w:color w:val="005244"/>
          <w:w w:val="105"/>
          <w:sz w:val="18"/>
        </w:rPr>
        <w:t>The</w:t>
      </w:r>
      <w:r>
        <w:rPr>
          <w:color w:val="005244"/>
          <w:spacing w:val="-8"/>
          <w:w w:val="105"/>
          <w:sz w:val="18"/>
        </w:rPr>
        <w:t xml:space="preserve"> </w:t>
      </w:r>
      <w:r>
        <w:rPr>
          <w:color w:val="005244"/>
          <w:w w:val="105"/>
          <w:sz w:val="18"/>
        </w:rPr>
        <w:t>density</w:t>
      </w:r>
      <w:r>
        <w:rPr>
          <w:color w:val="005244"/>
          <w:spacing w:val="-7"/>
          <w:w w:val="105"/>
          <w:sz w:val="18"/>
        </w:rPr>
        <w:t xml:space="preserve"> </w:t>
      </w:r>
      <w:r>
        <w:rPr>
          <w:color w:val="005244"/>
          <w:w w:val="105"/>
          <w:sz w:val="18"/>
        </w:rPr>
        <w:t>bonus</w:t>
      </w:r>
      <w:r>
        <w:rPr>
          <w:color w:val="005244"/>
          <w:spacing w:val="-8"/>
          <w:w w:val="105"/>
          <w:sz w:val="18"/>
        </w:rPr>
        <w:t xml:space="preserve"> </w:t>
      </w:r>
      <w:r>
        <w:rPr>
          <w:color w:val="005244"/>
          <w:w w:val="105"/>
          <w:sz w:val="18"/>
        </w:rPr>
        <w:t>proposed in</w:t>
      </w:r>
      <w:r>
        <w:rPr>
          <w:color w:val="005244"/>
          <w:spacing w:val="-7"/>
          <w:w w:val="105"/>
          <w:sz w:val="18"/>
        </w:rPr>
        <w:t xml:space="preserve"> </w:t>
      </w:r>
      <w:r>
        <w:rPr>
          <w:color w:val="005244"/>
          <w:w w:val="105"/>
          <w:sz w:val="18"/>
        </w:rPr>
        <w:t>section</w:t>
      </w:r>
      <w:r>
        <w:rPr>
          <w:color w:val="005244"/>
          <w:spacing w:val="-7"/>
          <w:w w:val="105"/>
          <w:sz w:val="18"/>
        </w:rPr>
        <w:t xml:space="preserve"> </w:t>
      </w:r>
      <w:r>
        <w:rPr>
          <w:color w:val="005244"/>
          <w:w w:val="105"/>
          <w:sz w:val="18"/>
        </w:rPr>
        <w:t>V.C</w:t>
      </w:r>
      <w:r>
        <w:rPr>
          <w:color w:val="005244"/>
          <w:spacing w:val="-7"/>
          <w:w w:val="105"/>
          <w:sz w:val="18"/>
        </w:rPr>
        <w:t xml:space="preserve"> </w:t>
      </w:r>
      <w:r>
        <w:rPr>
          <w:color w:val="005244"/>
          <w:w w:val="105"/>
          <w:sz w:val="18"/>
        </w:rPr>
        <w:t>is</w:t>
      </w:r>
      <w:r>
        <w:rPr>
          <w:color w:val="005244"/>
          <w:spacing w:val="-7"/>
          <w:w w:val="105"/>
          <w:sz w:val="18"/>
        </w:rPr>
        <w:t xml:space="preserve"> </w:t>
      </w:r>
      <w:r>
        <w:rPr>
          <w:color w:val="005244"/>
          <w:w w:val="105"/>
          <w:sz w:val="18"/>
        </w:rPr>
        <w:t>also</w:t>
      </w:r>
      <w:r>
        <w:rPr>
          <w:color w:val="005244"/>
          <w:spacing w:val="-7"/>
          <w:w w:val="105"/>
          <w:sz w:val="18"/>
        </w:rPr>
        <w:t xml:space="preserve"> </w:t>
      </w:r>
      <w:r>
        <w:rPr>
          <w:color w:val="005244"/>
          <w:w w:val="105"/>
          <w:sz w:val="18"/>
        </w:rPr>
        <w:t>malleable</w:t>
      </w:r>
      <w:r>
        <w:rPr>
          <w:color w:val="005244"/>
          <w:spacing w:val="-7"/>
          <w:w w:val="105"/>
          <w:sz w:val="18"/>
        </w:rPr>
        <w:t xml:space="preserve"> </w:t>
      </w:r>
      <w:r>
        <w:rPr>
          <w:color w:val="005244"/>
          <w:w w:val="105"/>
          <w:sz w:val="18"/>
        </w:rPr>
        <w:t>and</w:t>
      </w:r>
      <w:r>
        <w:rPr>
          <w:color w:val="005244"/>
          <w:spacing w:val="-6"/>
          <w:w w:val="105"/>
          <w:sz w:val="18"/>
        </w:rPr>
        <w:t xml:space="preserve"> </w:t>
      </w:r>
      <w:r>
        <w:rPr>
          <w:color w:val="005244"/>
          <w:w w:val="105"/>
          <w:sz w:val="18"/>
        </w:rPr>
        <w:t>should</w:t>
      </w:r>
      <w:r>
        <w:rPr>
          <w:color w:val="005244"/>
          <w:spacing w:val="-7"/>
          <w:w w:val="105"/>
          <w:sz w:val="18"/>
        </w:rPr>
        <w:t xml:space="preserve"> </w:t>
      </w:r>
      <w:r>
        <w:rPr>
          <w:color w:val="005244"/>
          <w:w w:val="105"/>
          <w:sz w:val="18"/>
        </w:rPr>
        <w:t>be</w:t>
      </w:r>
      <w:r>
        <w:rPr>
          <w:color w:val="005244"/>
          <w:spacing w:val="-7"/>
          <w:w w:val="105"/>
          <w:sz w:val="18"/>
        </w:rPr>
        <w:t xml:space="preserve"> </w:t>
      </w:r>
      <w:r>
        <w:rPr>
          <w:color w:val="005244"/>
          <w:w w:val="105"/>
          <w:sz w:val="18"/>
        </w:rPr>
        <w:t>reviewed</w:t>
      </w:r>
      <w:r>
        <w:rPr>
          <w:color w:val="005244"/>
          <w:spacing w:val="-7"/>
          <w:w w:val="105"/>
          <w:sz w:val="18"/>
        </w:rPr>
        <w:t xml:space="preserve"> </w:t>
      </w:r>
      <w:r>
        <w:rPr>
          <w:color w:val="005244"/>
          <w:w w:val="105"/>
          <w:sz w:val="18"/>
        </w:rPr>
        <w:t>to</w:t>
      </w:r>
      <w:r>
        <w:rPr>
          <w:color w:val="005244"/>
          <w:spacing w:val="-7"/>
          <w:w w:val="105"/>
          <w:sz w:val="18"/>
        </w:rPr>
        <w:t xml:space="preserve"> </w:t>
      </w:r>
      <w:r>
        <w:rPr>
          <w:color w:val="005244"/>
          <w:w w:val="105"/>
          <w:sz w:val="18"/>
        </w:rPr>
        <w:t>ensure</w:t>
      </w:r>
      <w:r>
        <w:rPr>
          <w:color w:val="005244"/>
          <w:spacing w:val="-7"/>
          <w:w w:val="105"/>
          <w:sz w:val="18"/>
        </w:rPr>
        <w:t xml:space="preserve"> </w:t>
      </w:r>
      <w:r>
        <w:rPr>
          <w:color w:val="005244"/>
          <w:w w:val="105"/>
          <w:sz w:val="18"/>
        </w:rPr>
        <w:t>the</w:t>
      </w:r>
      <w:r>
        <w:rPr>
          <w:color w:val="005244"/>
          <w:spacing w:val="-7"/>
          <w:w w:val="105"/>
          <w:sz w:val="18"/>
        </w:rPr>
        <w:t xml:space="preserve"> </w:t>
      </w:r>
      <w:r>
        <w:rPr>
          <w:color w:val="005244"/>
          <w:w w:val="105"/>
          <w:sz w:val="18"/>
        </w:rPr>
        <w:t>bonus</w:t>
      </w:r>
      <w:r>
        <w:rPr>
          <w:color w:val="005244"/>
          <w:spacing w:val="-6"/>
          <w:w w:val="105"/>
          <w:sz w:val="18"/>
        </w:rPr>
        <w:t xml:space="preserve"> </w:t>
      </w:r>
      <w:r>
        <w:rPr>
          <w:color w:val="005244"/>
          <w:w w:val="105"/>
          <w:sz w:val="18"/>
        </w:rPr>
        <w:t>is</w:t>
      </w:r>
      <w:r>
        <w:rPr>
          <w:color w:val="005244"/>
          <w:spacing w:val="-7"/>
          <w:w w:val="105"/>
          <w:sz w:val="18"/>
        </w:rPr>
        <w:t xml:space="preserve"> </w:t>
      </w:r>
      <w:r>
        <w:rPr>
          <w:color w:val="005244"/>
          <w:w w:val="105"/>
          <w:sz w:val="18"/>
        </w:rPr>
        <w:t>sufficient</w:t>
      </w:r>
      <w:r>
        <w:rPr>
          <w:color w:val="005244"/>
          <w:spacing w:val="-7"/>
          <w:w w:val="105"/>
          <w:sz w:val="18"/>
        </w:rPr>
        <w:t xml:space="preserve"> </w:t>
      </w:r>
      <w:r>
        <w:rPr>
          <w:color w:val="005244"/>
          <w:w w:val="105"/>
          <w:sz w:val="18"/>
        </w:rPr>
        <w:t>within</w:t>
      </w:r>
      <w:r>
        <w:rPr>
          <w:color w:val="005244"/>
          <w:spacing w:val="-7"/>
          <w:w w:val="105"/>
          <w:sz w:val="18"/>
        </w:rPr>
        <w:t xml:space="preserve"> </w:t>
      </w:r>
      <w:r>
        <w:rPr>
          <w:color w:val="005244"/>
          <w:w w:val="105"/>
          <w:sz w:val="18"/>
        </w:rPr>
        <w:t>the</w:t>
      </w:r>
      <w:r>
        <w:rPr>
          <w:color w:val="005244"/>
          <w:spacing w:val="-7"/>
          <w:w w:val="105"/>
          <w:sz w:val="18"/>
        </w:rPr>
        <w:t xml:space="preserve"> </w:t>
      </w:r>
      <w:r>
        <w:rPr>
          <w:color w:val="005244"/>
          <w:w w:val="105"/>
          <w:sz w:val="18"/>
        </w:rPr>
        <w:t>local</w:t>
      </w:r>
      <w:r>
        <w:rPr>
          <w:color w:val="005244"/>
          <w:spacing w:val="-7"/>
          <w:w w:val="105"/>
          <w:sz w:val="18"/>
        </w:rPr>
        <w:t xml:space="preserve"> </w:t>
      </w:r>
      <w:r>
        <w:rPr>
          <w:color w:val="005244"/>
          <w:w w:val="105"/>
          <w:sz w:val="18"/>
        </w:rPr>
        <w:t>market.</w:t>
      </w:r>
      <w:r>
        <w:rPr>
          <w:color w:val="005244"/>
          <w:spacing w:val="-7"/>
          <w:w w:val="105"/>
          <w:sz w:val="18"/>
        </w:rPr>
        <w:t xml:space="preserve"> </w:t>
      </w:r>
      <w:r>
        <w:rPr>
          <w:color w:val="005244"/>
          <w:w w:val="105"/>
          <w:sz w:val="18"/>
        </w:rPr>
        <w:t xml:space="preserve">Alternatively, density bonuses could instead be based on how much an application exceeds the State Energy Codes’ baseline building per- </w:t>
      </w:r>
      <w:proofErr w:type="spellStart"/>
      <w:r>
        <w:rPr>
          <w:color w:val="005244"/>
          <w:w w:val="105"/>
          <w:sz w:val="18"/>
        </w:rPr>
        <w:t>formance</w:t>
      </w:r>
      <w:proofErr w:type="spellEnd"/>
      <w:r>
        <w:rPr>
          <w:color w:val="005244"/>
          <w:w w:val="105"/>
          <w:sz w:val="18"/>
        </w:rPr>
        <w:t xml:space="preserve"> rating standards. The standards provided in section VI could then serve as an educational piece to help applicants achieve efficiency levels beyond existing code</w:t>
      </w:r>
      <w:r>
        <w:rPr>
          <w:color w:val="005244"/>
          <w:spacing w:val="26"/>
          <w:w w:val="105"/>
          <w:sz w:val="18"/>
        </w:rPr>
        <w:t xml:space="preserve"> </w:t>
      </w:r>
      <w:r>
        <w:rPr>
          <w:color w:val="005244"/>
          <w:w w:val="105"/>
          <w:sz w:val="18"/>
        </w:rPr>
        <w:t>requirements.</w:t>
      </w:r>
    </w:p>
    <w:p w:rsidR="00202326" w:rsidRDefault="00202326">
      <w:pPr>
        <w:pStyle w:val="BodyText"/>
      </w:pPr>
    </w:p>
    <w:p w:rsidR="00202326" w:rsidRDefault="00202326">
      <w:pPr>
        <w:pStyle w:val="BodyText"/>
        <w:spacing w:before="11"/>
        <w:rPr>
          <w:sz w:val="25"/>
        </w:rPr>
      </w:pPr>
    </w:p>
    <w:p w:rsidR="00202326" w:rsidRDefault="00202326">
      <w:pPr>
        <w:rPr>
          <w:sz w:val="25"/>
        </w:rPr>
        <w:sectPr w:rsidR="00202326">
          <w:pgSz w:w="12240" w:h="15840"/>
          <w:pgMar w:top="480" w:right="360" w:bottom="280" w:left="360" w:header="720" w:footer="720" w:gutter="0"/>
          <w:cols w:space="720"/>
        </w:sectPr>
      </w:pPr>
    </w:p>
    <w:p w:rsidR="00202326" w:rsidRDefault="00202326">
      <w:pPr>
        <w:pStyle w:val="BodyText"/>
        <w:rPr>
          <w:sz w:val="22"/>
        </w:rPr>
      </w:pPr>
    </w:p>
    <w:p w:rsidR="00202326" w:rsidRDefault="00202326">
      <w:pPr>
        <w:pStyle w:val="BodyText"/>
        <w:rPr>
          <w:sz w:val="22"/>
        </w:rPr>
      </w:pPr>
    </w:p>
    <w:p w:rsidR="00202326" w:rsidRDefault="00202326">
      <w:pPr>
        <w:pStyle w:val="BodyText"/>
        <w:rPr>
          <w:sz w:val="22"/>
        </w:rPr>
      </w:pPr>
    </w:p>
    <w:p w:rsidR="00202326" w:rsidRDefault="00202326">
      <w:pPr>
        <w:pStyle w:val="BodyText"/>
        <w:rPr>
          <w:sz w:val="22"/>
        </w:rPr>
      </w:pPr>
    </w:p>
    <w:p w:rsidR="00202326" w:rsidRDefault="00202326">
      <w:pPr>
        <w:pStyle w:val="BodyText"/>
        <w:rPr>
          <w:sz w:val="22"/>
        </w:rPr>
      </w:pPr>
    </w:p>
    <w:p w:rsidR="00202326" w:rsidRDefault="00202326">
      <w:pPr>
        <w:pStyle w:val="BodyText"/>
        <w:rPr>
          <w:sz w:val="22"/>
        </w:rPr>
      </w:pPr>
    </w:p>
    <w:p w:rsidR="00202326" w:rsidRDefault="00202326">
      <w:pPr>
        <w:pStyle w:val="BodyText"/>
        <w:spacing w:before="1"/>
        <w:rPr>
          <w:sz w:val="32"/>
        </w:rPr>
      </w:pPr>
    </w:p>
    <w:p w:rsidR="00202326" w:rsidRDefault="00437B9B">
      <w:pPr>
        <w:spacing w:line="283" w:lineRule="auto"/>
        <w:ind w:left="599" w:right="-10"/>
        <w:rPr>
          <w:sz w:val="18"/>
        </w:rPr>
      </w:pPr>
      <w:r>
        <w:rPr>
          <w:color w:val="005244"/>
          <w:w w:val="105"/>
          <w:sz w:val="18"/>
        </w:rPr>
        <w:t>Communities should also inform applicants of other incentives to creating an energy efficient building, such as the State’s local option</w:t>
      </w:r>
      <w:r>
        <w:rPr>
          <w:color w:val="005244"/>
          <w:spacing w:val="-15"/>
          <w:w w:val="105"/>
          <w:sz w:val="18"/>
        </w:rPr>
        <w:t xml:space="preserve"> </w:t>
      </w:r>
      <w:r>
        <w:rPr>
          <w:color w:val="005244"/>
          <w:w w:val="105"/>
          <w:sz w:val="18"/>
        </w:rPr>
        <w:t>property</w:t>
      </w:r>
      <w:r>
        <w:rPr>
          <w:color w:val="005244"/>
          <w:spacing w:val="-14"/>
          <w:w w:val="105"/>
          <w:sz w:val="18"/>
        </w:rPr>
        <w:t xml:space="preserve"> </w:t>
      </w:r>
      <w:r>
        <w:rPr>
          <w:color w:val="005244"/>
          <w:w w:val="105"/>
          <w:sz w:val="18"/>
        </w:rPr>
        <w:t>tax</w:t>
      </w:r>
      <w:r>
        <w:rPr>
          <w:color w:val="005244"/>
          <w:spacing w:val="-14"/>
          <w:w w:val="105"/>
          <w:sz w:val="18"/>
        </w:rPr>
        <w:t xml:space="preserve"> </w:t>
      </w:r>
      <w:proofErr w:type="spellStart"/>
      <w:r>
        <w:rPr>
          <w:color w:val="005244"/>
          <w:w w:val="105"/>
          <w:sz w:val="18"/>
        </w:rPr>
        <w:t>exemp</w:t>
      </w:r>
      <w:proofErr w:type="spellEnd"/>
      <w:r>
        <w:rPr>
          <w:color w:val="005244"/>
          <w:w w:val="105"/>
          <w:sz w:val="18"/>
        </w:rPr>
        <w:t xml:space="preserve">- </w:t>
      </w:r>
      <w:proofErr w:type="spellStart"/>
      <w:r>
        <w:rPr>
          <w:color w:val="005244"/>
          <w:w w:val="105"/>
          <w:sz w:val="18"/>
        </w:rPr>
        <w:t>tion</w:t>
      </w:r>
      <w:proofErr w:type="spellEnd"/>
      <w:r>
        <w:rPr>
          <w:color w:val="005244"/>
          <w:w w:val="105"/>
          <w:sz w:val="18"/>
        </w:rPr>
        <w:t xml:space="preserve"> program, the Energy Policy Act of 2005 tax cred- its,</w:t>
      </w:r>
      <w:r>
        <w:rPr>
          <w:color w:val="005244"/>
          <w:spacing w:val="-22"/>
          <w:w w:val="105"/>
          <w:sz w:val="18"/>
        </w:rPr>
        <w:t xml:space="preserve"> </w:t>
      </w:r>
      <w:r>
        <w:rPr>
          <w:color w:val="005244"/>
          <w:w w:val="105"/>
          <w:sz w:val="18"/>
        </w:rPr>
        <w:t>net</w:t>
      </w:r>
      <w:r>
        <w:rPr>
          <w:color w:val="005244"/>
          <w:spacing w:val="-22"/>
          <w:w w:val="105"/>
          <w:sz w:val="18"/>
        </w:rPr>
        <w:t xml:space="preserve"> </w:t>
      </w:r>
      <w:r>
        <w:rPr>
          <w:color w:val="005244"/>
          <w:w w:val="105"/>
          <w:sz w:val="18"/>
        </w:rPr>
        <w:t>metering,</w:t>
      </w:r>
      <w:r>
        <w:rPr>
          <w:color w:val="005244"/>
          <w:spacing w:val="-21"/>
          <w:w w:val="105"/>
          <w:sz w:val="18"/>
        </w:rPr>
        <w:t xml:space="preserve"> </w:t>
      </w:r>
      <w:r>
        <w:rPr>
          <w:color w:val="005244"/>
          <w:w w:val="105"/>
          <w:sz w:val="18"/>
        </w:rPr>
        <w:t>and</w:t>
      </w:r>
      <w:r>
        <w:rPr>
          <w:color w:val="005244"/>
          <w:spacing w:val="-22"/>
          <w:w w:val="105"/>
          <w:sz w:val="18"/>
        </w:rPr>
        <w:t xml:space="preserve"> </w:t>
      </w:r>
      <w:r>
        <w:rPr>
          <w:color w:val="005244"/>
          <w:w w:val="105"/>
          <w:sz w:val="18"/>
        </w:rPr>
        <w:t>others that may become available in New</w:t>
      </w:r>
      <w:r>
        <w:rPr>
          <w:color w:val="005244"/>
          <w:spacing w:val="8"/>
          <w:w w:val="105"/>
          <w:sz w:val="18"/>
        </w:rPr>
        <w:t xml:space="preserve"> </w:t>
      </w:r>
      <w:r>
        <w:rPr>
          <w:color w:val="005244"/>
          <w:w w:val="105"/>
          <w:sz w:val="18"/>
        </w:rPr>
        <w:t>Hampshire.</w:t>
      </w:r>
    </w:p>
    <w:p w:rsidR="00202326" w:rsidRDefault="00437B9B">
      <w:pPr>
        <w:pStyle w:val="ListParagraph"/>
        <w:numPr>
          <w:ilvl w:val="0"/>
          <w:numId w:val="5"/>
        </w:numPr>
        <w:tabs>
          <w:tab w:val="left" w:pos="971"/>
        </w:tabs>
        <w:spacing w:before="106"/>
        <w:ind w:hanging="301"/>
        <w:rPr>
          <w:sz w:val="20"/>
        </w:rPr>
      </w:pPr>
      <w:r>
        <w:rPr>
          <w:color w:val="231F20"/>
          <w:w w:val="115"/>
          <w:sz w:val="20"/>
        </w:rPr>
        <w:br w:type="column"/>
      </w:r>
      <w:r>
        <w:rPr>
          <w:color w:val="231F20"/>
          <w:w w:val="105"/>
          <w:sz w:val="20"/>
        </w:rPr>
        <w:t xml:space="preserve">An </w:t>
      </w:r>
      <w:r>
        <w:rPr>
          <w:color w:val="231F20"/>
          <w:spacing w:val="-3"/>
          <w:w w:val="105"/>
          <w:sz w:val="20"/>
        </w:rPr>
        <w:t xml:space="preserve">applicant’s </w:t>
      </w:r>
      <w:r>
        <w:rPr>
          <w:color w:val="231F20"/>
          <w:w w:val="105"/>
          <w:sz w:val="20"/>
        </w:rPr>
        <w:t>score is calculated as follows:</w:t>
      </w:r>
    </w:p>
    <w:p w:rsidR="00202326" w:rsidRDefault="00437B9B">
      <w:pPr>
        <w:spacing w:before="176" w:line="252" w:lineRule="auto"/>
        <w:ind w:left="970" w:right="1187"/>
        <w:jc w:val="both"/>
        <w:rPr>
          <w:sz w:val="20"/>
        </w:rPr>
      </w:pPr>
      <w:r>
        <w:rPr>
          <w:color w:val="231F20"/>
          <w:w w:val="105"/>
          <w:sz w:val="20"/>
        </w:rPr>
        <w:t>For residential applications: Add the score earned in section VI.A to the score earned</w:t>
      </w:r>
      <w:r>
        <w:rPr>
          <w:color w:val="231F20"/>
          <w:spacing w:val="-6"/>
          <w:w w:val="105"/>
          <w:sz w:val="20"/>
        </w:rPr>
        <w:t xml:space="preserve"> </w:t>
      </w:r>
      <w:r>
        <w:rPr>
          <w:color w:val="231F20"/>
          <w:w w:val="105"/>
          <w:sz w:val="20"/>
        </w:rPr>
        <w:t>in</w:t>
      </w:r>
      <w:r>
        <w:rPr>
          <w:color w:val="231F20"/>
          <w:spacing w:val="-6"/>
          <w:w w:val="105"/>
          <w:sz w:val="20"/>
        </w:rPr>
        <w:t xml:space="preserve"> </w:t>
      </w:r>
      <w:r>
        <w:rPr>
          <w:color w:val="231F20"/>
          <w:w w:val="105"/>
          <w:sz w:val="20"/>
        </w:rPr>
        <w:t>VI.B,</w:t>
      </w:r>
      <w:r>
        <w:rPr>
          <w:color w:val="231F20"/>
          <w:spacing w:val="-6"/>
          <w:w w:val="105"/>
          <w:sz w:val="20"/>
        </w:rPr>
        <w:t xml:space="preserve"> </w:t>
      </w:r>
      <w:r>
        <w:rPr>
          <w:color w:val="231F20"/>
          <w:w w:val="105"/>
          <w:sz w:val="20"/>
        </w:rPr>
        <w:t>divide</w:t>
      </w:r>
      <w:r>
        <w:rPr>
          <w:color w:val="231F20"/>
          <w:spacing w:val="-6"/>
          <w:w w:val="105"/>
          <w:sz w:val="20"/>
        </w:rPr>
        <w:t xml:space="preserve"> </w:t>
      </w:r>
      <w:r>
        <w:rPr>
          <w:color w:val="231F20"/>
          <w:w w:val="105"/>
          <w:sz w:val="20"/>
        </w:rPr>
        <w:t>by</w:t>
      </w:r>
      <w:r>
        <w:rPr>
          <w:color w:val="231F20"/>
          <w:spacing w:val="-6"/>
          <w:w w:val="105"/>
          <w:sz w:val="20"/>
        </w:rPr>
        <w:t xml:space="preserve"> </w:t>
      </w:r>
      <w:r>
        <w:rPr>
          <w:color w:val="231F20"/>
          <w:w w:val="105"/>
          <w:sz w:val="20"/>
        </w:rPr>
        <w:t>a</w:t>
      </w:r>
      <w:r>
        <w:rPr>
          <w:color w:val="231F20"/>
          <w:spacing w:val="-6"/>
          <w:w w:val="105"/>
          <w:sz w:val="20"/>
        </w:rPr>
        <w:t xml:space="preserve"> </w:t>
      </w:r>
      <w:r>
        <w:rPr>
          <w:color w:val="231F20"/>
          <w:w w:val="105"/>
          <w:sz w:val="20"/>
        </w:rPr>
        <w:t>maximum</w:t>
      </w:r>
      <w:r>
        <w:rPr>
          <w:color w:val="231F20"/>
          <w:spacing w:val="-6"/>
          <w:w w:val="105"/>
          <w:sz w:val="20"/>
        </w:rPr>
        <w:t xml:space="preserve"> </w:t>
      </w:r>
      <w:r>
        <w:rPr>
          <w:color w:val="231F20"/>
          <w:w w:val="105"/>
          <w:sz w:val="20"/>
        </w:rPr>
        <w:t>possible</w:t>
      </w:r>
      <w:r>
        <w:rPr>
          <w:color w:val="231F20"/>
          <w:spacing w:val="-6"/>
          <w:w w:val="105"/>
          <w:sz w:val="20"/>
        </w:rPr>
        <w:t xml:space="preserve"> </w:t>
      </w:r>
      <w:r>
        <w:rPr>
          <w:color w:val="231F20"/>
          <w:w w:val="105"/>
          <w:sz w:val="20"/>
        </w:rPr>
        <w:t>score</w:t>
      </w:r>
      <w:r>
        <w:rPr>
          <w:color w:val="231F20"/>
          <w:spacing w:val="-6"/>
          <w:w w:val="105"/>
          <w:sz w:val="20"/>
        </w:rPr>
        <w:t xml:space="preserve"> </w:t>
      </w:r>
      <w:r>
        <w:rPr>
          <w:color w:val="231F20"/>
          <w:w w:val="105"/>
          <w:sz w:val="20"/>
        </w:rPr>
        <w:t>of</w:t>
      </w:r>
      <w:r>
        <w:rPr>
          <w:color w:val="231F20"/>
          <w:spacing w:val="-6"/>
          <w:w w:val="105"/>
          <w:sz w:val="20"/>
        </w:rPr>
        <w:t xml:space="preserve"> </w:t>
      </w:r>
      <w:r>
        <w:rPr>
          <w:color w:val="231F20"/>
          <w:w w:val="105"/>
          <w:sz w:val="20"/>
        </w:rPr>
        <w:t>[</w:t>
      </w:r>
      <w:r>
        <w:rPr>
          <w:rFonts w:ascii="Palatino Linotype"/>
          <w:i/>
          <w:color w:val="231F20"/>
          <w:w w:val="105"/>
          <w:sz w:val="20"/>
        </w:rPr>
        <w:t>insert</w:t>
      </w:r>
      <w:r>
        <w:rPr>
          <w:rFonts w:ascii="Palatino Linotype"/>
          <w:i/>
          <w:color w:val="231F20"/>
          <w:spacing w:val="-12"/>
          <w:w w:val="105"/>
          <w:sz w:val="20"/>
        </w:rPr>
        <w:t xml:space="preserve"> </w:t>
      </w:r>
      <w:r>
        <w:rPr>
          <w:rFonts w:ascii="Palatino Linotype"/>
          <w:i/>
          <w:color w:val="231F20"/>
          <w:w w:val="105"/>
          <w:sz w:val="20"/>
        </w:rPr>
        <w:t>the</w:t>
      </w:r>
      <w:r>
        <w:rPr>
          <w:rFonts w:ascii="Palatino Linotype"/>
          <w:i/>
          <w:color w:val="231F20"/>
          <w:spacing w:val="-11"/>
          <w:w w:val="105"/>
          <w:sz w:val="20"/>
        </w:rPr>
        <w:t xml:space="preserve"> </w:t>
      </w:r>
      <w:r>
        <w:rPr>
          <w:rFonts w:ascii="Palatino Linotype"/>
          <w:i/>
          <w:color w:val="231F20"/>
          <w:w w:val="105"/>
          <w:sz w:val="20"/>
        </w:rPr>
        <w:t>total</w:t>
      </w:r>
      <w:r>
        <w:rPr>
          <w:rFonts w:ascii="Palatino Linotype"/>
          <w:i/>
          <w:color w:val="231F20"/>
          <w:spacing w:val="-11"/>
          <w:w w:val="105"/>
          <w:sz w:val="20"/>
        </w:rPr>
        <w:t xml:space="preserve"> </w:t>
      </w:r>
      <w:r>
        <w:rPr>
          <w:rFonts w:ascii="Palatino Linotype"/>
          <w:i/>
          <w:color w:val="231F20"/>
          <w:w w:val="105"/>
          <w:sz w:val="20"/>
        </w:rPr>
        <w:t>number of</w:t>
      </w:r>
      <w:r>
        <w:rPr>
          <w:rFonts w:ascii="Palatino Linotype"/>
          <w:i/>
          <w:color w:val="231F20"/>
          <w:spacing w:val="-7"/>
          <w:w w:val="105"/>
          <w:sz w:val="20"/>
        </w:rPr>
        <w:t xml:space="preserve"> </w:t>
      </w:r>
      <w:r>
        <w:rPr>
          <w:rFonts w:ascii="Palatino Linotype"/>
          <w:i/>
          <w:color w:val="231F20"/>
          <w:w w:val="105"/>
          <w:sz w:val="20"/>
        </w:rPr>
        <w:t>checklist</w:t>
      </w:r>
      <w:r>
        <w:rPr>
          <w:rFonts w:ascii="Palatino Linotype"/>
          <w:i/>
          <w:color w:val="231F20"/>
          <w:spacing w:val="-7"/>
          <w:w w:val="105"/>
          <w:sz w:val="20"/>
        </w:rPr>
        <w:t xml:space="preserve"> </w:t>
      </w:r>
      <w:r>
        <w:rPr>
          <w:rFonts w:ascii="Palatino Linotype"/>
          <w:i/>
          <w:color w:val="231F20"/>
          <w:w w:val="105"/>
          <w:sz w:val="20"/>
        </w:rPr>
        <w:t>items</w:t>
      </w:r>
      <w:r>
        <w:rPr>
          <w:rFonts w:ascii="Palatino Linotype"/>
          <w:i/>
          <w:color w:val="231F20"/>
          <w:spacing w:val="-7"/>
          <w:w w:val="105"/>
          <w:sz w:val="20"/>
        </w:rPr>
        <w:t xml:space="preserve"> </w:t>
      </w:r>
      <w:r>
        <w:rPr>
          <w:rFonts w:ascii="Palatino Linotype"/>
          <w:i/>
          <w:color w:val="231F20"/>
          <w:w w:val="105"/>
          <w:sz w:val="20"/>
        </w:rPr>
        <w:t>in</w:t>
      </w:r>
      <w:r>
        <w:rPr>
          <w:rFonts w:ascii="Palatino Linotype"/>
          <w:i/>
          <w:color w:val="231F20"/>
          <w:spacing w:val="-6"/>
          <w:w w:val="105"/>
          <w:sz w:val="20"/>
        </w:rPr>
        <w:t xml:space="preserve"> </w:t>
      </w:r>
      <w:r>
        <w:rPr>
          <w:rFonts w:ascii="Palatino Linotype"/>
          <w:i/>
          <w:color w:val="231F20"/>
          <w:w w:val="105"/>
          <w:sz w:val="20"/>
        </w:rPr>
        <w:t>sections</w:t>
      </w:r>
      <w:r>
        <w:rPr>
          <w:rFonts w:ascii="Palatino Linotype"/>
          <w:i/>
          <w:color w:val="231F20"/>
          <w:spacing w:val="-7"/>
          <w:w w:val="105"/>
          <w:sz w:val="20"/>
        </w:rPr>
        <w:t xml:space="preserve"> </w:t>
      </w:r>
      <w:r>
        <w:rPr>
          <w:rFonts w:ascii="Palatino Linotype"/>
          <w:i/>
          <w:color w:val="231F20"/>
          <w:w w:val="105"/>
          <w:sz w:val="20"/>
        </w:rPr>
        <w:t>VI.A</w:t>
      </w:r>
      <w:r>
        <w:rPr>
          <w:rFonts w:ascii="Palatino Linotype"/>
          <w:i/>
          <w:color w:val="231F20"/>
          <w:spacing w:val="-7"/>
          <w:w w:val="105"/>
          <w:sz w:val="20"/>
        </w:rPr>
        <w:t xml:space="preserve"> </w:t>
      </w:r>
      <w:r>
        <w:rPr>
          <w:rFonts w:ascii="Palatino Linotype"/>
          <w:i/>
          <w:color w:val="231F20"/>
          <w:w w:val="105"/>
          <w:sz w:val="20"/>
        </w:rPr>
        <w:t>and</w:t>
      </w:r>
      <w:r>
        <w:rPr>
          <w:rFonts w:ascii="Palatino Linotype"/>
          <w:i/>
          <w:color w:val="231F20"/>
          <w:spacing w:val="-7"/>
          <w:w w:val="105"/>
          <w:sz w:val="20"/>
        </w:rPr>
        <w:t xml:space="preserve"> </w:t>
      </w:r>
      <w:r>
        <w:rPr>
          <w:rFonts w:ascii="Palatino Linotype"/>
          <w:i/>
          <w:color w:val="231F20"/>
          <w:w w:val="105"/>
          <w:sz w:val="20"/>
        </w:rPr>
        <w:t>VI.B]</w:t>
      </w:r>
      <w:r>
        <w:rPr>
          <w:rFonts w:ascii="Palatino Linotype"/>
          <w:i/>
          <w:color w:val="231F20"/>
          <w:spacing w:val="-6"/>
          <w:w w:val="105"/>
          <w:sz w:val="20"/>
        </w:rPr>
        <w:t xml:space="preserve"> </w:t>
      </w:r>
      <w:r>
        <w:rPr>
          <w:color w:val="231F20"/>
          <w:w w:val="105"/>
          <w:sz w:val="20"/>
        </w:rPr>
        <w:t>and</w:t>
      </w:r>
      <w:r>
        <w:rPr>
          <w:color w:val="231F20"/>
          <w:spacing w:val="-2"/>
          <w:w w:val="105"/>
          <w:sz w:val="20"/>
        </w:rPr>
        <w:t xml:space="preserve"> </w:t>
      </w:r>
      <w:r>
        <w:rPr>
          <w:color w:val="231F20"/>
          <w:w w:val="105"/>
          <w:sz w:val="20"/>
        </w:rPr>
        <w:t>multiply</w:t>
      </w:r>
      <w:r>
        <w:rPr>
          <w:color w:val="231F20"/>
          <w:spacing w:val="-2"/>
          <w:w w:val="105"/>
          <w:sz w:val="20"/>
        </w:rPr>
        <w:t xml:space="preserve"> </w:t>
      </w:r>
      <w:r>
        <w:rPr>
          <w:color w:val="231F20"/>
          <w:w w:val="105"/>
          <w:sz w:val="20"/>
        </w:rPr>
        <w:t>by</w:t>
      </w:r>
      <w:r>
        <w:rPr>
          <w:color w:val="231F20"/>
          <w:spacing w:val="-1"/>
          <w:w w:val="105"/>
          <w:sz w:val="20"/>
        </w:rPr>
        <w:t xml:space="preserve"> </w:t>
      </w:r>
      <w:r>
        <w:rPr>
          <w:color w:val="231F20"/>
          <w:w w:val="105"/>
          <w:sz w:val="20"/>
        </w:rPr>
        <w:t>100.</w:t>
      </w:r>
    </w:p>
    <w:p w:rsidR="00202326" w:rsidRDefault="00437B9B">
      <w:pPr>
        <w:spacing w:before="157" w:line="252" w:lineRule="auto"/>
        <w:ind w:left="970" w:right="1225"/>
        <w:rPr>
          <w:sz w:val="20"/>
        </w:rPr>
      </w:pPr>
      <w:r>
        <w:rPr>
          <w:color w:val="231F20"/>
          <w:w w:val="105"/>
          <w:sz w:val="20"/>
        </w:rPr>
        <w:t>For non-residential applications: Add the score earned in section VI.A to the score earned in VI.C, divide by a maximum possible score of [</w:t>
      </w:r>
      <w:r>
        <w:rPr>
          <w:rFonts w:ascii="Palatino Linotype"/>
          <w:i/>
          <w:color w:val="231F20"/>
          <w:w w:val="105"/>
          <w:sz w:val="20"/>
        </w:rPr>
        <w:t xml:space="preserve">insert the total number of checklist items in sections VI.A and VI.C] </w:t>
      </w:r>
      <w:r>
        <w:rPr>
          <w:color w:val="231F20"/>
          <w:w w:val="105"/>
          <w:sz w:val="20"/>
        </w:rPr>
        <w:t>and multiply by 100.</w:t>
      </w:r>
    </w:p>
    <w:p w:rsidR="00202326" w:rsidRDefault="00437B9B">
      <w:pPr>
        <w:pStyle w:val="ListParagraph"/>
        <w:numPr>
          <w:ilvl w:val="0"/>
          <w:numId w:val="5"/>
        </w:numPr>
        <w:tabs>
          <w:tab w:val="left" w:pos="971"/>
        </w:tabs>
        <w:spacing w:before="157" w:line="276" w:lineRule="auto"/>
        <w:ind w:right="1333"/>
        <w:rPr>
          <w:sz w:val="20"/>
        </w:rPr>
      </w:pPr>
      <w:r>
        <w:rPr>
          <w:color w:val="231F20"/>
          <w:spacing w:val="-18"/>
          <w:w w:val="105"/>
          <w:sz w:val="20"/>
        </w:rPr>
        <w:t xml:space="preserve">To </w:t>
      </w:r>
      <w:r>
        <w:rPr>
          <w:color w:val="231F20"/>
          <w:w w:val="105"/>
          <w:sz w:val="20"/>
        </w:rPr>
        <w:t>earn the status of an Energy Efficient Building, an application under this Article</w:t>
      </w:r>
      <w:r>
        <w:rPr>
          <w:color w:val="231F20"/>
          <w:spacing w:val="4"/>
          <w:w w:val="105"/>
          <w:sz w:val="20"/>
        </w:rPr>
        <w:t xml:space="preserve"> </w:t>
      </w:r>
      <w:r>
        <w:rPr>
          <w:color w:val="231F20"/>
          <w:w w:val="105"/>
          <w:sz w:val="20"/>
        </w:rPr>
        <w:t>must</w:t>
      </w:r>
      <w:r>
        <w:rPr>
          <w:color w:val="231F20"/>
          <w:spacing w:val="5"/>
          <w:w w:val="105"/>
          <w:sz w:val="20"/>
        </w:rPr>
        <w:t xml:space="preserve"> </w:t>
      </w:r>
      <w:r>
        <w:rPr>
          <w:color w:val="231F20"/>
          <w:w w:val="105"/>
          <w:sz w:val="20"/>
        </w:rPr>
        <w:t>earn</w:t>
      </w:r>
      <w:r>
        <w:rPr>
          <w:color w:val="231F20"/>
          <w:spacing w:val="5"/>
          <w:w w:val="105"/>
          <w:sz w:val="20"/>
        </w:rPr>
        <w:t xml:space="preserve"> </w:t>
      </w:r>
      <w:r>
        <w:rPr>
          <w:color w:val="231F20"/>
          <w:w w:val="105"/>
          <w:sz w:val="20"/>
        </w:rPr>
        <w:t>a</w:t>
      </w:r>
      <w:r>
        <w:rPr>
          <w:color w:val="231F20"/>
          <w:spacing w:val="5"/>
          <w:w w:val="105"/>
          <w:sz w:val="20"/>
        </w:rPr>
        <w:t xml:space="preserve"> </w:t>
      </w:r>
      <w:r>
        <w:rPr>
          <w:color w:val="231F20"/>
          <w:w w:val="105"/>
          <w:sz w:val="20"/>
        </w:rPr>
        <w:t>minimum</w:t>
      </w:r>
      <w:r>
        <w:rPr>
          <w:color w:val="231F20"/>
          <w:spacing w:val="4"/>
          <w:w w:val="105"/>
          <w:sz w:val="20"/>
        </w:rPr>
        <w:t xml:space="preserve"> </w:t>
      </w:r>
      <w:r>
        <w:rPr>
          <w:color w:val="231F20"/>
          <w:w w:val="105"/>
          <w:sz w:val="20"/>
        </w:rPr>
        <w:t>score</w:t>
      </w:r>
      <w:r>
        <w:rPr>
          <w:color w:val="231F20"/>
          <w:spacing w:val="5"/>
          <w:w w:val="105"/>
          <w:sz w:val="20"/>
        </w:rPr>
        <w:t xml:space="preserve"> </w:t>
      </w:r>
      <w:r>
        <w:rPr>
          <w:color w:val="231F20"/>
          <w:w w:val="105"/>
          <w:sz w:val="20"/>
        </w:rPr>
        <w:t>of</w:t>
      </w:r>
      <w:r>
        <w:rPr>
          <w:color w:val="231F20"/>
          <w:spacing w:val="5"/>
          <w:w w:val="105"/>
          <w:sz w:val="20"/>
        </w:rPr>
        <w:t xml:space="preserve"> </w:t>
      </w:r>
      <w:r>
        <w:rPr>
          <w:color w:val="231F20"/>
          <w:w w:val="105"/>
          <w:sz w:val="20"/>
        </w:rPr>
        <w:t>50</w:t>
      </w:r>
      <w:r>
        <w:rPr>
          <w:color w:val="231F20"/>
          <w:spacing w:val="5"/>
          <w:w w:val="105"/>
          <w:sz w:val="20"/>
        </w:rPr>
        <w:t xml:space="preserve"> </w:t>
      </w:r>
      <w:r>
        <w:rPr>
          <w:color w:val="231F20"/>
          <w:w w:val="105"/>
          <w:sz w:val="20"/>
        </w:rPr>
        <w:t>out</w:t>
      </w:r>
      <w:r>
        <w:rPr>
          <w:color w:val="231F20"/>
          <w:spacing w:val="5"/>
          <w:w w:val="105"/>
          <w:sz w:val="20"/>
        </w:rPr>
        <w:t xml:space="preserve"> </w:t>
      </w:r>
      <w:r>
        <w:rPr>
          <w:color w:val="231F20"/>
          <w:w w:val="105"/>
          <w:sz w:val="20"/>
        </w:rPr>
        <w:t>of</w:t>
      </w:r>
      <w:r>
        <w:rPr>
          <w:color w:val="231F20"/>
          <w:spacing w:val="4"/>
          <w:w w:val="105"/>
          <w:sz w:val="20"/>
        </w:rPr>
        <w:t xml:space="preserve"> </w:t>
      </w:r>
      <w:r>
        <w:rPr>
          <w:color w:val="231F20"/>
          <w:w w:val="105"/>
          <w:sz w:val="20"/>
        </w:rPr>
        <w:t>a</w:t>
      </w:r>
      <w:r>
        <w:rPr>
          <w:color w:val="231F20"/>
          <w:spacing w:val="5"/>
          <w:w w:val="105"/>
          <w:sz w:val="20"/>
        </w:rPr>
        <w:t xml:space="preserve"> </w:t>
      </w:r>
      <w:r>
        <w:rPr>
          <w:color w:val="231F20"/>
          <w:w w:val="105"/>
          <w:sz w:val="20"/>
        </w:rPr>
        <w:t>maximum</w:t>
      </w:r>
      <w:r>
        <w:rPr>
          <w:color w:val="231F20"/>
          <w:spacing w:val="5"/>
          <w:w w:val="105"/>
          <w:sz w:val="20"/>
        </w:rPr>
        <w:t xml:space="preserve"> </w:t>
      </w:r>
      <w:r>
        <w:rPr>
          <w:color w:val="231F20"/>
          <w:w w:val="105"/>
          <w:sz w:val="20"/>
        </w:rPr>
        <w:t>100.</w:t>
      </w:r>
    </w:p>
    <w:p w:rsidR="00202326" w:rsidRDefault="00437B9B">
      <w:pPr>
        <w:pStyle w:val="ListParagraph"/>
        <w:numPr>
          <w:ilvl w:val="0"/>
          <w:numId w:val="5"/>
        </w:numPr>
        <w:tabs>
          <w:tab w:val="left" w:pos="971"/>
        </w:tabs>
        <w:spacing w:line="276" w:lineRule="auto"/>
        <w:ind w:right="1162"/>
        <w:rPr>
          <w:sz w:val="20"/>
        </w:rPr>
      </w:pPr>
      <w:r>
        <w:rPr>
          <w:color w:val="231F20"/>
          <w:w w:val="105"/>
          <w:sz w:val="20"/>
        </w:rPr>
        <w:t>All applications that earn the status of an Energy Efficient Building under this Article</w:t>
      </w:r>
      <w:r>
        <w:rPr>
          <w:color w:val="231F20"/>
          <w:spacing w:val="6"/>
          <w:w w:val="105"/>
          <w:sz w:val="20"/>
        </w:rPr>
        <w:t xml:space="preserve"> </w:t>
      </w:r>
      <w:r>
        <w:rPr>
          <w:color w:val="231F20"/>
          <w:w w:val="105"/>
          <w:sz w:val="20"/>
        </w:rPr>
        <w:t>are</w:t>
      </w:r>
      <w:r>
        <w:rPr>
          <w:color w:val="231F20"/>
          <w:spacing w:val="7"/>
          <w:w w:val="105"/>
          <w:sz w:val="20"/>
        </w:rPr>
        <w:t xml:space="preserve"> </w:t>
      </w:r>
      <w:r>
        <w:rPr>
          <w:color w:val="231F20"/>
          <w:w w:val="105"/>
          <w:sz w:val="20"/>
        </w:rPr>
        <w:t>eligible</w:t>
      </w:r>
      <w:r>
        <w:rPr>
          <w:color w:val="231F20"/>
          <w:spacing w:val="7"/>
          <w:w w:val="105"/>
          <w:sz w:val="20"/>
        </w:rPr>
        <w:t xml:space="preserve"> </w:t>
      </w:r>
      <w:r>
        <w:rPr>
          <w:color w:val="231F20"/>
          <w:w w:val="105"/>
          <w:sz w:val="20"/>
        </w:rPr>
        <w:t>for</w:t>
      </w:r>
      <w:r>
        <w:rPr>
          <w:color w:val="231F20"/>
          <w:spacing w:val="7"/>
          <w:w w:val="105"/>
          <w:sz w:val="20"/>
        </w:rPr>
        <w:t xml:space="preserve"> </w:t>
      </w:r>
      <w:r>
        <w:rPr>
          <w:color w:val="231F20"/>
          <w:w w:val="105"/>
          <w:sz w:val="20"/>
        </w:rPr>
        <w:t>a</w:t>
      </w:r>
      <w:r>
        <w:rPr>
          <w:color w:val="231F20"/>
          <w:spacing w:val="7"/>
          <w:w w:val="105"/>
          <w:sz w:val="20"/>
        </w:rPr>
        <w:t xml:space="preserve"> </w:t>
      </w:r>
      <w:r>
        <w:rPr>
          <w:color w:val="231F20"/>
          <w:w w:val="105"/>
          <w:sz w:val="20"/>
        </w:rPr>
        <w:t>density</w:t>
      </w:r>
      <w:r>
        <w:rPr>
          <w:color w:val="231F20"/>
          <w:spacing w:val="6"/>
          <w:w w:val="105"/>
          <w:sz w:val="20"/>
        </w:rPr>
        <w:t xml:space="preserve"> </w:t>
      </w:r>
      <w:r>
        <w:rPr>
          <w:color w:val="231F20"/>
          <w:w w:val="105"/>
          <w:sz w:val="20"/>
        </w:rPr>
        <w:t>bonus</w:t>
      </w:r>
      <w:r>
        <w:rPr>
          <w:color w:val="231F20"/>
          <w:spacing w:val="7"/>
          <w:w w:val="105"/>
          <w:sz w:val="20"/>
        </w:rPr>
        <w:t xml:space="preserve"> </w:t>
      </w:r>
      <w:r>
        <w:rPr>
          <w:color w:val="231F20"/>
          <w:w w:val="105"/>
          <w:sz w:val="20"/>
        </w:rPr>
        <w:t>of</w:t>
      </w:r>
      <w:r>
        <w:rPr>
          <w:color w:val="231F20"/>
          <w:spacing w:val="7"/>
          <w:w w:val="105"/>
          <w:sz w:val="20"/>
        </w:rPr>
        <w:t xml:space="preserve"> </w:t>
      </w:r>
      <w:r>
        <w:rPr>
          <w:color w:val="231F20"/>
          <w:w w:val="105"/>
          <w:sz w:val="20"/>
        </w:rPr>
        <w:t>15</w:t>
      </w:r>
      <w:r>
        <w:rPr>
          <w:color w:val="231F20"/>
          <w:spacing w:val="7"/>
          <w:w w:val="105"/>
          <w:sz w:val="20"/>
        </w:rPr>
        <w:t xml:space="preserve"> </w:t>
      </w:r>
      <w:r>
        <w:rPr>
          <w:color w:val="231F20"/>
          <w:w w:val="105"/>
          <w:sz w:val="20"/>
        </w:rPr>
        <w:t>percent.</w:t>
      </w:r>
    </w:p>
    <w:p w:rsidR="00202326" w:rsidRDefault="00202326">
      <w:pPr>
        <w:pStyle w:val="BodyText"/>
        <w:spacing w:before="4"/>
        <w:rPr>
          <w:sz w:val="21"/>
        </w:rPr>
      </w:pPr>
    </w:p>
    <w:p w:rsidR="00202326" w:rsidRDefault="00437B9B">
      <w:pPr>
        <w:pStyle w:val="Heading2"/>
        <w:numPr>
          <w:ilvl w:val="0"/>
          <w:numId w:val="8"/>
        </w:numPr>
        <w:tabs>
          <w:tab w:val="left" w:pos="901"/>
        </w:tabs>
        <w:ind w:left="900" w:hanging="411"/>
        <w:jc w:val="left"/>
      </w:pPr>
      <w:r>
        <w:rPr>
          <w:color w:val="005244"/>
          <w:spacing w:val="10"/>
          <w:w w:val="120"/>
        </w:rPr>
        <w:t xml:space="preserve">ENERGY </w:t>
      </w:r>
      <w:r>
        <w:rPr>
          <w:color w:val="005244"/>
          <w:spacing w:val="11"/>
          <w:w w:val="120"/>
        </w:rPr>
        <w:t>EFFICIENCY</w:t>
      </w:r>
      <w:r>
        <w:rPr>
          <w:color w:val="005244"/>
          <w:spacing w:val="42"/>
          <w:w w:val="120"/>
        </w:rPr>
        <w:t xml:space="preserve"> </w:t>
      </w:r>
      <w:r>
        <w:rPr>
          <w:color w:val="005244"/>
          <w:spacing w:val="11"/>
          <w:w w:val="120"/>
        </w:rPr>
        <w:t>STANDARDS</w:t>
      </w:r>
    </w:p>
    <w:p w:rsidR="00202326" w:rsidRDefault="00437B9B">
      <w:pPr>
        <w:pStyle w:val="BodyText"/>
        <w:spacing w:before="166" w:line="261" w:lineRule="auto"/>
        <w:ind w:left="490" w:right="1225"/>
      </w:pPr>
      <w:r>
        <w:rPr>
          <w:color w:val="231F20"/>
          <w:w w:val="110"/>
        </w:rPr>
        <w:t>The</w:t>
      </w:r>
      <w:r>
        <w:rPr>
          <w:color w:val="231F20"/>
          <w:spacing w:val="-19"/>
          <w:w w:val="110"/>
        </w:rPr>
        <w:t xml:space="preserve"> </w:t>
      </w:r>
      <w:r>
        <w:rPr>
          <w:color w:val="231F20"/>
          <w:w w:val="110"/>
        </w:rPr>
        <w:t>following</w:t>
      </w:r>
      <w:r>
        <w:rPr>
          <w:color w:val="231F20"/>
          <w:spacing w:val="-19"/>
          <w:w w:val="110"/>
        </w:rPr>
        <w:t xml:space="preserve"> </w:t>
      </w:r>
      <w:r>
        <w:rPr>
          <w:color w:val="231F20"/>
          <w:w w:val="110"/>
        </w:rPr>
        <w:t>standards</w:t>
      </w:r>
      <w:r>
        <w:rPr>
          <w:color w:val="231F20"/>
          <w:spacing w:val="-19"/>
          <w:w w:val="110"/>
        </w:rPr>
        <w:t xml:space="preserve"> </w:t>
      </w:r>
      <w:r>
        <w:rPr>
          <w:color w:val="231F20"/>
          <w:w w:val="110"/>
        </w:rPr>
        <w:t>should</w:t>
      </w:r>
      <w:r>
        <w:rPr>
          <w:color w:val="231F20"/>
          <w:spacing w:val="-19"/>
          <w:w w:val="110"/>
        </w:rPr>
        <w:t xml:space="preserve"> </w:t>
      </w:r>
      <w:r>
        <w:rPr>
          <w:color w:val="231F20"/>
          <w:w w:val="110"/>
        </w:rPr>
        <w:t>serve</w:t>
      </w:r>
      <w:r>
        <w:rPr>
          <w:color w:val="231F20"/>
          <w:spacing w:val="-19"/>
          <w:w w:val="110"/>
        </w:rPr>
        <w:t xml:space="preserve"> </w:t>
      </w:r>
      <w:r>
        <w:rPr>
          <w:color w:val="231F20"/>
          <w:w w:val="110"/>
        </w:rPr>
        <w:t>as</w:t>
      </w:r>
      <w:r>
        <w:rPr>
          <w:color w:val="231F20"/>
          <w:spacing w:val="-19"/>
          <w:w w:val="110"/>
        </w:rPr>
        <w:t xml:space="preserve"> </w:t>
      </w:r>
      <w:r>
        <w:rPr>
          <w:color w:val="231F20"/>
          <w:w w:val="110"/>
        </w:rPr>
        <w:t>a</w:t>
      </w:r>
      <w:r>
        <w:rPr>
          <w:color w:val="231F20"/>
          <w:spacing w:val="-19"/>
          <w:w w:val="110"/>
        </w:rPr>
        <w:t xml:space="preserve"> </w:t>
      </w:r>
      <w:r>
        <w:rPr>
          <w:color w:val="231F20"/>
          <w:w w:val="110"/>
        </w:rPr>
        <w:t>check</w:t>
      </w:r>
      <w:r>
        <w:rPr>
          <w:color w:val="231F20"/>
          <w:spacing w:val="-18"/>
          <w:w w:val="110"/>
        </w:rPr>
        <w:t xml:space="preserve"> </w:t>
      </w:r>
      <w:r>
        <w:rPr>
          <w:color w:val="231F20"/>
          <w:w w:val="110"/>
        </w:rPr>
        <w:t>list</w:t>
      </w:r>
      <w:r>
        <w:rPr>
          <w:color w:val="231F20"/>
          <w:spacing w:val="-19"/>
          <w:w w:val="110"/>
        </w:rPr>
        <w:t xml:space="preserve"> </w:t>
      </w:r>
      <w:r>
        <w:rPr>
          <w:color w:val="231F20"/>
          <w:w w:val="110"/>
        </w:rPr>
        <w:t>for</w:t>
      </w:r>
      <w:r>
        <w:rPr>
          <w:color w:val="231F20"/>
          <w:spacing w:val="-19"/>
          <w:w w:val="110"/>
        </w:rPr>
        <w:t xml:space="preserve"> </w:t>
      </w:r>
      <w:r>
        <w:rPr>
          <w:color w:val="231F20"/>
          <w:w w:val="110"/>
        </w:rPr>
        <w:t>applicants.</w:t>
      </w:r>
      <w:r>
        <w:rPr>
          <w:color w:val="231F20"/>
          <w:spacing w:val="-19"/>
          <w:w w:val="110"/>
        </w:rPr>
        <w:t xml:space="preserve"> </w:t>
      </w:r>
      <w:r>
        <w:rPr>
          <w:color w:val="231F20"/>
          <w:w w:val="110"/>
        </w:rPr>
        <w:t>All</w:t>
      </w:r>
      <w:r>
        <w:rPr>
          <w:color w:val="231F20"/>
          <w:spacing w:val="-19"/>
          <w:w w:val="110"/>
        </w:rPr>
        <w:t xml:space="preserve"> </w:t>
      </w:r>
      <w:r>
        <w:rPr>
          <w:color w:val="231F20"/>
          <w:w w:val="110"/>
        </w:rPr>
        <w:t>applicants under</w:t>
      </w:r>
      <w:r>
        <w:rPr>
          <w:color w:val="231F20"/>
          <w:spacing w:val="-22"/>
          <w:w w:val="110"/>
        </w:rPr>
        <w:t xml:space="preserve"> </w:t>
      </w:r>
      <w:r>
        <w:rPr>
          <w:color w:val="231F20"/>
          <w:w w:val="110"/>
        </w:rPr>
        <w:t>this</w:t>
      </w:r>
      <w:r>
        <w:rPr>
          <w:color w:val="231F20"/>
          <w:spacing w:val="-22"/>
          <w:w w:val="110"/>
        </w:rPr>
        <w:t xml:space="preserve"> </w:t>
      </w:r>
      <w:r>
        <w:rPr>
          <w:rFonts w:ascii="Palatino Linotype"/>
          <w:i/>
          <w:color w:val="231F20"/>
          <w:w w:val="110"/>
        </w:rPr>
        <w:t>Article</w:t>
      </w:r>
      <w:r>
        <w:rPr>
          <w:rFonts w:ascii="Palatino Linotype"/>
          <w:i/>
          <w:color w:val="231F20"/>
          <w:spacing w:val="-27"/>
          <w:w w:val="110"/>
        </w:rPr>
        <w:t xml:space="preserve"> </w:t>
      </w:r>
      <w:r>
        <w:rPr>
          <w:color w:val="231F20"/>
          <w:w w:val="110"/>
        </w:rPr>
        <w:t>shall</w:t>
      </w:r>
      <w:r>
        <w:rPr>
          <w:color w:val="231F20"/>
          <w:spacing w:val="-21"/>
          <w:w w:val="110"/>
        </w:rPr>
        <w:t xml:space="preserve"> </w:t>
      </w:r>
      <w:r>
        <w:rPr>
          <w:color w:val="231F20"/>
          <w:w w:val="110"/>
        </w:rPr>
        <w:t>complete</w:t>
      </w:r>
      <w:r>
        <w:rPr>
          <w:color w:val="231F20"/>
          <w:spacing w:val="-22"/>
          <w:w w:val="110"/>
        </w:rPr>
        <w:t xml:space="preserve"> </w:t>
      </w:r>
      <w:r>
        <w:rPr>
          <w:color w:val="231F20"/>
          <w:w w:val="110"/>
        </w:rPr>
        <w:t>section</w:t>
      </w:r>
      <w:r>
        <w:rPr>
          <w:color w:val="231F20"/>
          <w:spacing w:val="-21"/>
          <w:w w:val="110"/>
        </w:rPr>
        <w:t xml:space="preserve"> </w:t>
      </w:r>
      <w:r>
        <w:rPr>
          <w:color w:val="231F20"/>
          <w:w w:val="110"/>
        </w:rPr>
        <w:t>VI.A</w:t>
      </w:r>
      <w:r>
        <w:rPr>
          <w:color w:val="231F20"/>
          <w:spacing w:val="-22"/>
          <w:w w:val="110"/>
        </w:rPr>
        <w:t xml:space="preserve"> </w:t>
      </w:r>
      <w:r>
        <w:rPr>
          <w:color w:val="231F20"/>
          <w:w w:val="110"/>
        </w:rPr>
        <w:t>and</w:t>
      </w:r>
      <w:r>
        <w:rPr>
          <w:color w:val="231F20"/>
          <w:spacing w:val="-21"/>
          <w:w w:val="110"/>
        </w:rPr>
        <w:t xml:space="preserve"> </w:t>
      </w:r>
      <w:r>
        <w:rPr>
          <w:color w:val="231F20"/>
          <w:w w:val="110"/>
        </w:rPr>
        <w:t>then</w:t>
      </w:r>
      <w:r>
        <w:rPr>
          <w:color w:val="231F20"/>
          <w:spacing w:val="-22"/>
          <w:w w:val="110"/>
        </w:rPr>
        <w:t xml:space="preserve"> </w:t>
      </w:r>
      <w:r>
        <w:rPr>
          <w:color w:val="231F20"/>
          <w:w w:val="110"/>
        </w:rPr>
        <w:t>either</w:t>
      </w:r>
      <w:r>
        <w:rPr>
          <w:color w:val="231F20"/>
          <w:spacing w:val="-21"/>
          <w:w w:val="110"/>
        </w:rPr>
        <w:t xml:space="preserve"> </w:t>
      </w:r>
      <w:r>
        <w:rPr>
          <w:color w:val="231F20"/>
          <w:w w:val="110"/>
        </w:rPr>
        <w:t>section</w:t>
      </w:r>
      <w:r>
        <w:rPr>
          <w:color w:val="231F20"/>
          <w:spacing w:val="-22"/>
          <w:w w:val="110"/>
        </w:rPr>
        <w:t xml:space="preserve"> </w:t>
      </w:r>
      <w:r>
        <w:rPr>
          <w:color w:val="231F20"/>
          <w:w w:val="110"/>
        </w:rPr>
        <w:t>VI.B</w:t>
      </w:r>
      <w:r>
        <w:rPr>
          <w:color w:val="231F20"/>
          <w:spacing w:val="-22"/>
          <w:w w:val="110"/>
        </w:rPr>
        <w:t xml:space="preserve"> </w:t>
      </w:r>
      <w:r>
        <w:rPr>
          <w:color w:val="231F20"/>
          <w:w w:val="110"/>
        </w:rPr>
        <w:t>for</w:t>
      </w:r>
      <w:r>
        <w:rPr>
          <w:color w:val="231F20"/>
          <w:spacing w:val="-21"/>
          <w:w w:val="110"/>
        </w:rPr>
        <w:t xml:space="preserve"> </w:t>
      </w:r>
      <w:proofErr w:type="spellStart"/>
      <w:r>
        <w:rPr>
          <w:color w:val="231F20"/>
          <w:w w:val="110"/>
        </w:rPr>
        <w:t>resi</w:t>
      </w:r>
      <w:proofErr w:type="spellEnd"/>
      <w:r>
        <w:rPr>
          <w:color w:val="231F20"/>
          <w:w w:val="110"/>
        </w:rPr>
        <w:t xml:space="preserve">- </w:t>
      </w:r>
      <w:proofErr w:type="spellStart"/>
      <w:r>
        <w:rPr>
          <w:color w:val="231F20"/>
          <w:w w:val="110"/>
        </w:rPr>
        <w:t>dential</w:t>
      </w:r>
      <w:proofErr w:type="spellEnd"/>
      <w:r>
        <w:rPr>
          <w:color w:val="231F20"/>
          <w:w w:val="110"/>
        </w:rPr>
        <w:t xml:space="preserve"> applications or section VI.C for non-residential</w:t>
      </w:r>
      <w:r>
        <w:rPr>
          <w:color w:val="231F20"/>
          <w:spacing w:val="-18"/>
          <w:w w:val="110"/>
        </w:rPr>
        <w:t xml:space="preserve"> </w:t>
      </w:r>
      <w:r>
        <w:rPr>
          <w:color w:val="231F20"/>
          <w:w w:val="110"/>
        </w:rPr>
        <w:t>applications.</w:t>
      </w:r>
    </w:p>
    <w:p w:rsidR="00202326" w:rsidRDefault="00437B9B">
      <w:pPr>
        <w:pStyle w:val="ListParagraph"/>
        <w:numPr>
          <w:ilvl w:val="1"/>
          <w:numId w:val="8"/>
        </w:numPr>
        <w:tabs>
          <w:tab w:val="left" w:pos="971"/>
        </w:tabs>
        <w:spacing w:before="153" w:line="276" w:lineRule="auto"/>
        <w:ind w:left="970" w:right="1081"/>
        <w:rPr>
          <w:color w:val="231F20"/>
          <w:sz w:val="20"/>
        </w:rPr>
      </w:pPr>
      <w:r>
        <w:rPr>
          <w:color w:val="231F20"/>
          <w:w w:val="105"/>
          <w:sz w:val="20"/>
        </w:rPr>
        <w:t xml:space="preserve">All applicants under this Article, both residential and non-residential </w:t>
      </w:r>
      <w:proofErr w:type="spellStart"/>
      <w:r>
        <w:rPr>
          <w:color w:val="231F20"/>
          <w:w w:val="105"/>
          <w:sz w:val="20"/>
        </w:rPr>
        <w:t>appli</w:t>
      </w:r>
      <w:proofErr w:type="spellEnd"/>
      <w:r>
        <w:rPr>
          <w:color w:val="231F20"/>
          <w:w w:val="105"/>
          <w:sz w:val="20"/>
        </w:rPr>
        <w:t>- cants</w:t>
      </w:r>
      <w:r>
        <w:rPr>
          <w:color w:val="231F20"/>
          <w:spacing w:val="-13"/>
          <w:w w:val="105"/>
          <w:sz w:val="20"/>
        </w:rPr>
        <w:t xml:space="preserve"> </w:t>
      </w:r>
      <w:r>
        <w:rPr>
          <w:color w:val="231F20"/>
          <w:w w:val="105"/>
          <w:sz w:val="20"/>
        </w:rPr>
        <w:t>for</w:t>
      </w:r>
      <w:r>
        <w:rPr>
          <w:color w:val="231F20"/>
          <w:spacing w:val="-12"/>
          <w:w w:val="105"/>
          <w:sz w:val="20"/>
        </w:rPr>
        <w:t xml:space="preserve"> </w:t>
      </w:r>
      <w:r>
        <w:rPr>
          <w:color w:val="231F20"/>
          <w:w w:val="105"/>
          <w:sz w:val="20"/>
        </w:rPr>
        <w:t>new</w:t>
      </w:r>
      <w:r>
        <w:rPr>
          <w:color w:val="231F20"/>
          <w:spacing w:val="-13"/>
          <w:w w:val="105"/>
          <w:sz w:val="20"/>
        </w:rPr>
        <w:t xml:space="preserve"> </w:t>
      </w:r>
      <w:r>
        <w:rPr>
          <w:color w:val="231F20"/>
          <w:w w:val="105"/>
          <w:sz w:val="20"/>
        </w:rPr>
        <w:t>construction</w:t>
      </w:r>
      <w:r>
        <w:rPr>
          <w:color w:val="231F20"/>
          <w:spacing w:val="-12"/>
          <w:w w:val="105"/>
          <w:sz w:val="20"/>
        </w:rPr>
        <w:t xml:space="preserve"> </w:t>
      </w:r>
      <w:r>
        <w:rPr>
          <w:color w:val="231F20"/>
          <w:w w:val="105"/>
          <w:sz w:val="20"/>
        </w:rPr>
        <w:t>and</w:t>
      </w:r>
      <w:r>
        <w:rPr>
          <w:color w:val="231F20"/>
          <w:spacing w:val="-13"/>
          <w:w w:val="105"/>
          <w:sz w:val="20"/>
        </w:rPr>
        <w:t xml:space="preserve"> </w:t>
      </w:r>
      <w:r>
        <w:rPr>
          <w:color w:val="231F20"/>
          <w:w w:val="105"/>
          <w:sz w:val="20"/>
        </w:rPr>
        <w:t>substantial</w:t>
      </w:r>
      <w:r>
        <w:rPr>
          <w:color w:val="231F20"/>
          <w:spacing w:val="-12"/>
          <w:w w:val="105"/>
          <w:sz w:val="20"/>
        </w:rPr>
        <w:t xml:space="preserve"> </w:t>
      </w:r>
      <w:r>
        <w:rPr>
          <w:color w:val="231F20"/>
          <w:w w:val="105"/>
          <w:sz w:val="20"/>
        </w:rPr>
        <w:t>improvements</w:t>
      </w:r>
      <w:r>
        <w:rPr>
          <w:color w:val="231F20"/>
          <w:spacing w:val="-13"/>
          <w:w w:val="105"/>
          <w:sz w:val="20"/>
        </w:rPr>
        <w:t xml:space="preserve"> </w:t>
      </w:r>
      <w:r>
        <w:rPr>
          <w:color w:val="231F20"/>
          <w:w w:val="105"/>
          <w:sz w:val="20"/>
        </w:rPr>
        <w:t>to</w:t>
      </w:r>
      <w:r>
        <w:rPr>
          <w:color w:val="231F20"/>
          <w:spacing w:val="-12"/>
          <w:w w:val="105"/>
          <w:sz w:val="20"/>
        </w:rPr>
        <w:t xml:space="preserve"> </w:t>
      </w:r>
      <w:r>
        <w:rPr>
          <w:color w:val="231F20"/>
          <w:w w:val="105"/>
          <w:sz w:val="20"/>
        </w:rPr>
        <w:t>existing</w:t>
      </w:r>
      <w:r>
        <w:rPr>
          <w:color w:val="231F20"/>
          <w:spacing w:val="-13"/>
          <w:w w:val="105"/>
          <w:sz w:val="20"/>
        </w:rPr>
        <w:t xml:space="preserve"> </w:t>
      </w:r>
      <w:r>
        <w:rPr>
          <w:color w:val="231F20"/>
          <w:w w:val="105"/>
          <w:sz w:val="20"/>
        </w:rPr>
        <w:t>structures, should</w:t>
      </w:r>
      <w:r>
        <w:rPr>
          <w:color w:val="231F20"/>
          <w:spacing w:val="-7"/>
          <w:w w:val="105"/>
          <w:sz w:val="20"/>
        </w:rPr>
        <w:t xml:space="preserve"> </w:t>
      </w:r>
      <w:r>
        <w:rPr>
          <w:color w:val="231F20"/>
          <w:w w:val="105"/>
          <w:sz w:val="20"/>
        </w:rPr>
        <w:t>consider</w:t>
      </w:r>
      <w:r>
        <w:rPr>
          <w:color w:val="231F20"/>
          <w:spacing w:val="-6"/>
          <w:w w:val="105"/>
          <w:sz w:val="20"/>
        </w:rPr>
        <w:t xml:space="preserve"> </w:t>
      </w:r>
      <w:r>
        <w:rPr>
          <w:color w:val="231F20"/>
          <w:w w:val="105"/>
          <w:sz w:val="20"/>
        </w:rPr>
        <w:t>the</w:t>
      </w:r>
      <w:r>
        <w:rPr>
          <w:color w:val="231F20"/>
          <w:spacing w:val="-6"/>
          <w:w w:val="105"/>
          <w:sz w:val="20"/>
        </w:rPr>
        <w:t xml:space="preserve"> </w:t>
      </w:r>
      <w:r>
        <w:rPr>
          <w:color w:val="231F20"/>
          <w:w w:val="105"/>
          <w:sz w:val="20"/>
        </w:rPr>
        <w:t>following</w:t>
      </w:r>
      <w:r>
        <w:rPr>
          <w:color w:val="231F20"/>
          <w:spacing w:val="-6"/>
          <w:w w:val="105"/>
          <w:sz w:val="20"/>
        </w:rPr>
        <w:t xml:space="preserve"> </w:t>
      </w:r>
      <w:r>
        <w:rPr>
          <w:color w:val="231F20"/>
          <w:w w:val="105"/>
          <w:sz w:val="20"/>
        </w:rPr>
        <w:t>methods</w:t>
      </w:r>
      <w:r>
        <w:rPr>
          <w:color w:val="231F20"/>
          <w:spacing w:val="-6"/>
          <w:w w:val="105"/>
          <w:sz w:val="20"/>
        </w:rPr>
        <w:t xml:space="preserve"> </w:t>
      </w:r>
      <w:r>
        <w:rPr>
          <w:color w:val="231F20"/>
          <w:w w:val="105"/>
          <w:sz w:val="20"/>
        </w:rPr>
        <w:t>to</w:t>
      </w:r>
      <w:r>
        <w:rPr>
          <w:color w:val="231F20"/>
          <w:spacing w:val="-6"/>
          <w:w w:val="105"/>
          <w:sz w:val="20"/>
        </w:rPr>
        <w:t xml:space="preserve"> </w:t>
      </w:r>
      <w:r>
        <w:rPr>
          <w:color w:val="231F20"/>
          <w:w w:val="105"/>
          <w:sz w:val="20"/>
        </w:rPr>
        <w:t>achieve</w:t>
      </w:r>
      <w:r>
        <w:rPr>
          <w:color w:val="231F20"/>
          <w:spacing w:val="-6"/>
          <w:w w:val="105"/>
          <w:sz w:val="20"/>
        </w:rPr>
        <w:t xml:space="preserve"> </w:t>
      </w:r>
      <w:r>
        <w:rPr>
          <w:color w:val="231F20"/>
          <w:w w:val="105"/>
          <w:sz w:val="20"/>
        </w:rPr>
        <w:t>energy</w:t>
      </w:r>
      <w:r>
        <w:rPr>
          <w:color w:val="231F20"/>
          <w:spacing w:val="-6"/>
          <w:w w:val="105"/>
          <w:sz w:val="20"/>
        </w:rPr>
        <w:t xml:space="preserve"> </w:t>
      </w:r>
      <w:r>
        <w:rPr>
          <w:color w:val="231F20"/>
          <w:w w:val="105"/>
          <w:sz w:val="20"/>
        </w:rPr>
        <w:t>efficiency.</w:t>
      </w:r>
      <w:r>
        <w:rPr>
          <w:color w:val="231F20"/>
          <w:spacing w:val="-7"/>
          <w:w w:val="105"/>
          <w:sz w:val="20"/>
        </w:rPr>
        <w:t xml:space="preserve"> </w:t>
      </w:r>
      <w:r>
        <w:rPr>
          <w:color w:val="231F20"/>
          <w:w w:val="105"/>
          <w:sz w:val="20"/>
        </w:rPr>
        <w:t>Applicants should check off all energy efficient principles on this list that are utilized in the proposal. All subdivision and site plan review applications must document that these check points have been included in the design, and be certified by a registered architect or engineer or other qualified third party testing</w:t>
      </w:r>
      <w:r>
        <w:rPr>
          <w:color w:val="231F20"/>
          <w:spacing w:val="7"/>
          <w:w w:val="105"/>
          <w:sz w:val="20"/>
        </w:rPr>
        <w:t xml:space="preserve"> </w:t>
      </w:r>
      <w:r>
        <w:rPr>
          <w:color w:val="231F20"/>
          <w:spacing w:val="-3"/>
          <w:w w:val="105"/>
          <w:sz w:val="20"/>
        </w:rPr>
        <w:t>entity.</w:t>
      </w:r>
    </w:p>
    <w:p w:rsidR="00202326" w:rsidRDefault="00202326">
      <w:pPr>
        <w:spacing w:line="276" w:lineRule="auto"/>
        <w:rPr>
          <w:sz w:val="20"/>
        </w:rPr>
        <w:sectPr w:rsidR="00202326">
          <w:type w:val="continuous"/>
          <w:pgSz w:w="12240" w:h="15840"/>
          <w:pgMar w:top="480" w:right="360" w:bottom="280" w:left="360" w:header="720" w:footer="720" w:gutter="0"/>
          <w:cols w:num="2" w:space="720" w:equalWidth="0">
            <w:col w:w="2710" w:space="40"/>
            <w:col w:w="8770"/>
          </w:cols>
        </w:sectPr>
      </w:pPr>
    </w:p>
    <w:p w:rsidR="00202326" w:rsidRDefault="00437B9B">
      <w:pPr>
        <w:pStyle w:val="BodyText"/>
      </w:pPr>
      <w:r>
        <w:rPr>
          <w:noProof/>
        </w:rPr>
        <mc:AlternateContent>
          <mc:Choice Requires="wpg">
            <w:drawing>
              <wp:anchor distT="0" distB="0" distL="114300" distR="114300" simplePos="0" relativeHeight="250819584" behindDoc="1" locked="0" layoutInCell="1" allowOverlap="1">
                <wp:simplePos x="0" y="0"/>
                <wp:positionH relativeFrom="page">
                  <wp:posOffset>403225</wp:posOffset>
                </wp:positionH>
                <wp:positionV relativeFrom="page">
                  <wp:posOffset>304800</wp:posOffset>
                </wp:positionV>
                <wp:extent cx="6616700" cy="9448800"/>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9448800"/>
                          <a:chOff x="635" y="480"/>
                          <a:chExt cx="10420" cy="14880"/>
                        </a:xfrm>
                      </wpg:grpSpPr>
                      <wps:wsp>
                        <wps:cNvPr id="10" name="AutoShape 16"/>
                        <wps:cNvSpPr>
                          <a:spLocks/>
                        </wps:cNvSpPr>
                        <wps:spPr bwMode="auto">
                          <a:xfrm>
                            <a:off x="1080" y="480"/>
                            <a:ext cx="2" cy="7440"/>
                          </a:xfrm>
                          <a:custGeom>
                            <a:avLst/>
                            <a:gdLst>
                              <a:gd name="T0" fmla="+- 0 480 480"/>
                              <a:gd name="T1" fmla="*/ 480 h 7440"/>
                              <a:gd name="T2" fmla="+- 0 4060 480"/>
                              <a:gd name="T3" fmla="*/ 4060 h 7440"/>
                              <a:gd name="T4" fmla="+- 0 5800 480"/>
                              <a:gd name="T5" fmla="*/ 5800 h 7440"/>
                              <a:gd name="T6" fmla="+- 0 7920 480"/>
                              <a:gd name="T7" fmla="*/ 7920 h 7440"/>
                            </a:gdLst>
                            <a:ahLst/>
                            <a:cxnLst>
                              <a:cxn ang="0">
                                <a:pos x="0" y="T1"/>
                              </a:cxn>
                              <a:cxn ang="0">
                                <a:pos x="0" y="T3"/>
                              </a:cxn>
                              <a:cxn ang="0">
                                <a:pos x="0" y="T5"/>
                              </a:cxn>
                              <a:cxn ang="0">
                                <a:pos x="0" y="T7"/>
                              </a:cxn>
                            </a:cxnLst>
                            <a:rect l="0" t="0" r="r" b="b"/>
                            <a:pathLst>
                              <a:path h="7440">
                                <a:moveTo>
                                  <a:pt x="0" y="0"/>
                                </a:moveTo>
                                <a:lnTo>
                                  <a:pt x="0" y="3580"/>
                                </a:lnTo>
                                <a:moveTo>
                                  <a:pt x="0" y="5320"/>
                                </a:moveTo>
                                <a:lnTo>
                                  <a:pt x="0" y="7440"/>
                                </a:lnTo>
                              </a:path>
                            </a:pathLst>
                          </a:custGeom>
                          <a:noFill/>
                          <a:ln w="38100">
                            <a:solidFill>
                              <a:srgbClr val="00524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34" y="3974"/>
                            <a:ext cx="10420"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14"/>
                        <wps:cNvSpPr>
                          <a:spLocks noChangeArrowheads="1"/>
                        </wps:cNvSpPr>
                        <wps:spPr bwMode="auto">
                          <a:xfrm>
                            <a:off x="720" y="4060"/>
                            <a:ext cx="10080" cy="1740"/>
                          </a:xfrm>
                          <a:prstGeom prst="rect">
                            <a:avLst/>
                          </a:prstGeom>
                          <a:solidFill>
                            <a:srgbClr val="C7D6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3"/>
                        <wps:cNvCnPr>
                          <a:cxnSpLocks noChangeShapeType="1"/>
                        </wps:cNvCnPr>
                        <wps:spPr bwMode="auto">
                          <a:xfrm>
                            <a:off x="1080" y="11200"/>
                            <a:ext cx="0" cy="4160"/>
                          </a:xfrm>
                          <a:prstGeom prst="line">
                            <a:avLst/>
                          </a:prstGeom>
                          <a:noFill/>
                          <a:ln w="38100">
                            <a:solidFill>
                              <a:srgbClr val="00524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10" y="7834"/>
                            <a:ext cx="2505" cy="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4" y="7834"/>
                            <a:ext cx="476" cy="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0"/>
                        <wps:cNvSpPr>
                          <a:spLocks/>
                        </wps:cNvSpPr>
                        <wps:spPr bwMode="auto">
                          <a:xfrm>
                            <a:off x="3604" y="10188"/>
                            <a:ext cx="11" cy="31"/>
                          </a:xfrm>
                          <a:custGeom>
                            <a:avLst/>
                            <a:gdLst>
                              <a:gd name="T0" fmla="+- 0 3615 3605"/>
                              <a:gd name="T1" fmla="*/ T0 w 11"/>
                              <a:gd name="T2" fmla="+- 0 10189 10189"/>
                              <a:gd name="T3" fmla="*/ 10189 h 31"/>
                              <a:gd name="T4" fmla="+- 0 3608 3605"/>
                              <a:gd name="T5" fmla="*/ T4 w 11"/>
                              <a:gd name="T6" fmla="+- 0 10189 10189"/>
                              <a:gd name="T7" fmla="*/ 10189 h 31"/>
                              <a:gd name="T8" fmla="+- 0 3605 3605"/>
                              <a:gd name="T9" fmla="*/ T8 w 11"/>
                              <a:gd name="T10" fmla="+- 0 10190 10189"/>
                              <a:gd name="T11" fmla="*/ 10190 h 31"/>
                              <a:gd name="T12" fmla="+- 0 3605 3605"/>
                              <a:gd name="T13" fmla="*/ T12 w 11"/>
                              <a:gd name="T14" fmla="+- 0 10194 10189"/>
                              <a:gd name="T15" fmla="*/ 10194 h 31"/>
                              <a:gd name="T16" fmla="+- 0 3606 3605"/>
                              <a:gd name="T17" fmla="*/ T16 w 11"/>
                              <a:gd name="T18" fmla="+- 0 10196 10189"/>
                              <a:gd name="T19" fmla="*/ 10196 h 31"/>
                              <a:gd name="T20" fmla="+- 0 3611 3605"/>
                              <a:gd name="T21" fmla="*/ T20 w 11"/>
                              <a:gd name="T22" fmla="+- 0 10209 10189"/>
                              <a:gd name="T23" fmla="*/ 10209 h 31"/>
                              <a:gd name="T24" fmla="+- 0 3615 3605"/>
                              <a:gd name="T25" fmla="*/ T24 w 11"/>
                              <a:gd name="T26" fmla="+- 0 10220 10189"/>
                              <a:gd name="T27" fmla="*/ 10220 h 31"/>
                              <a:gd name="T28" fmla="+- 0 3615 3605"/>
                              <a:gd name="T29" fmla="*/ T28 w 11"/>
                              <a:gd name="T30" fmla="+- 0 10189 10189"/>
                              <a:gd name="T31" fmla="*/ 10189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31">
                                <a:moveTo>
                                  <a:pt x="10" y="0"/>
                                </a:moveTo>
                                <a:lnTo>
                                  <a:pt x="3" y="0"/>
                                </a:lnTo>
                                <a:lnTo>
                                  <a:pt x="0" y="1"/>
                                </a:lnTo>
                                <a:lnTo>
                                  <a:pt x="0" y="5"/>
                                </a:lnTo>
                                <a:lnTo>
                                  <a:pt x="1" y="7"/>
                                </a:lnTo>
                                <a:lnTo>
                                  <a:pt x="6" y="20"/>
                                </a:lnTo>
                                <a:lnTo>
                                  <a:pt x="10" y="31"/>
                                </a:lnTo>
                                <a:lnTo>
                                  <a:pt x="10" y="0"/>
                                </a:lnTo>
                                <a:close/>
                              </a:path>
                            </a:pathLst>
                          </a:custGeom>
                          <a:solidFill>
                            <a:srgbClr val="005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9"/>
                        <wps:cNvSpPr>
                          <a:spLocks/>
                        </wps:cNvSpPr>
                        <wps:spPr bwMode="auto">
                          <a:xfrm>
                            <a:off x="3598" y="10624"/>
                            <a:ext cx="17" cy="691"/>
                          </a:xfrm>
                          <a:custGeom>
                            <a:avLst/>
                            <a:gdLst>
                              <a:gd name="T0" fmla="+- 0 3615 3598"/>
                              <a:gd name="T1" fmla="*/ T0 w 17"/>
                              <a:gd name="T2" fmla="+- 0 11266 10625"/>
                              <a:gd name="T3" fmla="*/ 11266 h 691"/>
                              <a:gd name="T4" fmla="+- 0 3612 3598"/>
                              <a:gd name="T5" fmla="*/ T4 w 17"/>
                              <a:gd name="T6" fmla="+- 0 11270 10625"/>
                              <a:gd name="T7" fmla="*/ 11270 h 691"/>
                              <a:gd name="T8" fmla="+- 0 3608 3598"/>
                              <a:gd name="T9" fmla="*/ T8 w 17"/>
                              <a:gd name="T10" fmla="+- 0 11292 10625"/>
                              <a:gd name="T11" fmla="*/ 11292 h 691"/>
                              <a:gd name="T12" fmla="+- 0 3611 3598"/>
                              <a:gd name="T13" fmla="*/ T12 w 17"/>
                              <a:gd name="T14" fmla="+- 0 11308 10625"/>
                              <a:gd name="T15" fmla="*/ 11308 h 691"/>
                              <a:gd name="T16" fmla="+- 0 3615 3598"/>
                              <a:gd name="T17" fmla="*/ T16 w 17"/>
                              <a:gd name="T18" fmla="+- 0 11316 10625"/>
                              <a:gd name="T19" fmla="*/ 11316 h 691"/>
                              <a:gd name="T20" fmla="+- 0 3615 3598"/>
                              <a:gd name="T21" fmla="*/ T20 w 17"/>
                              <a:gd name="T22" fmla="+- 0 11266 10625"/>
                              <a:gd name="T23" fmla="*/ 11266 h 691"/>
                              <a:gd name="T24" fmla="+- 0 3615 3598"/>
                              <a:gd name="T25" fmla="*/ T24 w 17"/>
                              <a:gd name="T26" fmla="+- 0 10966 10625"/>
                              <a:gd name="T27" fmla="*/ 10966 h 691"/>
                              <a:gd name="T28" fmla="+- 0 3608 3598"/>
                              <a:gd name="T29" fmla="*/ T28 w 17"/>
                              <a:gd name="T30" fmla="+- 0 10966 10625"/>
                              <a:gd name="T31" fmla="*/ 10966 h 691"/>
                              <a:gd name="T32" fmla="+- 0 3605 3598"/>
                              <a:gd name="T33" fmla="*/ T32 w 17"/>
                              <a:gd name="T34" fmla="+- 0 10965 10625"/>
                              <a:gd name="T35" fmla="*/ 10965 h 691"/>
                              <a:gd name="T36" fmla="+- 0 3601 3598"/>
                              <a:gd name="T37" fmla="*/ T36 w 17"/>
                              <a:gd name="T38" fmla="+- 0 10965 10625"/>
                              <a:gd name="T39" fmla="*/ 10965 h 691"/>
                              <a:gd name="T40" fmla="+- 0 3601 3598"/>
                              <a:gd name="T41" fmla="*/ T40 w 17"/>
                              <a:gd name="T42" fmla="+- 0 10971 10625"/>
                              <a:gd name="T43" fmla="*/ 10971 h 691"/>
                              <a:gd name="T44" fmla="+- 0 3615 3598"/>
                              <a:gd name="T45" fmla="*/ T44 w 17"/>
                              <a:gd name="T46" fmla="+- 0 10971 10625"/>
                              <a:gd name="T47" fmla="*/ 10971 h 691"/>
                              <a:gd name="T48" fmla="+- 0 3615 3598"/>
                              <a:gd name="T49" fmla="*/ T48 w 17"/>
                              <a:gd name="T50" fmla="+- 0 10966 10625"/>
                              <a:gd name="T51" fmla="*/ 10966 h 691"/>
                              <a:gd name="T52" fmla="+- 0 3615 3598"/>
                              <a:gd name="T53" fmla="*/ T52 w 17"/>
                              <a:gd name="T54" fmla="+- 0 10625 10625"/>
                              <a:gd name="T55" fmla="*/ 10625 h 691"/>
                              <a:gd name="T56" fmla="+- 0 3609 3598"/>
                              <a:gd name="T57" fmla="*/ T56 w 17"/>
                              <a:gd name="T58" fmla="+- 0 10625 10625"/>
                              <a:gd name="T59" fmla="*/ 10625 h 691"/>
                              <a:gd name="T60" fmla="+- 0 3609 3598"/>
                              <a:gd name="T61" fmla="*/ T60 w 17"/>
                              <a:gd name="T62" fmla="+- 0 10631 10625"/>
                              <a:gd name="T63" fmla="*/ 10631 h 691"/>
                              <a:gd name="T64" fmla="+- 0 3608 3598"/>
                              <a:gd name="T65" fmla="*/ T64 w 17"/>
                              <a:gd name="T66" fmla="+- 0 10633 10625"/>
                              <a:gd name="T67" fmla="*/ 10633 h 691"/>
                              <a:gd name="T68" fmla="+- 0 3599 3598"/>
                              <a:gd name="T69" fmla="*/ T68 w 17"/>
                              <a:gd name="T70" fmla="+- 0 10658 10625"/>
                              <a:gd name="T71" fmla="*/ 10658 h 691"/>
                              <a:gd name="T72" fmla="+- 0 3598 3598"/>
                              <a:gd name="T73" fmla="*/ T72 w 17"/>
                              <a:gd name="T74" fmla="+- 0 10659 10625"/>
                              <a:gd name="T75" fmla="*/ 10659 h 691"/>
                              <a:gd name="T76" fmla="+- 0 3598 3598"/>
                              <a:gd name="T77" fmla="*/ T76 w 17"/>
                              <a:gd name="T78" fmla="+- 0 10660 10625"/>
                              <a:gd name="T79" fmla="*/ 10660 h 691"/>
                              <a:gd name="T80" fmla="+- 0 3599 3598"/>
                              <a:gd name="T81" fmla="*/ T80 w 17"/>
                              <a:gd name="T82" fmla="+- 0 10661 10625"/>
                              <a:gd name="T83" fmla="*/ 10661 h 691"/>
                              <a:gd name="T84" fmla="+- 0 3604 3598"/>
                              <a:gd name="T85" fmla="*/ T84 w 17"/>
                              <a:gd name="T86" fmla="+- 0 10661 10625"/>
                              <a:gd name="T87" fmla="*/ 10661 h 691"/>
                              <a:gd name="T88" fmla="+- 0 3605 3598"/>
                              <a:gd name="T89" fmla="*/ T88 w 17"/>
                              <a:gd name="T90" fmla="+- 0 10660 10625"/>
                              <a:gd name="T91" fmla="*/ 10660 h 691"/>
                              <a:gd name="T92" fmla="+- 0 3611 3598"/>
                              <a:gd name="T93" fmla="*/ T92 w 17"/>
                              <a:gd name="T94" fmla="+- 0 10651 10625"/>
                              <a:gd name="T95" fmla="*/ 10651 h 691"/>
                              <a:gd name="T96" fmla="+- 0 3615 3598"/>
                              <a:gd name="T97" fmla="*/ T96 w 17"/>
                              <a:gd name="T98" fmla="+- 0 10647 10625"/>
                              <a:gd name="T99" fmla="*/ 10647 h 691"/>
                              <a:gd name="T100" fmla="+- 0 3615 3598"/>
                              <a:gd name="T101" fmla="*/ T100 w 17"/>
                              <a:gd name="T102" fmla="+- 0 10625 10625"/>
                              <a:gd name="T103" fmla="*/ 10625 h 6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 h="691">
                                <a:moveTo>
                                  <a:pt x="17" y="641"/>
                                </a:moveTo>
                                <a:lnTo>
                                  <a:pt x="14" y="645"/>
                                </a:lnTo>
                                <a:lnTo>
                                  <a:pt x="10" y="667"/>
                                </a:lnTo>
                                <a:lnTo>
                                  <a:pt x="13" y="683"/>
                                </a:lnTo>
                                <a:lnTo>
                                  <a:pt x="17" y="691"/>
                                </a:lnTo>
                                <a:lnTo>
                                  <a:pt x="17" y="641"/>
                                </a:lnTo>
                                <a:moveTo>
                                  <a:pt x="17" y="341"/>
                                </a:moveTo>
                                <a:lnTo>
                                  <a:pt x="10" y="341"/>
                                </a:lnTo>
                                <a:lnTo>
                                  <a:pt x="7" y="340"/>
                                </a:lnTo>
                                <a:lnTo>
                                  <a:pt x="3" y="340"/>
                                </a:lnTo>
                                <a:lnTo>
                                  <a:pt x="3" y="346"/>
                                </a:lnTo>
                                <a:lnTo>
                                  <a:pt x="17" y="346"/>
                                </a:lnTo>
                                <a:lnTo>
                                  <a:pt x="17" y="341"/>
                                </a:lnTo>
                                <a:moveTo>
                                  <a:pt x="17" y="0"/>
                                </a:moveTo>
                                <a:lnTo>
                                  <a:pt x="11" y="0"/>
                                </a:lnTo>
                                <a:lnTo>
                                  <a:pt x="11" y="6"/>
                                </a:lnTo>
                                <a:lnTo>
                                  <a:pt x="10" y="8"/>
                                </a:lnTo>
                                <a:lnTo>
                                  <a:pt x="1" y="33"/>
                                </a:lnTo>
                                <a:lnTo>
                                  <a:pt x="0" y="34"/>
                                </a:lnTo>
                                <a:lnTo>
                                  <a:pt x="0" y="35"/>
                                </a:lnTo>
                                <a:lnTo>
                                  <a:pt x="1" y="36"/>
                                </a:lnTo>
                                <a:lnTo>
                                  <a:pt x="6" y="36"/>
                                </a:lnTo>
                                <a:lnTo>
                                  <a:pt x="7" y="35"/>
                                </a:lnTo>
                                <a:lnTo>
                                  <a:pt x="13" y="26"/>
                                </a:lnTo>
                                <a:lnTo>
                                  <a:pt x="17" y="22"/>
                                </a:lnTo>
                                <a:lnTo>
                                  <a:pt x="17" y="0"/>
                                </a:lnTo>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720" y="7920"/>
                            <a:ext cx="2640" cy="3280"/>
                          </a:xfrm>
                          <a:prstGeom prst="rect">
                            <a:avLst/>
                          </a:prstGeom>
                          <a:solidFill>
                            <a:srgbClr val="C7D6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9020A" id="Group 7" o:spid="_x0000_s1026" style="position:absolute;margin-left:31.75pt;margin-top:24pt;width:521pt;height:744pt;z-index:-252496896;mso-position-horizontal-relative:page;mso-position-vertical-relative:page" coordorigin="635,480" coordsize="1042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">
                <v:shape id="AutoShape 16" o:spid="_x0000_s1027" style="position:absolute;left:1080;top:480;width:2;height:7440;visibility:visible;mso-wrap-style:square;v-text-anchor:top" coordsize="2,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" path="m,l,3580m,5320l,7440e" filled="f" strokecolor="#005244" strokeweight="3pt">
                  <v:path arrowok="t" o:connecttype="custom" o:connectlocs="0,480;0,4060;0,5800;0,7920" o:connectangles="0,0,0,0"/>
                </v:shape>
                <v:shape id="Picture 15" o:spid="_x0000_s1028" type="#_x0000_t75" style="position:absolute;left:634;top:3974;width:10420;height:2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">
                  <v:imagedata r:id="rId27" o:title=""/>
                </v:shape>
                <v:rect id="Rectangle 14" o:spid="_x0000_s1029" style="position:absolute;left:720;top:4060;width:1008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" fillcolor="#c7d6d3" stroked="f"/>
                <v:line id="Line 13" o:spid="_x0000_s1030" style="position:absolute;visibility:visible;mso-wrap-style:square" from="1080,11200" to="1080,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" strokecolor="#005244" strokeweight="3pt"/>
                <v:shape id="Picture 12" o:spid="_x0000_s1031" type="#_x0000_t75" style="position:absolute;left:1110;top:7834;width:2505;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">
                  <v:imagedata r:id="rId28" o:title=""/>
                </v:shape>
                <v:shape id="Picture 11" o:spid="_x0000_s1032" type="#_x0000_t75" style="position:absolute;left:634;top:7834;width:476;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">
                  <v:imagedata r:id="rId29" o:title=""/>
                </v:shape>
                <v:shape id="Freeform 10" o:spid="_x0000_s1033" style="position:absolute;left:3604;top:10188;width:11;height:31;visibility:visible;mso-wrap-style:square;v-text-anchor:top" coordsize="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" path="m10,l3,,,1,,5,1,7,6,20r4,11l10,xe" fillcolor="#005143" stroked="f">
                  <v:path arrowok="t" o:connecttype="custom" o:connectlocs="10,10189;3,10189;0,10190;0,10194;1,10196;6,10209;10,10220;10,10189" o:connectangles="0,0,0,0,0,0,0,0"/>
                </v:shape>
                <v:shape id="AutoShape 9" o:spid="_x0000_s1034" style="position:absolute;left:3598;top:10624;width:17;height:691;visibility:visible;mso-wrap-style:square;v-text-anchor:top" coordsize="1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" path="m17,641r-3,4l10,667r3,16l17,691r,-50m17,341r-7,l7,340r-4,l3,346r14,l17,341m17,l11,r,6l10,8,1,33,,34r,1l1,36r5,l7,35r6,-9l17,22,17,e" fillcolor="#221e1f" stroked="f">
                  <v:path arrowok="t" o:connecttype="custom" o:connectlocs="17,11266;14,11270;10,11292;13,11308;17,11316;17,11266;17,10966;10,10966;7,10965;3,10965;3,10971;17,10971;17,10966;17,10625;11,10625;11,10631;10,10633;1,10658;0,10659;0,10660;1,10661;6,10661;7,10660;13,10651;17,10647;17,10625" o:connectangles="0,0,0,0,0,0,0,0,0,0,0,0,0,0,0,0,0,0,0,0,0,0,0,0,0,0"/>
                </v:shape>
                <v:rect id="Rectangle 8" o:spid="_x0000_s1035" style="position:absolute;left:720;top:7920;width:2640;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" fillcolor="#c7d6d3" stroked="f"/>
                <w10:wrap anchorx="page" anchory="page"/>
              </v:group>
            </w:pict>
          </mc:Fallback>
        </mc:AlternateContent>
      </w:r>
    </w:p>
    <w:p w:rsidR="00202326" w:rsidRDefault="00202326">
      <w:pPr>
        <w:pStyle w:val="BodyText"/>
      </w:pPr>
    </w:p>
    <w:p w:rsidR="00202326" w:rsidRDefault="00202326">
      <w:pPr>
        <w:pStyle w:val="BodyText"/>
      </w:pPr>
    </w:p>
    <w:p w:rsidR="00202326" w:rsidRDefault="00202326">
      <w:pPr>
        <w:pStyle w:val="BodyText"/>
      </w:pPr>
    </w:p>
    <w:p w:rsidR="00202326" w:rsidRDefault="00202326">
      <w:pPr>
        <w:pStyle w:val="BodyText"/>
        <w:spacing w:before="4"/>
        <w:rPr>
          <w:sz w:val="28"/>
        </w:rPr>
      </w:pPr>
    </w:p>
    <w:p w:rsidR="00202326" w:rsidRDefault="00437B9B">
      <w:pPr>
        <w:tabs>
          <w:tab w:val="left" w:pos="1079"/>
          <w:tab w:val="left" w:pos="6103"/>
        </w:tabs>
        <w:spacing w:before="108"/>
        <w:ind w:left="192"/>
        <w:rPr>
          <w:sz w:val="18"/>
        </w:rPr>
      </w:pPr>
      <w:r>
        <w:rPr>
          <w:rFonts w:ascii="Arial"/>
          <w:b/>
          <w:color w:val="005244"/>
          <w:w w:val="110"/>
          <w:sz w:val="20"/>
        </w:rPr>
        <w:tab/>
      </w:r>
      <w:r>
        <w:rPr>
          <w:color w:val="005244"/>
          <w:spacing w:val="7"/>
          <w:w w:val="110"/>
          <w:position w:val="1"/>
          <w:sz w:val="18"/>
        </w:rPr>
        <w:t xml:space="preserve">SECTION  </w:t>
      </w:r>
      <w:r>
        <w:rPr>
          <w:color w:val="005244"/>
          <w:spacing w:val="4"/>
          <w:w w:val="110"/>
          <w:position w:val="1"/>
          <w:sz w:val="18"/>
        </w:rPr>
        <w:t xml:space="preserve">3:  </w:t>
      </w:r>
      <w:r>
        <w:rPr>
          <w:color w:val="005244"/>
          <w:spacing w:val="6"/>
          <w:w w:val="110"/>
          <w:position w:val="1"/>
          <w:sz w:val="18"/>
        </w:rPr>
        <w:t>SITE</w:t>
      </w:r>
      <w:r>
        <w:rPr>
          <w:color w:val="005244"/>
          <w:spacing w:val="23"/>
          <w:w w:val="110"/>
          <w:position w:val="1"/>
          <w:sz w:val="18"/>
        </w:rPr>
        <w:t xml:space="preserve"> </w:t>
      </w:r>
      <w:r>
        <w:rPr>
          <w:color w:val="005244"/>
          <w:spacing w:val="7"/>
          <w:w w:val="110"/>
          <w:position w:val="1"/>
          <w:sz w:val="18"/>
        </w:rPr>
        <w:t>LEVEL</w:t>
      </w:r>
      <w:r>
        <w:rPr>
          <w:color w:val="005244"/>
          <w:spacing w:val="46"/>
          <w:w w:val="110"/>
          <w:position w:val="1"/>
          <w:sz w:val="18"/>
        </w:rPr>
        <w:t xml:space="preserve"> </w:t>
      </w:r>
      <w:r>
        <w:rPr>
          <w:color w:val="005244"/>
          <w:spacing w:val="7"/>
          <w:w w:val="110"/>
          <w:position w:val="1"/>
          <w:sz w:val="18"/>
        </w:rPr>
        <w:t>DESIGN</w:t>
      </w:r>
      <w:r>
        <w:rPr>
          <w:color w:val="005244"/>
          <w:spacing w:val="7"/>
          <w:w w:val="110"/>
          <w:position w:val="1"/>
          <w:sz w:val="18"/>
        </w:rPr>
        <w:tab/>
      </w:r>
    </w:p>
    <w:p w:rsidR="00202326" w:rsidRDefault="00202326">
      <w:pPr>
        <w:rPr>
          <w:sz w:val="18"/>
        </w:rPr>
        <w:sectPr w:rsidR="00202326">
          <w:type w:val="continuous"/>
          <w:pgSz w:w="12240" w:h="15840"/>
          <w:pgMar w:top="480" w:right="360" w:bottom="280" w:left="360" w:header="720" w:footer="720" w:gutter="0"/>
          <w:cols w:space="720"/>
        </w:sectPr>
      </w:pPr>
    </w:p>
    <w:p w:rsidR="00202326" w:rsidRDefault="00437B9B">
      <w:pPr>
        <w:spacing w:before="78"/>
        <w:ind w:left="1080"/>
        <w:rPr>
          <w:sz w:val="18"/>
        </w:rPr>
      </w:pPr>
      <w:r>
        <w:rPr>
          <w:color w:val="005244"/>
          <w:w w:val="115"/>
          <w:sz w:val="18"/>
        </w:rPr>
        <w:lastRenderedPageBreak/>
        <w:t>INNOVATIVE LAND USE PLANNING TECHNIQUES: A HANDBOOK FOR SUSTAINABLE DEVELOPMENT</w:t>
      </w:r>
    </w:p>
    <w:p w:rsidR="00202326" w:rsidRDefault="00202326">
      <w:pPr>
        <w:pStyle w:val="BodyText"/>
        <w:spacing w:before="6"/>
        <w:rPr>
          <w:sz w:val="22"/>
        </w:rPr>
      </w:pPr>
    </w:p>
    <w:p w:rsidR="00202326" w:rsidRDefault="00437B9B">
      <w:pPr>
        <w:pStyle w:val="Heading3"/>
        <w:spacing w:before="89"/>
        <w:ind w:left="1560"/>
      </w:pPr>
      <w:r>
        <w:rPr>
          <w:color w:val="231F20"/>
        </w:rPr>
        <w:t>Check all those that have been incorporated in this application:</w:t>
      </w:r>
    </w:p>
    <w:p w:rsidR="00202326" w:rsidRDefault="00E301EF">
      <w:pPr>
        <w:pStyle w:val="BodyText"/>
        <w:spacing w:before="120" w:line="256" w:lineRule="auto"/>
        <w:ind w:left="1559" w:right="3313" w:hanging="300"/>
      </w:pPr>
      <w:r w:rsidRPr="00E301EF">
        <w:rPr>
          <w:rFonts w:ascii="MS UI Gothic"/>
          <w:color w:val="231F20"/>
          <w:w w:val="125"/>
          <w:sz w:val="24"/>
        </w:rPr>
      </w:r>
      <w:r w:rsidR="00437B9B">
        <w:rPr>
          <w:rFonts w:ascii="MS UI Gothic"/>
          <w:color w:val="231F20"/>
          <w:w w:val="125"/>
          <w:sz w:val="24"/>
        </w:rPr>
        <w:t xml:space="preserve"> </w:t>
      </w:r>
      <w:r w:rsidR="00437B9B">
        <w:rPr>
          <w:color w:val="231F20"/>
          <w:w w:val="105"/>
        </w:rPr>
        <w:t>The proposal represents an optimized resource efficient design and minimizes the building materials to be consumed.</w:t>
      </w:r>
    </w:p>
    <w:p w:rsidR="00202326" w:rsidRDefault="00E301EF">
      <w:pPr>
        <w:pStyle w:val="BodyText"/>
        <w:spacing w:before="110" w:line="256" w:lineRule="auto"/>
        <w:ind w:left="1559" w:right="3281" w:hanging="300"/>
      </w:pPr>
      <w:r w:rsidRPr="00E301EF">
        <w:rPr>
          <w:rFonts w:ascii="MS UI Gothic"/>
          <w:color w:val="231F20"/>
          <w:w w:val="125"/>
          <w:sz w:val="24"/>
        </w:rPr>
      </w:r>
      <w:r w:rsidR="00437B9B">
        <w:rPr>
          <w:rFonts w:ascii="MS UI Gothic"/>
          <w:color w:val="231F20"/>
          <w:w w:val="125"/>
          <w:sz w:val="24"/>
        </w:rPr>
        <w:t xml:space="preserve"> </w:t>
      </w:r>
      <w:r w:rsidR="00437B9B">
        <w:rPr>
          <w:color w:val="231F20"/>
          <w:w w:val="105"/>
        </w:rPr>
        <w:t>Buildings have been oriented on the site to maximize passive solar heating and cooling opportunities and to minimize wind loads on the structure.</w:t>
      </w:r>
    </w:p>
    <w:p w:rsidR="00202326" w:rsidRDefault="00E301EF">
      <w:pPr>
        <w:pStyle w:val="BodyText"/>
        <w:spacing w:before="110" w:line="266" w:lineRule="auto"/>
        <w:ind w:left="1559" w:right="3041" w:hanging="300"/>
      </w:pPr>
      <w:r w:rsidRPr="00E301EF">
        <w:rPr>
          <w:rFonts w:ascii="MS UI Gothic"/>
          <w:color w:val="231F20"/>
          <w:w w:val="125"/>
          <w:sz w:val="24"/>
        </w:rPr>
      </w:r>
      <w:r w:rsidR="00437B9B">
        <w:rPr>
          <w:rFonts w:ascii="MS UI Gothic"/>
          <w:color w:val="231F20"/>
          <w:w w:val="125"/>
          <w:sz w:val="24"/>
        </w:rPr>
        <w:t xml:space="preserve"> </w:t>
      </w:r>
      <w:r w:rsidR="00437B9B">
        <w:rPr>
          <w:color w:val="231F20"/>
          <w:w w:val="105"/>
        </w:rPr>
        <w:t xml:space="preserve">Windows have been placed, and appropriately shaded, to maximize solar </w:t>
      </w:r>
      <w:proofErr w:type="spellStart"/>
      <w:r w:rsidR="00437B9B">
        <w:rPr>
          <w:color w:val="231F20"/>
          <w:w w:val="105"/>
        </w:rPr>
        <w:t>pene</w:t>
      </w:r>
      <w:proofErr w:type="spellEnd"/>
      <w:r w:rsidR="00437B9B">
        <w:rPr>
          <w:color w:val="231F20"/>
          <w:w w:val="105"/>
        </w:rPr>
        <w:t xml:space="preserve">- </w:t>
      </w:r>
      <w:proofErr w:type="spellStart"/>
      <w:r w:rsidR="00437B9B">
        <w:rPr>
          <w:color w:val="231F20"/>
          <w:w w:val="105"/>
        </w:rPr>
        <w:t>tration</w:t>
      </w:r>
      <w:proofErr w:type="spellEnd"/>
      <w:r w:rsidR="00437B9B">
        <w:rPr>
          <w:color w:val="231F20"/>
          <w:w w:val="105"/>
        </w:rPr>
        <w:t xml:space="preserve"> during the winter months and minimize solar impacts during the sum- </w:t>
      </w:r>
      <w:proofErr w:type="spellStart"/>
      <w:r w:rsidR="00437B9B">
        <w:rPr>
          <w:color w:val="231F20"/>
          <w:w w:val="105"/>
        </w:rPr>
        <w:t>mer</w:t>
      </w:r>
      <w:proofErr w:type="spellEnd"/>
      <w:r w:rsidR="00437B9B">
        <w:rPr>
          <w:color w:val="231F20"/>
          <w:w w:val="105"/>
        </w:rPr>
        <w:t xml:space="preserve"> months.</w:t>
      </w:r>
    </w:p>
    <w:p w:rsidR="00202326" w:rsidRDefault="00E301EF">
      <w:pPr>
        <w:pStyle w:val="BodyText"/>
        <w:spacing w:before="97"/>
        <w:ind w:left="1260"/>
      </w:pPr>
      <w:r w:rsidRPr="00E301EF">
        <w:rPr>
          <w:rFonts w:ascii="MS UI Gothic"/>
          <w:color w:val="231F20"/>
          <w:w w:val="125"/>
          <w:sz w:val="24"/>
        </w:rPr>
      </w:r>
      <w:r w:rsidR="00437B9B">
        <w:rPr>
          <w:rFonts w:ascii="MS UI Gothic"/>
          <w:color w:val="231F20"/>
          <w:w w:val="125"/>
          <w:sz w:val="24"/>
        </w:rPr>
        <w:t xml:space="preserve"> </w:t>
      </w:r>
      <w:r w:rsidR="00437B9B">
        <w:rPr>
          <w:color w:val="231F20"/>
          <w:w w:val="110"/>
        </w:rPr>
        <w:t>Utilize additional passive cooling and heating systems.</w:t>
      </w:r>
    </w:p>
    <w:p w:rsidR="00202326" w:rsidRDefault="00E301EF">
      <w:pPr>
        <w:pStyle w:val="BodyText"/>
        <w:spacing w:before="112"/>
        <w:ind w:left="1260"/>
      </w:pPr>
      <w:r w:rsidRPr="00E301EF">
        <w:rPr>
          <w:rFonts w:ascii="MS UI Gothic"/>
          <w:color w:val="231F20"/>
          <w:w w:val="125"/>
          <w:sz w:val="24"/>
        </w:rPr>
      </w:r>
      <w:r w:rsidR="00437B9B">
        <w:rPr>
          <w:rFonts w:ascii="MS UI Gothic"/>
          <w:color w:val="231F20"/>
          <w:w w:val="125"/>
          <w:sz w:val="24"/>
        </w:rPr>
        <w:t xml:space="preserve"> </w:t>
      </w:r>
      <w:r w:rsidR="00437B9B">
        <w:rPr>
          <w:color w:val="231F20"/>
          <w:w w:val="105"/>
        </w:rPr>
        <w:t>All insulation R-values exceed code standards by at least 5 percent.</w:t>
      </w:r>
    </w:p>
    <w:p w:rsidR="00202326" w:rsidRDefault="00E301EF">
      <w:pPr>
        <w:pStyle w:val="BodyText"/>
        <w:spacing w:before="113"/>
        <w:ind w:left="1260"/>
      </w:pPr>
      <w:r w:rsidRPr="00E301EF">
        <w:rPr>
          <w:rFonts w:ascii="MS UI Gothic"/>
          <w:color w:val="231F20"/>
          <w:w w:val="125"/>
          <w:sz w:val="24"/>
        </w:rPr>
      </w:r>
      <w:r w:rsidR="00437B9B">
        <w:rPr>
          <w:rFonts w:ascii="MS UI Gothic"/>
          <w:color w:val="231F20"/>
          <w:w w:val="125"/>
          <w:sz w:val="24"/>
        </w:rPr>
        <w:t xml:space="preserve"> </w:t>
      </w:r>
      <w:r w:rsidR="00437B9B">
        <w:rPr>
          <w:color w:val="231F20"/>
          <w:w w:val="115"/>
        </w:rPr>
        <w:t xml:space="preserve">Building </w:t>
      </w:r>
      <w:r w:rsidR="00437B9B">
        <w:rPr>
          <w:color w:val="231F20"/>
          <w:w w:val="125"/>
        </w:rPr>
        <w:t xml:space="preserve">HVAC </w:t>
      </w:r>
      <w:r w:rsidR="00437B9B">
        <w:rPr>
          <w:color w:val="231F20"/>
          <w:w w:val="115"/>
        </w:rPr>
        <w:t>duct work is placed in insulated spaces.</w:t>
      </w:r>
    </w:p>
    <w:p w:rsidR="00202326" w:rsidRDefault="00E301EF">
      <w:pPr>
        <w:pStyle w:val="BodyText"/>
        <w:spacing w:before="112" w:line="256" w:lineRule="auto"/>
        <w:ind w:left="1559" w:right="3419" w:hanging="300"/>
      </w:pPr>
      <w:r w:rsidRPr="00E301EF">
        <w:rPr>
          <w:rFonts w:ascii="MS UI Gothic"/>
          <w:color w:val="231F20"/>
          <w:w w:val="125"/>
          <w:sz w:val="24"/>
        </w:rPr>
      </w:r>
      <w:r w:rsidR="00437B9B">
        <w:rPr>
          <w:rFonts w:ascii="MS UI Gothic"/>
          <w:color w:val="231F20"/>
          <w:spacing w:val="-32"/>
          <w:w w:val="125"/>
          <w:sz w:val="24"/>
        </w:rPr>
        <w:t xml:space="preserve"> </w:t>
      </w:r>
      <w:r w:rsidR="00437B9B">
        <w:rPr>
          <w:color w:val="231F20"/>
          <w:w w:val="110"/>
        </w:rPr>
        <w:t>Building</w:t>
      </w:r>
      <w:r w:rsidR="00437B9B">
        <w:rPr>
          <w:color w:val="231F20"/>
          <w:spacing w:val="-21"/>
          <w:w w:val="110"/>
        </w:rPr>
        <w:t xml:space="preserve"> </w:t>
      </w:r>
      <w:r w:rsidR="00437B9B">
        <w:rPr>
          <w:color w:val="231F20"/>
          <w:w w:val="110"/>
        </w:rPr>
        <w:t>materials</w:t>
      </w:r>
      <w:r w:rsidR="00437B9B">
        <w:rPr>
          <w:color w:val="231F20"/>
          <w:spacing w:val="-21"/>
          <w:w w:val="110"/>
        </w:rPr>
        <w:t xml:space="preserve"> </w:t>
      </w:r>
      <w:r w:rsidR="00437B9B">
        <w:rPr>
          <w:color w:val="231F20"/>
          <w:w w:val="110"/>
        </w:rPr>
        <w:t>will</w:t>
      </w:r>
      <w:r w:rsidR="00437B9B">
        <w:rPr>
          <w:color w:val="231F20"/>
          <w:spacing w:val="-21"/>
          <w:w w:val="110"/>
        </w:rPr>
        <w:t xml:space="preserve"> </w:t>
      </w:r>
      <w:r w:rsidR="00437B9B">
        <w:rPr>
          <w:color w:val="231F20"/>
          <w:w w:val="110"/>
        </w:rPr>
        <w:t>be</w:t>
      </w:r>
      <w:r w:rsidR="00437B9B">
        <w:rPr>
          <w:color w:val="231F20"/>
          <w:spacing w:val="-21"/>
          <w:w w:val="110"/>
        </w:rPr>
        <w:t xml:space="preserve"> </w:t>
      </w:r>
      <w:r w:rsidR="00437B9B">
        <w:rPr>
          <w:color w:val="231F20"/>
          <w:w w:val="110"/>
        </w:rPr>
        <w:t>reused</w:t>
      </w:r>
      <w:r w:rsidR="00437B9B">
        <w:rPr>
          <w:color w:val="231F20"/>
          <w:spacing w:val="-21"/>
          <w:w w:val="110"/>
        </w:rPr>
        <w:t xml:space="preserve"> </w:t>
      </w:r>
      <w:r w:rsidR="00437B9B">
        <w:rPr>
          <w:color w:val="231F20"/>
          <w:w w:val="110"/>
        </w:rPr>
        <w:t>by</w:t>
      </w:r>
      <w:r w:rsidR="00437B9B">
        <w:rPr>
          <w:color w:val="231F20"/>
          <w:spacing w:val="-21"/>
          <w:w w:val="110"/>
        </w:rPr>
        <w:t xml:space="preserve"> </w:t>
      </w:r>
      <w:r w:rsidR="00437B9B">
        <w:rPr>
          <w:color w:val="231F20"/>
          <w:w w:val="110"/>
        </w:rPr>
        <w:t>recycling</w:t>
      </w:r>
      <w:r w:rsidR="00437B9B">
        <w:rPr>
          <w:color w:val="231F20"/>
          <w:spacing w:val="-21"/>
          <w:w w:val="110"/>
        </w:rPr>
        <w:t xml:space="preserve"> </w:t>
      </w:r>
      <w:r w:rsidR="00437B9B">
        <w:rPr>
          <w:color w:val="231F20"/>
          <w:w w:val="110"/>
        </w:rPr>
        <w:t>demolition</w:t>
      </w:r>
      <w:r w:rsidR="00437B9B">
        <w:rPr>
          <w:color w:val="231F20"/>
          <w:spacing w:val="-21"/>
          <w:w w:val="110"/>
        </w:rPr>
        <w:t xml:space="preserve"> </w:t>
      </w:r>
      <w:r w:rsidR="00437B9B">
        <w:rPr>
          <w:color w:val="231F20"/>
          <w:w w:val="110"/>
        </w:rPr>
        <w:t>materials</w:t>
      </w:r>
      <w:r w:rsidR="00437B9B">
        <w:rPr>
          <w:color w:val="231F20"/>
          <w:spacing w:val="-21"/>
          <w:w w:val="110"/>
        </w:rPr>
        <w:t xml:space="preserve"> </w:t>
      </w:r>
      <w:r w:rsidR="00437B9B">
        <w:rPr>
          <w:color w:val="231F20"/>
          <w:w w:val="110"/>
        </w:rPr>
        <w:t>and</w:t>
      </w:r>
      <w:r w:rsidR="00437B9B">
        <w:rPr>
          <w:color w:val="231F20"/>
          <w:spacing w:val="-21"/>
          <w:w w:val="110"/>
        </w:rPr>
        <w:t xml:space="preserve"> </w:t>
      </w:r>
      <w:r w:rsidR="00437B9B">
        <w:rPr>
          <w:color w:val="231F20"/>
          <w:w w:val="110"/>
        </w:rPr>
        <w:t xml:space="preserve">seek- </w:t>
      </w:r>
      <w:proofErr w:type="spellStart"/>
      <w:r w:rsidR="00437B9B">
        <w:rPr>
          <w:color w:val="231F20"/>
          <w:w w:val="110"/>
        </w:rPr>
        <w:t>ing</w:t>
      </w:r>
      <w:proofErr w:type="spellEnd"/>
      <w:r w:rsidR="00437B9B">
        <w:rPr>
          <w:color w:val="231F20"/>
          <w:w w:val="110"/>
        </w:rPr>
        <w:t xml:space="preserve"> used materials for new construction or</w:t>
      </w:r>
      <w:r w:rsidR="00437B9B">
        <w:rPr>
          <w:color w:val="231F20"/>
          <w:spacing w:val="-14"/>
          <w:w w:val="110"/>
        </w:rPr>
        <w:t xml:space="preserve"> </w:t>
      </w:r>
      <w:r w:rsidR="00437B9B">
        <w:rPr>
          <w:color w:val="231F20"/>
          <w:w w:val="110"/>
        </w:rPr>
        <w:t>rehabilitation.</w:t>
      </w:r>
    </w:p>
    <w:p w:rsidR="00202326" w:rsidRDefault="00E301EF">
      <w:pPr>
        <w:pStyle w:val="BodyText"/>
        <w:spacing w:before="110" w:line="256" w:lineRule="auto"/>
        <w:ind w:left="1560" w:right="3333" w:hanging="300"/>
      </w:pPr>
      <w:r w:rsidRPr="00E301EF">
        <w:rPr>
          <w:rFonts w:ascii="MS UI Gothic"/>
          <w:color w:val="231F20"/>
          <w:w w:val="125"/>
          <w:sz w:val="24"/>
        </w:rPr>
      </w:r>
      <w:r w:rsidR="00437B9B">
        <w:rPr>
          <w:rFonts w:ascii="MS UI Gothic"/>
          <w:color w:val="231F20"/>
          <w:w w:val="125"/>
          <w:sz w:val="24"/>
        </w:rPr>
        <w:t xml:space="preserve"> </w:t>
      </w:r>
      <w:r w:rsidR="00437B9B">
        <w:rPr>
          <w:color w:val="231F20"/>
          <w:w w:val="105"/>
        </w:rPr>
        <w:t>The project uses building materials that provide long-term durability or decreased maintenance costs.</w:t>
      </w:r>
    </w:p>
    <w:p w:rsidR="00202326" w:rsidRDefault="00E301EF">
      <w:pPr>
        <w:pStyle w:val="BodyText"/>
        <w:spacing w:before="110" w:line="256" w:lineRule="auto"/>
        <w:ind w:left="1559" w:right="3485" w:hanging="300"/>
      </w:pPr>
      <w:r w:rsidRPr="00E301EF">
        <w:rPr>
          <w:rFonts w:ascii="MS UI Gothic"/>
          <w:color w:val="231F20"/>
          <w:w w:val="125"/>
          <w:sz w:val="24"/>
        </w:rPr>
      </w:r>
      <w:r w:rsidR="00437B9B">
        <w:rPr>
          <w:rFonts w:ascii="MS UI Gothic"/>
          <w:color w:val="231F20"/>
          <w:spacing w:val="-42"/>
          <w:w w:val="125"/>
          <w:sz w:val="24"/>
        </w:rPr>
        <w:t xml:space="preserve"> </w:t>
      </w:r>
      <w:r w:rsidR="00437B9B">
        <w:rPr>
          <w:color w:val="231F20"/>
          <w:w w:val="110"/>
        </w:rPr>
        <w:t>The</w:t>
      </w:r>
      <w:r w:rsidR="00437B9B">
        <w:rPr>
          <w:color w:val="231F20"/>
          <w:spacing w:val="-26"/>
          <w:w w:val="110"/>
        </w:rPr>
        <w:t xml:space="preserve"> </w:t>
      </w:r>
      <w:r w:rsidR="00437B9B">
        <w:rPr>
          <w:color w:val="231F20"/>
          <w:w w:val="110"/>
        </w:rPr>
        <w:t>project</w:t>
      </w:r>
      <w:r w:rsidR="00437B9B">
        <w:rPr>
          <w:color w:val="231F20"/>
          <w:spacing w:val="-26"/>
          <w:w w:val="110"/>
        </w:rPr>
        <w:t xml:space="preserve"> </w:t>
      </w:r>
      <w:r w:rsidR="00437B9B">
        <w:rPr>
          <w:color w:val="231F20"/>
          <w:w w:val="110"/>
        </w:rPr>
        <w:t>provides</w:t>
      </w:r>
      <w:r w:rsidR="00437B9B">
        <w:rPr>
          <w:color w:val="231F20"/>
          <w:spacing w:val="-26"/>
          <w:w w:val="110"/>
        </w:rPr>
        <w:t xml:space="preserve"> </w:t>
      </w:r>
      <w:r w:rsidR="00437B9B">
        <w:rPr>
          <w:color w:val="231F20"/>
          <w:w w:val="110"/>
        </w:rPr>
        <w:t>for</w:t>
      </w:r>
      <w:r w:rsidR="00437B9B">
        <w:rPr>
          <w:color w:val="231F20"/>
          <w:spacing w:val="-26"/>
          <w:w w:val="110"/>
        </w:rPr>
        <w:t xml:space="preserve"> </w:t>
      </w:r>
      <w:r w:rsidR="00437B9B">
        <w:rPr>
          <w:color w:val="231F20"/>
          <w:w w:val="110"/>
        </w:rPr>
        <w:t>adequate</w:t>
      </w:r>
      <w:r w:rsidR="00437B9B">
        <w:rPr>
          <w:color w:val="231F20"/>
          <w:spacing w:val="-26"/>
          <w:w w:val="110"/>
        </w:rPr>
        <w:t xml:space="preserve"> </w:t>
      </w:r>
      <w:r w:rsidR="00437B9B">
        <w:rPr>
          <w:color w:val="231F20"/>
          <w:w w:val="110"/>
        </w:rPr>
        <w:t>storage</w:t>
      </w:r>
      <w:r w:rsidR="00437B9B">
        <w:rPr>
          <w:color w:val="231F20"/>
          <w:spacing w:val="-26"/>
          <w:w w:val="110"/>
        </w:rPr>
        <w:t xml:space="preserve"> </w:t>
      </w:r>
      <w:r w:rsidR="00437B9B">
        <w:rPr>
          <w:color w:val="231F20"/>
          <w:w w:val="110"/>
        </w:rPr>
        <w:t>and</w:t>
      </w:r>
      <w:r w:rsidR="00437B9B">
        <w:rPr>
          <w:color w:val="231F20"/>
          <w:spacing w:val="-25"/>
          <w:w w:val="110"/>
        </w:rPr>
        <w:t xml:space="preserve"> </w:t>
      </w:r>
      <w:r w:rsidR="00437B9B">
        <w:rPr>
          <w:color w:val="231F20"/>
          <w:w w:val="110"/>
        </w:rPr>
        <w:t>collection</w:t>
      </w:r>
      <w:r w:rsidR="00437B9B">
        <w:rPr>
          <w:color w:val="231F20"/>
          <w:spacing w:val="-26"/>
          <w:w w:val="110"/>
        </w:rPr>
        <w:t xml:space="preserve"> </w:t>
      </w:r>
      <w:r w:rsidR="00437B9B">
        <w:rPr>
          <w:color w:val="231F20"/>
          <w:w w:val="110"/>
        </w:rPr>
        <w:t>of</w:t>
      </w:r>
      <w:r w:rsidR="00437B9B">
        <w:rPr>
          <w:color w:val="231F20"/>
          <w:spacing w:val="-26"/>
          <w:w w:val="110"/>
        </w:rPr>
        <w:t xml:space="preserve"> </w:t>
      </w:r>
      <w:r w:rsidR="00437B9B">
        <w:rPr>
          <w:color w:val="231F20"/>
          <w:w w:val="110"/>
        </w:rPr>
        <w:t>recyclables</w:t>
      </w:r>
      <w:r w:rsidR="00437B9B">
        <w:rPr>
          <w:color w:val="231F20"/>
          <w:spacing w:val="-26"/>
          <w:w w:val="110"/>
        </w:rPr>
        <w:t xml:space="preserve"> </w:t>
      </w:r>
      <w:r w:rsidR="00437B9B">
        <w:rPr>
          <w:color w:val="231F20"/>
          <w:w w:val="110"/>
        </w:rPr>
        <w:t>both during and post</w:t>
      </w:r>
      <w:r w:rsidR="00437B9B">
        <w:rPr>
          <w:color w:val="231F20"/>
          <w:spacing w:val="13"/>
          <w:w w:val="110"/>
        </w:rPr>
        <w:t xml:space="preserve"> </w:t>
      </w:r>
      <w:r w:rsidR="00437B9B">
        <w:rPr>
          <w:color w:val="231F20"/>
          <w:w w:val="110"/>
        </w:rPr>
        <w:t>construction.</w:t>
      </w:r>
    </w:p>
    <w:p w:rsidR="00202326" w:rsidRDefault="00E301EF">
      <w:pPr>
        <w:pStyle w:val="BodyText"/>
        <w:spacing w:before="109" w:line="266" w:lineRule="auto"/>
        <w:ind w:left="1559" w:right="3370" w:hanging="300"/>
      </w:pPr>
      <w:r w:rsidRPr="00E301EF">
        <w:rPr>
          <w:rFonts w:ascii="MS UI Gothic"/>
          <w:color w:val="231F20"/>
          <w:w w:val="125"/>
          <w:sz w:val="24"/>
        </w:rPr>
      </w:r>
      <w:r w:rsidR="00437B9B">
        <w:rPr>
          <w:rFonts w:ascii="MS UI Gothic"/>
          <w:color w:val="231F20"/>
          <w:spacing w:val="-19"/>
          <w:w w:val="125"/>
          <w:sz w:val="24"/>
        </w:rPr>
        <w:t xml:space="preserve"> </w:t>
      </w:r>
      <w:r w:rsidR="00437B9B">
        <w:rPr>
          <w:color w:val="231F20"/>
          <w:w w:val="110"/>
        </w:rPr>
        <w:t>Landscaping</w:t>
      </w:r>
      <w:r w:rsidR="00437B9B">
        <w:rPr>
          <w:color w:val="231F20"/>
          <w:spacing w:val="-15"/>
          <w:w w:val="110"/>
        </w:rPr>
        <w:t xml:space="preserve"> </w:t>
      </w:r>
      <w:r w:rsidR="00437B9B">
        <w:rPr>
          <w:color w:val="231F20"/>
          <w:w w:val="110"/>
        </w:rPr>
        <w:t>is</w:t>
      </w:r>
      <w:r w:rsidR="00437B9B">
        <w:rPr>
          <w:color w:val="231F20"/>
          <w:spacing w:val="-14"/>
          <w:w w:val="110"/>
        </w:rPr>
        <w:t xml:space="preserve"> </w:t>
      </w:r>
      <w:r w:rsidR="00437B9B">
        <w:rPr>
          <w:color w:val="231F20"/>
          <w:w w:val="110"/>
        </w:rPr>
        <w:t>designed</w:t>
      </w:r>
      <w:r w:rsidR="00437B9B">
        <w:rPr>
          <w:color w:val="231F20"/>
          <w:spacing w:val="-14"/>
          <w:w w:val="110"/>
        </w:rPr>
        <w:t xml:space="preserve"> </w:t>
      </w:r>
      <w:r w:rsidR="00437B9B">
        <w:rPr>
          <w:color w:val="231F20"/>
          <w:w w:val="110"/>
        </w:rPr>
        <w:t>to</w:t>
      </w:r>
      <w:r w:rsidR="00437B9B">
        <w:rPr>
          <w:color w:val="231F20"/>
          <w:spacing w:val="-15"/>
          <w:w w:val="110"/>
        </w:rPr>
        <w:t xml:space="preserve"> </w:t>
      </w:r>
      <w:r w:rsidR="00437B9B">
        <w:rPr>
          <w:color w:val="231F20"/>
          <w:w w:val="110"/>
        </w:rPr>
        <w:t>provide</w:t>
      </w:r>
      <w:r w:rsidR="00437B9B">
        <w:rPr>
          <w:color w:val="231F20"/>
          <w:spacing w:val="-14"/>
          <w:w w:val="110"/>
        </w:rPr>
        <w:t xml:space="preserve"> </w:t>
      </w:r>
      <w:r w:rsidR="00437B9B">
        <w:rPr>
          <w:color w:val="231F20"/>
          <w:w w:val="110"/>
        </w:rPr>
        <w:t>shading</w:t>
      </w:r>
      <w:r w:rsidR="00437B9B">
        <w:rPr>
          <w:color w:val="231F20"/>
          <w:spacing w:val="-15"/>
          <w:w w:val="110"/>
        </w:rPr>
        <w:t xml:space="preserve"> </w:t>
      </w:r>
      <w:r w:rsidR="00437B9B">
        <w:rPr>
          <w:color w:val="231F20"/>
          <w:w w:val="110"/>
        </w:rPr>
        <w:t>and</w:t>
      </w:r>
      <w:r w:rsidR="00437B9B">
        <w:rPr>
          <w:color w:val="231F20"/>
          <w:spacing w:val="-14"/>
          <w:w w:val="110"/>
        </w:rPr>
        <w:t xml:space="preserve"> </w:t>
      </w:r>
      <w:r w:rsidR="00437B9B">
        <w:rPr>
          <w:color w:val="231F20"/>
          <w:w w:val="110"/>
        </w:rPr>
        <w:t>cooling</w:t>
      </w:r>
      <w:r w:rsidR="00437B9B">
        <w:rPr>
          <w:color w:val="231F20"/>
          <w:spacing w:val="-15"/>
          <w:w w:val="110"/>
        </w:rPr>
        <w:t xml:space="preserve"> </w:t>
      </w:r>
      <w:r w:rsidR="00437B9B">
        <w:rPr>
          <w:color w:val="231F20"/>
          <w:w w:val="110"/>
        </w:rPr>
        <w:t>during</w:t>
      </w:r>
      <w:r w:rsidR="00437B9B">
        <w:rPr>
          <w:color w:val="231F20"/>
          <w:spacing w:val="-14"/>
          <w:w w:val="110"/>
        </w:rPr>
        <w:t xml:space="preserve"> </w:t>
      </w:r>
      <w:r w:rsidR="00437B9B">
        <w:rPr>
          <w:color w:val="231F20"/>
          <w:w w:val="110"/>
        </w:rPr>
        <w:t>the</w:t>
      </w:r>
      <w:r w:rsidR="00437B9B">
        <w:rPr>
          <w:color w:val="231F20"/>
          <w:spacing w:val="-15"/>
          <w:w w:val="110"/>
        </w:rPr>
        <w:t xml:space="preserve"> </w:t>
      </w:r>
      <w:r w:rsidR="00437B9B">
        <w:rPr>
          <w:color w:val="231F20"/>
          <w:w w:val="110"/>
        </w:rPr>
        <w:t>summer months</w:t>
      </w:r>
      <w:r w:rsidR="00437B9B">
        <w:rPr>
          <w:color w:val="231F20"/>
          <w:spacing w:val="-29"/>
          <w:w w:val="110"/>
        </w:rPr>
        <w:t xml:space="preserve"> </w:t>
      </w:r>
      <w:r w:rsidR="00437B9B">
        <w:rPr>
          <w:color w:val="231F20"/>
          <w:w w:val="110"/>
        </w:rPr>
        <w:t>while</w:t>
      </w:r>
      <w:r w:rsidR="00437B9B">
        <w:rPr>
          <w:color w:val="231F20"/>
          <w:spacing w:val="-28"/>
          <w:w w:val="110"/>
        </w:rPr>
        <w:t xml:space="preserve"> </w:t>
      </w:r>
      <w:r w:rsidR="00437B9B">
        <w:rPr>
          <w:color w:val="231F20"/>
          <w:w w:val="110"/>
        </w:rPr>
        <w:t>minimizing</w:t>
      </w:r>
      <w:r w:rsidR="00437B9B">
        <w:rPr>
          <w:color w:val="231F20"/>
          <w:spacing w:val="-29"/>
          <w:w w:val="110"/>
        </w:rPr>
        <w:t xml:space="preserve"> </w:t>
      </w:r>
      <w:r w:rsidR="00437B9B">
        <w:rPr>
          <w:color w:val="231F20"/>
          <w:w w:val="110"/>
        </w:rPr>
        <w:t>reduction</w:t>
      </w:r>
      <w:r w:rsidR="00437B9B">
        <w:rPr>
          <w:color w:val="231F20"/>
          <w:spacing w:val="-28"/>
          <w:w w:val="110"/>
        </w:rPr>
        <w:t xml:space="preserve"> </w:t>
      </w:r>
      <w:r w:rsidR="00437B9B">
        <w:rPr>
          <w:color w:val="231F20"/>
          <w:w w:val="110"/>
        </w:rPr>
        <w:t>of</w:t>
      </w:r>
      <w:r w:rsidR="00437B9B">
        <w:rPr>
          <w:color w:val="231F20"/>
          <w:spacing w:val="-29"/>
          <w:w w:val="110"/>
        </w:rPr>
        <w:t xml:space="preserve"> </w:t>
      </w:r>
      <w:r w:rsidR="00437B9B">
        <w:rPr>
          <w:color w:val="231F20"/>
          <w:w w:val="110"/>
        </w:rPr>
        <w:t>solar</w:t>
      </w:r>
      <w:r w:rsidR="00437B9B">
        <w:rPr>
          <w:color w:val="231F20"/>
          <w:spacing w:val="-28"/>
          <w:w w:val="110"/>
        </w:rPr>
        <w:t xml:space="preserve"> </w:t>
      </w:r>
      <w:r w:rsidR="00437B9B">
        <w:rPr>
          <w:color w:val="231F20"/>
          <w:w w:val="110"/>
        </w:rPr>
        <w:t>heat</w:t>
      </w:r>
      <w:r w:rsidR="00437B9B">
        <w:rPr>
          <w:color w:val="231F20"/>
          <w:spacing w:val="-29"/>
          <w:w w:val="110"/>
        </w:rPr>
        <w:t xml:space="preserve"> </w:t>
      </w:r>
      <w:r w:rsidR="00437B9B">
        <w:rPr>
          <w:color w:val="231F20"/>
          <w:w w:val="110"/>
        </w:rPr>
        <w:t>penetration</w:t>
      </w:r>
      <w:r w:rsidR="00437B9B">
        <w:rPr>
          <w:color w:val="231F20"/>
          <w:spacing w:val="-28"/>
          <w:w w:val="110"/>
        </w:rPr>
        <w:t xml:space="preserve"> </w:t>
      </w:r>
      <w:r w:rsidR="00437B9B">
        <w:rPr>
          <w:color w:val="231F20"/>
          <w:w w:val="110"/>
        </w:rPr>
        <w:t>during</w:t>
      </w:r>
      <w:r w:rsidR="00437B9B">
        <w:rPr>
          <w:color w:val="231F20"/>
          <w:spacing w:val="-29"/>
          <w:w w:val="110"/>
        </w:rPr>
        <w:t xml:space="preserve"> </w:t>
      </w:r>
      <w:r w:rsidR="00437B9B">
        <w:rPr>
          <w:color w:val="231F20"/>
          <w:w w:val="110"/>
        </w:rPr>
        <w:t>the</w:t>
      </w:r>
      <w:r w:rsidR="00437B9B">
        <w:rPr>
          <w:color w:val="231F20"/>
          <w:spacing w:val="-28"/>
          <w:w w:val="110"/>
        </w:rPr>
        <w:t xml:space="preserve"> </w:t>
      </w:r>
      <w:r w:rsidR="00437B9B">
        <w:rPr>
          <w:color w:val="231F20"/>
          <w:w w:val="110"/>
        </w:rPr>
        <w:t xml:space="preserve">win- </w:t>
      </w:r>
      <w:proofErr w:type="spellStart"/>
      <w:r w:rsidR="00437B9B">
        <w:rPr>
          <w:color w:val="231F20"/>
          <w:w w:val="110"/>
        </w:rPr>
        <w:t>ter</w:t>
      </w:r>
      <w:proofErr w:type="spellEnd"/>
      <w:r w:rsidR="00437B9B">
        <w:rPr>
          <w:color w:val="231F20"/>
          <w:spacing w:val="5"/>
          <w:w w:val="110"/>
        </w:rPr>
        <w:t xml:space="preserve"> </w:t>
      </w:r>
      <w:r w:rsidR="00437B9B">
        <w:rPr>
          <w:color w:val="231F20"/>
          <w:w w:val="110"/>
        </w:rPr>
        <w:t>months.</w:t>
      </w:r>
    </w:p>
    <w:p w:rsidR="00202326" w:rsidRDefault="00E301EF">
      <w:pPr>
        <w:pStyle w:val="BodyText"/>
        <w:spacing w:before="97" w:line="256" w:lineRule="auto"/>
        <w:ind w:left="1559" w:right="3488" w:hanging="300"/>
      </w:pPr>
      <w:r w:rsidRPr="00E301EF">
        <w:rPr>
          <w:rFonts w:ascii="MS UI Gothic"/>
          <w:color w:val="231F20"/>
          <w:w w:val="125"/>
          <w:sz w:val="24"/>
        </w:rPr>
      </w:r>
      <w:r w:rsidR="00437B9B">
        <w:rPr>
          <w:rFonts w:ascii="MS UI Gothic"/>
          <w:color w:val="231F20"/>
          <w:spacing w:val="-47"/>
          <w:w w:val="125"/>
          <w:sz w:val="24"/>
        </w:rPr>
        <w:t xml:space="preserve"> </w:t>
      </w:r>
      <w:r w:rsidR="00437B9B">
        <w:rPr>
          <w:color w:val="231F20"/>
          <w:w w:val="110"/>
        </w:rPr>
        <w:t>Environmentally</w:t>
      </w:r>
      <w:r w:rsidR="00437B9B">
        <w:rPr>
          <w:color w:val="231F20"/>
          <w:spacing w:val="-28"/>
          <w:w w:val="110"/>
        </w:rPr>
        <w:t xml:space="preserve"> </w:t>
      </w:r>
      <w:r w:rsidR="00437B9B">
        <w:rPr>
          <w:color w:val="231F20"/>
          <w:w w:val="110"/>
        </w:rPr>
        <w:t>sensitive</w:t>
      </w:r>
      <w:r w:rsidR="00437B9B">
        <w:rPr>
          <w:color w:val="231F20"/>
          <w:spacing w:val="-28"/>
          <w:w w:val="110"/>
        </w:rPr>
        <w:t xml:space="preserve"> </w:t>
      </w:r>
      <w:r w:rsidR="00437B9B">
        <w:rPr>
          <w:color w:val="231F20"/>
          <w:w w:val="110"/>
        </w:rPr>
        <w:t>landscaping,</w:t>
      </w:r>
      <w:r w:rsidR="00437B9B">
        <w:rPr>
          <w:color w:val="231F20"/>
          <w:spacing w:val="-28"/>
          <w:w w:val="110"/>
        </w:rPr>
        <w:t xml:space="preserve"> </w:t>
      </w:r>
      <w:r w:rsidR="00437B9B">
        <w:rPr>
          <w:color w:val="231F20"/>
          <w:w w:val="110"/>
        </w:rPr>
        <w:t>which</w:t>
      </w:r>
      <w:r w:rsidR="00437B9B">
        <w:rPr>
          <w:color w:val="231F20"/>
          <w:spacing w:val="-28"/>
          <w:w w:val="110"/>
        </w:rPr>
        <w:t xml:space="preserve"> </w:t>
      </w:r>
      <w:r w:rsidR="00437B9B">
        <w:rPr>
          <w:color w:val="231F20"/>
          <w:w w:val="110"/>
        </w:rPr>
        <w:t>should</w:t>
      </w:r>
      <w:r w:rsidR="00437B9B">
        <w:rPr>
          <w:color w:val="231F20"/>
          <w:spacing w:val="-28"/>
          <w:w w:val="110"/>
        </w:rPr>
        <w:t xml:space="preserve"> </w:t>
      </w:r>
      <w:r w:rsidR="00437B9B">
        <w:rPr>
          <w:color w:val="231F20"/>
          <w:w w:val="110"/>
        </w:rPr>
        <w:t>include</w:t>
      </w:r>
      <w:r w:rsidR="00437B9B">
        <w:rPr>
          <w:color w:val="231F20"/>
          <w:spacing w:val="-28"/>
          <w:w w:val="110"/>
        </w:rPr>
        <w:t xml:space="preserve"> </w:t>
      </w:r>
      <w:r w:rsidR="00437B9B">
        <w:rPr>
          <w:color w:val="231F20"/>
          <w:w w:val="110"/>
        </w:rPr>
        <w:t>native</w:t>
      </w:r>
      <w:r w:rsidR="00437B9B">
        <w:rPr>
          <w:color w:val="231F20"/>
          <w:spacing w:val="-28"/>
          <w:w w:val="110"/>
        </w:rPr>
        <w:t xml:space="preserve"> </w:t>
      </w:r>
      <w:r w:rsidR="00437B9B">
        <w:rPr>
          <w:color w:val="231F20"/>
          <w:w w:val="110"/>
        </w:rPr>
        <w:t>drought resistant</w:t>
      </w:r>
      <w:r w:rsidR="00437B9B">
        <w:rPr>
          <w:color w:val="231F20"/>
          <w:spacing w:val="-26"/>
          <w:w w:val="110"/>
        </w:rPr>
        <w:t xml:space="preserve"> </w:t>
      </w:r>
      <w:r w:rsidR="00437B9B">
        <w:rPr>
          <w:color w:val="231F20"/>
          <w:w w:val="110"/>
        </w:rPr>
        <w:t>plants</w:t>
      </w:r>
      <w:r w:rsidR="00437B9B">
        <w:rPr>
          <w:color w:val="231F20"/>
          <w:spacing w:val="-25"/>
          <w:w w:val="110"/>
        </w:rPr>
        <w:t xml:space="preserve"> </w:t>
      </w:r>
      <w:r w:rsidR="00437B9B">
        <w:rPr>
          <w:color w:val="231F20"/>
          <w:w w:val="110"/>
        </w:rPr>
        <w:t>and</w:t>
      </w:r>
      <w:r w:rsidR="00437B9B">
        <w:rPr>
          <w:color w:val="231F20"/>
          <w:spacing w:val="-26"/>
          <w:w w:val="110"/>
        </w:rPr>
        <w:t xml:space="preserve"> </w:t>
      </w:r>
      <w:r w:rsidR="00437B9B">
        <w:rPr>
          <w:color w:val="231F20"/>
          <w:w w:val="110"/>
        </w:rPr>
        <w:t>designs</w:t>
      </w:r>
      <w:r w:rsidR="00437B9B">
        <w:rPr>
          <w:color w:val="231F20"/>
          <w:spacing w:val="-25"/>
          <w:w w:val="110"/>
        </w:rPr>
        <w:t xml:space="preserve"> </w:t>
      </w:r>
      <w:r w:rsidR="00437B9B">
        <w:rPr>
          <w:color w:val="231F20"/>
          <w:w w:val="110"/>
        </w:rPr>
        <w:t>and</w:t>
      </w:r>
      <w:r w:rsidR="00437B9B">
        <w:rPr>
          <w:color w:val="231F20"/>
          <w:spacing w:val="-26"/>
          <w:w w:val="110"/>
        </w:rPr>
        <w:t xml:space="preserve"> </w:t>
      </w:r>
      <w:r w:rsidR="00437B9B">
        <w:rPr>
          <w:color w:val="231F20"/>
          <w:w w:val="110"/>
        </w:rPr>
        <w:t>a</w:t>
      </w:r>
      <w:r w:rsidR="00437B9B">
        <w:rPr>
          <w:color w:val="231F20"/>
          <w:spacing w:val="-25"/>
          <w:w w:val="110"/>
        </w:rPr>
        <w:t xml:space="preserve"> </w:t>
      </w:r>
      <w:r w:rsidR="00437B9B">
        <w:rPr>
          <w:color w:val="231F20"/>
          <w:w w:val="110"/>
        </w:rPr>
        <w:t>reduced</w:t>
      </w:r>
      <w:r w:rsidR="00437B9B">
        <w:rPr>
          <w:color w:val="231F20"/>
          <w:spacing w:val="-25"/>
          <w:w w:val="110"/>
        </w:rPr>
        <w:t xml:space="preserve"> </w:t>
      </w:r>
      <w:r w:rsidR="00437B9B">
        <w:rPr>
          <w:color w:val="231F20"/>
          <w:w w:val="110"/>
        </w:rPr>
        <w:t>need</w:t>
      </w:r>
      <w:r w:rsidR="00437B9B">
        <w:rPr>
          <w:color w:val="231F20"/>
          <w:spacing w:val="-26"/>
          <w:w w:val="110"/>
        </w:rPr>
        <w:t xml:space="preserve"> </w:t>
      </w:r>
      <w:r w:rsidR="00437B9B">
        <w:rPr>
          <w:color w:val="231F20"/>
          <w:w w:val="110"/>
        </w:rPr>
        <w:t>for</w:t>
      </w:r>
      <w:r w:rsidR="00437B9B">
        <w:rPr>
          <w:color w:val="231F20"/>
          <w:spacing w:val="-25"/>
          <w:w w:val="110"/>
        </w:rPr>
        <w:t xml:space="preserve"> </w:t>
      </w:r>
      <w:r w:rsidR="00437B9B">
        <w:rPr>
          <w:color w:val="231F20"/>
          <w:w w:val="110"/>
        </w:rPr>
        <w:t>chemical</w:t>
      </w:r>
      <w:r w:rsidR="00437B9B">
        <w:rPr>
          <w:color w:val="231F20"/>
          <w:spacing w:val="-26"/>
          <w:w w:val="110"/>
        </w:rPr>
        <w:t xml:space="preserve"> </w:t>
      </w:r>
      <w:r w:rsidR="00437B9B">
        <w:rPr>
          <w:color w:val="231F20"/>
          <w:w w:val="110"/>
        </w:rPr>
        <w:t>pest</w:t>
      </w:r>
      <w:r w:rsidR="00437B9B">
        <w:rPr>
          <w:color w:val="231F20"/>
          <w:spacing w:val="-25"/>
          <w:w w:val="110"/>
        </w:rPr>
        <w:t xml:space="preserve"> </w:t>
      </w:r>
      <w:r w:rsidR="00437B9B">
        <w:rPr>
          <w:color w:val="231F20"/>
          <w:w w:val="110"/>
        </w:rPr>
        <w:t>control.</w:t>
      </w:r>
    </w:p>
    <w:p w:rsidR="00202326" w:rsidRDefault="00E301EF">
      <w:pPr>
        <w:pStyle w:val="BodyText"/>
        <w:spacing w:before="110" w:line="256" w:lineRule="auto"/>
        <w:ind w:left="1559" w:right="3333" w:hanging="300"/>
      </w:pPr>
      <w:r w:rsidRPr="00E301EF">
        <w:rPr>
          <w:rFonts w:ascii="MS UI Gothic"/>
          <w:color w:val="231F20"/>
          <w:w w:val="125"/>
          <w:sz w:val="24"/>
        </w:rPr>
      </w:r>
      <w:r w:rsidR="00437B9B">
        <w:rPr>
          <w:rFonts w:ascii="MS UI Gothic"/>
          <w:color w:val="231F20"/>
          <w:spacing w:val="-57"/>
          <w:w w:val="125"/>
          <w:sz w:val="24"/>
        </w:rPr>
        <w:t xml:space="preserve"> </w:t>
      </w:r>
      <w:r w:rsidR="00437B9B">
        <w:rPr>
          <w:color w:val="231F20"/>
          <w:w w:val="105"/>
        </w:rPr>
        <w:t>Building design features have been employed to discourage pest infestation, such as sloped roofs to minimize pigeons roosting.</w:t>
      </w:r>
    </w:p>
    <w:p w:rsidR="00202326" w:rsidRDefault="00E301EF">
      <w:pPr>
        <w:pStyle w:val="BodyText"/>
        <w:tabs>
          <w:tab w:val="left" w:pos="8185"/>
        </w:tabs>
        <w:spacing w:before="109"/>
        <w:ind w:left="1260"/>
        <w:rPr>
          <w:rFonts w:ascii="Times New Roman"/>
        </w:rPr>
      </w:pPr>
      <w:r w:rsidRPr="00E301EF">
        <w:rPr>
          <w:rFonts w:ascii="MS UI Gothic"/>
          <w:color w:val="231F20"/>
          <w:w w:val="125"/>
          <w:sz w:val="24"/>
        </w:rPr>
      </w:r>
      <w:r w:rsidR="00437B9B">
        <w:rPr>
          <w:rFonts w:ascii="MS UI Gothic"/>
          <w:color w:val="231F20"/>
          <w:spacing w:val="-45"/>
          <w:w w:val="125"/>
          <w:sz w:val="24"/>
        </w:rPr>
        <w:t xml:space="preserve"> </w:t>
      </w:r>
      <w:r w:rsidR="00437B9B">
        <w:rPr>
          <w:color w:val="231F20"/>
          <w:w w:val="110"/>
        </w:rPr>
        <w:t>Includes</w:t>
      </w:r>
      <w:r w:rsidR="00437B9B">
        <w:rPr>
          <w:color w:val="231F20"/>
          <w:spacing w:val="-27"/>
          <w:w w:val="110"/>
        </w:rPr>
        <w:t xml:space="preserve"> </w:t>
      </w:r>
      <w:r w:rsidR="00437B9B">
        <w:rPr>
          <w:color w:val="231F20"/>
          <w:w w:val="110"/>
        </w:rPr>
        <w:t>onsite</w:t>
      </w:r>
      <w:r w:rsidR="00437B9B">
        <w:rPr>
          <w:color w:val="231F20"/>
          <w:spacing w:val="-27"/>
          <w:w w:val="110"/>
        </w:rPr>
        <w:t xml:space="preserve"> </w:t>
      </w:r>
      <w:r w:rsidR="00437B9B">
        <w:rPr>
          <w:color w:val="231F20"/>
          <w:w w:val="110"/>
        </w:rPr>
        <w:t>renewable</w:t>
      </w:r>
      <w:r w:rsidR="00437B9B">
        <w:rPr>
          <w:color w:val="231F20"/>
          <w:spacing w:val="-28"/>
          <w:w w:val="110"/>
        </w:rPr>
        <w:t xml:space="preserve"> </w:t>
      </w:r>
      <w:r w:rsidR="00437B9B">
        <w:rPr>
          <w:color w:val="231F20"/>
          <w:w w:val="110"/>
        </w:rPr>
        <w:t>energy</w:t>
      </w:r>
      <w:r w:rsidR="00437B9B">
        <w:rPr>
          <w:color w:val="231F20"/>
          <w:spacing w:val="-27"/>
          <w:w w:val="110"/>
        </w:rPr>
        <w:t xml:space="preserve"> </w:t>
      </w:r>
      <w:r w:rsidR="00437B9B">
        <w:rPr>
          <w:color w:val="231F20"/>
          <w:w w:val="110"/>
        </w:rPr>
        <w:t>generation.</w:t>
      </w:r>
      <w:r w:rsidR="00437B9B">
        <w:rPr>
          <w:color w:val="231F20"/>
          <w:spacing w:val="-27"/>
          <w:w w:val="110"/>
        </w:rPr>
        <w:t xml:space="preserve"> </w:t>
      </w:r>
      <w:r w:rsidR="00437B9B">
        <w:rPr>
          <w:color w:val="231F20"/>
          <w:spacing w:val="-7"/>
          <w:w w:val="110"/>
        </w:rPr>
        <w:t>Type:</w:t>
      </w:r>
      <w:r w:rsidR="00437B9B">
        <w:rPr>
          <w:color w:val="231F20"/>
          <w:spacing w:val="11"/>
        </w:rPr>
        <w:t xml:space="preserve"> </w:t>
      </w:r>
      <w:r w:rsidR="00437B9B">
        <w:rPr>
          <w:rFonts w:ascii="Times New Roman"/>
          <w:color w:val="231F20"/>
          <w:u w:val="single" w:color="221E1F"/>
        </w:rPr>
        <w:t xml:space="preserve"> </w:t>
      </w:r>
      <w:r w:rsidR="00437B9B">
        <w:rPr>
          <w:rFonts w:ascii="Times New Roman"/>
          <w:color w:val="231F20"/>
          <w:u w:val="single" w:color="221E1F"/>
        </w:rPr>
        <w:tab/>
      </w:r>
    </w:p>
    <w:p w:rsidR="00202326" w:rsidRDefault="00437B9B">
      <w:pPr>
        <w:spacing w:before="143" w:line="249" w:lineRule="auto"/>
        <w:ind w:left="1079" w:right="3333"/>
        <w:rPr>
          <w:rFonts w:ascii="Palatino Linotype"/>
          <w:i/>
          <w:sz w:val="20"/>
        </w:rPr>
      </w:pPr>
      <w:r>
        <w:rPr>
          <w:color w:val="231F20"/>
          <w:sz w:val="20"/>
        </w:rPr>
        <w:t>Score: the total number of checkmarks out of a possible [</w:t>
      </w:r>
      <w:r>
        <w:rPr>
          <w:rFonts w:ascii="Palatino Linotype"/>
          <w:i/>
          <w:color w:val="231F20"/>
          <w:sz w:val="20"/>
        </w:rPr>
        <w:t>insert the total number of checklist items in sections VI.A].</w:t>
      </w:r>
    </w:p>
    <w:p w:rsidR="00202326" w:rsidRDefault="00437B9B">
      <w:pPr>
        <w:pStyle w:val="ListParagraph"/>
        <w:numPr>
          <w:ilvl w:val="1"/>
          <w:numId w:val="8"/>
        </w:numPr>
        <w:tabs>
          <w:tab w:val="left" w:pos="1560"/>
        </w:tabs>
        <w:spacing w:before="158" w:line="276" w:lineRule="auto"/>
        <w:ind w:left="1559" w:right="3352"/>
        <w:rPr>
          <w:color w:val="231F20"/>
          <w:sz w:val="20"/>
        </w:rPr>
      </w:pPr>
      <w:r>
        <w:rPr>
          <w:color w:val="231F20"/>
          <w:w w:val="105"/>
          <w:sz w:val="20"/>
        </w:rPr>
        <w:t>All residential construction applicants for new construction and substantial improvements to existing structures should consider the following additional methods to achieve energy efficiency. Applicants should check off all energy efficient principles on this list that are utilized in the proposal. All subdivision plan and site plan applications must document that these check points have been included in the design, and be certified by a registered architect or</w:t>
      </w:r>
      <w:r>
        <w:rPr>
          <w:color w:val="231F20"/>
          <w:spacing w:val="-27"/>
          <w:w w:val="105"/>
          <w:sz w:val="20"/>
        </w:rPr>
        <w:t xml:space="preserve"> </w:t>
      </w:r>
      <w:proofErr w:type="spellStart"/>
      <w:r>
        <w:rPr>
          <w:color w:val="231F20"/>
          <w:w w:val="105"/>
          <w:sz w:val="20"/>
        </w:rPr>
        <w:t>engi</w:t>
      </w:r>
      <w:proofErr w:type="spellEnd"/>
      <w:r>
        <w:rPr>
          <w:color w:val="231F20"/>
          <w:w w:val="105"/>
          <w:sz w:val="20"/>
        </w:rPr>
        <w:t xml:space="preserve">- </w:t>
      </w:r>
      <w:proofErr w:type="spellStart"/>
      <w:r>
        <w:rPr>
          <w:color w:val="231F20"/>
          <w:w w:val="105"/>
          <w:sz w:val="20"/>
        </w:rPr>
        <w:t>neer</w:t>
      </w:r>
      <w:proofErr w:type="spellEnd"/>
      <w:r>
        <w:rPr>
          <w:color w:val="231F20"/>
          <w:w w:val="105"/>
          <w:sz w:val="20"/>
        </w:rPr>
        <w:t xml:space="preserve"> or other qualified third party testing</w:t>
      </w:r>
      <w:r>
        <w:rPr>
          <w:color w:val="231F20"/>
          <w:spacing w:val="2"/>
          <w:w w:val="105"/>
          <w:sz w:val="20"/>
        </w:rPr>
        <w:t xml:space="preserve"> </w:t>
      </w:r>
      <w:r>
        <w:rPr>
          <w:color w:val="231F20"/>
          <w:spacing w:val="-3"/>
          <w:w w:val="105"/>
          <w:sz w:val="20"/>
        </w:rPr>
        <w:t>entity.</w:t>
      </w:r>
    </w:p>
    <w:p w:rsidR="00202326" w:rsidRDefault="00437B9B">
      <w:pPr>
        <w:pStyle w:val="Heading3"/>
        <w:ind w:left="1260"/>
      </w:pPr>
      <w:r>
        <w:rPr>
          <w:color w:val="231F20"/>
        </w:rPr>
        <w:t>Check all those that have been incorporated in this application:</w:t>
      </w:r>
    </w:p>
    <w:p w:rsidR="00202326" w:rsidRDefault="00E301EF">
      <w:pPr>
        <w:pStyle w:val="BodyText"/>
        <w:spacing w:before="121"/>
        <w:ind w:left="1260"/>
      </w:pPr>
      <w:r w:rsidRPr="00E301EF">
        <w:rPr>
          <w:rFonts w:ascii="MS UI Gothic"/>
          <w:color w:val="231F20"/>
          <w:w w:val="125"/>
          <w:sz w:val="24"/>
        </w:rPr>
      </w:r>
      <w:r w:rsidR="00437B9B">
        <w:rPr>
          <w:rFonts w:ascii="MS UI Gothic"/>
          <w:color w:val="231F20"/>
          <w:w w:val="125"/>
          <w:sz w:val="24"/>
        </w:rPr>
        <w:t xml:space="preserve"> </w:t>
      </w:r>
      <w:r w:rsidR="00437B9B">
        <w:rPr>
          <w:color w:val="231F20"/>
          <w:w w:val="115"/>
        </w:rPr>
        <w:t xml:space="preserve">Meets </w:t>
      </w:r>
      <w:r w:rsidR="00437B9B">
        <w:rPr>
          <w:color w:val="231F20"/>
          <w:w w:val="120"/>
        </w:rPr>
        <w:t>Energy Star criteria for Homes or LEED-R.</w:t>
      </w:r>
    </w:p>
    <w:p w:rsidR="00202326" w:rsidRDefault="00E301EF">
      <w:pPr>
        <w:pStyle w:val="BodyText"/>
        <w:spacing w:before="112" w:line="256" w:lineRule="auto"/>
        <w:ind w:left="1560" w:right="3350" w:hanging="300"/>
      </w:pPr>
      <w:r w:rsidRPr="00E301EF">
        <w:rPr>
          <w:rFonts w:ascii="MS UI Gothic" w:hAnsi="MS UI Gothic"/>
          <w:color w:val="231F20"/>
          <w:w w:val="125"/>
          <w:sz w:val="24"/>
        </w:rPr>
      </w:r>
      <w:r w:rsidR="00437B9B">
        <w:rPr>
          <w:rFonts w:ascii="MS UI Gothic" w:hAnsi="MS UI Gothic"/>
          <w:color w:val="231F20"/>
          <w:spacing w:val="-46"/>
          <w:w w:val="125"/>
          <w:sz w:val="24"/>
        </w:rPr>
        <w:t xml:space="preserve"> </w:t>
      </w:r>
      <w:r w:rsidR="00437B9B">
        <w:rPr>
          <w:color w:val="231F20"/>
          <w:spacing w:val="-5"/>
          <w:w w:val="110"/>
        </w:rPr>
        <w:t>Wood</w:t>
      </w:r>
      <w:r w:rsidR="00437B9B">
        <w:rPr>
          <w:color w:val="231F20"/>
          <w:spacing w:val="-28"/>
          <w:w w:val="110"/>
        </w:rPr>
        <w:t xml:space="preserve"> </w:t>
      </w:r>
      <w:r w:rsidR="00437B9B">
        <w:rPr>
          <w:color w:val="231F20"/>
          <w:w w:val="110"/>
        </w:rPr>
        <w:t>framed</w:t>
      </w:r>
      <w:r w:rsidR="00437B9B">
        <w:rPr>
          <w:color w:val="231F20"/>
          <w:spacing w:val="-28"/>
          <w:w w:val="110"/>
        </w:rPr>
        <w:t xml:space="preserve"> </w:t>
      </w:r>
      <w:r w:rsidR="00437B9B">
        <w:rPr>
          <w:color w:val="231F20"/>
          <w:w w:val="110"/>
        </w:rPr>
        <w:t>construction</w:t>
      </w:r>
      <w:r w:rsidR="00437B9B">
        <w:rPr>
          <w:color w:val="231F20"/>
          <w:spacing w:val="-28"/>
          <w:w w:val="110"/>
        </w:rPr>
        <w:t xml:space="preserve"> </w:t>
      </w:r>
      <w:r w:rsidR="00437B9B">
        <w:rPr>
          <w:color w:val="231F20"/>
          <w:w w:val="110"/>
        </w:rPr>
        <w:t>utilizes</w:t>
      </w:r>
      <w:r w:rsidR="00437B9B">
        <w:rPr>
          <w:color w:val="231F20"/>
          <w:spacing w:val="-28"/>
          <w:w w:val="110"/>
        </w:rPr>
        <w:t xml:space="preserve"> </w:t>
      </w:r>
      <w:r w:rsidR="00437B9B">
        <w:rPr>
          <w:color w:val="231F20"/>
          <w:w w:val="110"/>
        </w:rPr>
        <w:t>“value-engineered</w:t>
      </w:r>
      <w:r w:rsidR="00437B9B">
        <w:rPr>
          <w:color w:val="231F20"/>
          <w:spacing w:val="-27"/>
          <w:w w:val="110"/>
        </w:rPr>
        <w:t xml:space="preserve"> </w:t>
      </w:r>
      <w:r w:rsidR="00437B9B">
        <w:rPr>
          <w:color w:val="231F20"/>
          <w:w w:val="110"/>
        </w:rPr>
        <w:t>faming”</w:t>
      </w:r>
      <w:r w:rsidR="00437B9B">
        <w:rPr>
          <w:color w:val="231F20"/>
          <w:spacing w:val="-28"/>
          <w:w w:val="110"/>
        </w:rPr>
        <w:t xml:space="preserve"> </w:t>
      </w:r>
      <w:r w:rsidR="00437B9B">
        <w:rPr>
          <w:color w:val="231F20"/>
          <w:w w:val="110"/>
        </w:rPr>
        <w:t>to</w:t>
      </w:r>
      <w:r w:rsidR="00437B9B">
        <w:rPr>
          <w:color w:val="231F20"/>
          <w:spacing w:val="-28"/>
          <w:w w:val="110"/>
        </w:rPr>
        <w:t xml:space="preserve"> </w:t>
      </w:r>
      <w:r w:rsidR="00437B9B">
        <w:rPr>
          <w:color w:val="231F20"/>
          <w:w w:val="110"/>
        </w:rPr>
        <w:t>improve</w:t>
      </w:r>
      <w:r w:rsidR="00437B9B">
        <w:rPr>
          <w:color w:val="231F20"/>
          <w:spacing w:val="-28"/>
          <w:w w:val="110"/>
        </w:rPr>
        <w:t xml:space="preserve"> </w:t>
      </w:r>
      <w:r w:rsidR="00437B9B">
        <w:rPr>
          <w:color w:val="231F20"/>
          <w:w w:val="110"/>
        </w:rPr>
        <w:t xml:space="preserve">the building </w:t>
      </w:r>
      <w:r w:rsidR="00437B9B">
        <w:rPr>
          <w:color w:val="231F20"/>
          <w:spacing w:val="-3"/>
          <w:w w:val="110"/>
        </w:rPr>
        <w:t xml:space="preserve">envelope’s </w:t>
      </w:r>
      <w:r w:rsidR="00437B9B">
        <w:rPr>
          <w:color w:val="231F20"/>
          <w:w w:val="110"/>
        </w:rPr>
        <w:t>energy</w:t>
      </w:r>
      <w:r w:rsidR="00437B9B">
        <w:rPr>
          <w:color w:val="231F20"/>
          <w:spacing w:val="12"/>
          <w:w w:val="110"/>
        </w:rPr>
        <w:t xml:space="preserve"> </w:t>
      </w:r>
      <w:r w:rsidR="00437B9B">
        <w:rPr>
          <w:color w:val="231F20"/>
          <w:w w:val="110"/>
        </w:rPr>
        <w:t>efficiency.</w:t>
      </w:r>
    </w:p>
    <w:p w:rsidR="00202326" w:rsidRDefault="00202326">
      <w:pPr>
        <w:pStyle w:val="BodyText"/>
      </w:pPr>
    </w:p>
    <w:p w:rsidR="00202326" w:rsidRDefault="00202326">
      <w:pPr>
        <w:pStyle w:val="BodyText"/>
        <w:spacing w:before="10"/>
        <w:rPr>
          <w:sz w:val="24"/>
        </w:rPr>
      </w:pPr>
    </w:p>
    <w:p w:rsidR="00202326" w:rsidRDefault="00202326">
      <w:pPr>
        <w:rPr>
          <w:sz w:val="24"/>
        </w:rPr>
        <w:sectPr w:rsidR="00202326">
          <w:pgSz w:w="12240" w:h="15840"/>
          <w:pgMar w:top="480" w:right="360" w:bottom="280" w:left="360" w:header="720" w:footer="720" w:gutter="0"/>
          <w:cols w:space="720"/>
        </w:sectPr>
      </w:pPr>
    </w:p>
    <w:p w:rsidR="00202326" w:rsidRDefault="00437B9B">
      <w:pPr>
        <w:tabs>
          <w:tab w:val="left" w:pos="5997"/>
        </w:tabs>
        <w:spacing w:before="109"/>
        <w:ind w:left="1079"/>
        <w:rPr>
          <w:sz w:val="18"/>
        </w:rPr>
      </w:pPr>
      <w:r>
        <w:rPr>
          <w:noProof/>
        </w:rPr>
        <mc:AlternateContent>
          <mc:Choice Requires="wps">
            <w:drawing>
              <wp:anchor distT="0" distB="0" distL="114300" distR="114300" simplePos="0" relativeHeight="251681792" behindDoc="0" locked="0" layoutInCell="1" allowOverlap="1">
                <wp:simplePos x="0" y="0"/>
                <wp:positionH relativeFrom="page">
                  <wp:posOffset>7086600</wp:posOffset>
                </wp:positionH>
                <wp:positionV relativeFrom="page">
                  <wp:posOffset>304800</wp:posOffset>
                </wp:positionV>
                <wp:extent cx="0" cy="944880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38100">
                          <a:solidFill>
                            <a:srgbClr val="0052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2051" id="Line 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pt,24pt" to="558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" strokecolor="#005244" strokeweight="3pt">
                <w10:wrap anchorx="page" anchory="page"/>
              </v:line>
            </w:pict>
          </mc:Fallback>
        </mc:AlternateContent>
      </w:r>
      <w:r>
        <w:rPr>
          <w:color w:val="005244"/>
          <w:spacing w:val="-1"/>
          <w:sz w:val="18"/>
        </w:rPr>
        <w:tab/>
      </w:r>
      <w:r>
        <w:rPr>
          <w:color w:val="005244"/>
          <w:spacing w:val="7"/>
          <w:w w:val="110"/>
          <w:sz w:val="18"/>
        </w:rPr>
        <w:t xml:space="preserve">CHAPTER </w:t>
      </w:r>
      <w:r>
        <w:rPr>
          <w:color w:val="005244"/>
          <w:spacing w:val="6"/>
          <w:w w:val="110"/>
          <w:sz w:val="18"/>
        </w:rPr>
        <w:t xml:space="preserve">3.5: </w:t>
      </w:r>
      <w:r>
        <w:rPr>
          <w:color w:val="005244"/>
          <w:spacing w:val="7"/>
          <w:w w:val="110"/>
          <w:sz w:val="18"/>
        </w:rPr>
        <w:t xml:space="preserve">ENERGY </w:t>
      </w:r>
      <w:r>
        <w:rPr>
          <w:color w:val="005244"/>
          <w:spacing w:val="8"/>
          <w:w w:val="110"/>
          <w:sz w:val="18"/>
        </w:rPr>
        <w:t>EFFICIENT</w:t>
      </w:r>
      <w:r>
        <w:rPr>
          <w:color w:val="005244"/>
          <w:spacing w:val="40"/>
          <w:w w:val="110"/>
          <w:sz w:val="18"/>
        </w:rPr>
        <w:t xml:space="preserve"> </w:t>
      </w:r>
      <w:r>
        <w:rPr>
          <w:color w:val="005244"/>
          <w:spacing w:val="8"/>
          <w:w w:val="110"/>
          <w:sz w:val="18"/>
        </w:rPr>
        <w:t>DEVELOPMENT</w:t>
      </w:r>
    </w:p>
    <w:p w:rsidR="00202326" w:rsidRDefault="00437B9B">
      <w:pPr>
        <w:spacing w:before="107"/>
        <w:ind w:left="499"/>
        <w:rPr>
          <w:rFonts w:ascii="Arial"/>
          <w:b/>
          <w:sz w:val="20"/>
        </w:rPr>
      </w:pPr>
      <w:r>
        <w:br w:type="column"/>
      </w:r>
    </w:p>
    <w:p w:rsidR="00202326" w:rsidRDefault="00202326">
      <w:pPr>
        <w:rPr>
          <w:rFonts w:ascii="Arial"/>
          <w:sz w:val="20"/>
        </w:rPr>
        <w:sectPr w:rsidR="00202326">
          <w:type w:val="continuous"/>
          <w:pgSz w:w="12240" w:h="15840"/>
          <w:pgMar w:top="480" w:right="360" w:bottom="280" w:left="360" w:header="720" w:footer="720" w:gutter="0"/>
          <w:cols w:num="2" w:space="720" w:equalWidth="0">
            <w:col w:w="10441" w:space="40"/>
            <w:col w:w="1039"/>
          </w:cols>
        </w:sectPr>
      </w:pPr>
    </w:p>
    <w:p w:rsidR="00202326" w:rsidRDefault="00437B9B">
      <w:pPr>
        <w:spacing w:before="78"/>
        <w:ind w:left="2945"/>
        <w:rPr>
          <w:sz w:val="18"/>
        </w:rPr>
      </w:pPr>
      <w:r>
        <w:rPr>
          <w:noProof/>
        </w:rPr>
        <w:lastRenderedPageBreak/>
        <mc:AlternateContent>
          <mc:Choice Requires="wps">
            <w:drawing>
              <wp:anchor distT="0" distB="0" distL="114300" distR="114300" simplePos="0" relativeHeight="251684864" behindDoc="0" locked="0" layoutInCell="1" allowOverlap="1">
                <wp:simplePos x="0" y="0"/>
                <wp:positionH relativeFrom="page">
                  <wp:posOffset>457200</wp:posOffset>
                </wp:positionH>
                <wp:positionV relativeFrom="page">
                  <wp:posOffset>304800</wp:posOffset>
                </wp:positionV>
                <wp:extent cx="1676400" cy="9448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944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60"/>
                              <w:gridCol w:w="2280"/>
                            </w:tblGrid>
                            <w:tr w:rsidR="00202326">
                              <w:trPr>
                                <w:trHeight w:val="9679"/>
                              </w:trPr>
                              <w:tc>
                                <w:tcPr>
                                  <w:tcW w:w="360" w:type="dxa"/>
                                  <w:tcBorders>
                                    <w:right w:val="single" w:sz="24" w:space="0" w:color="005244"/>
                                  </w:tcBorders>
                                </w:tcPr>
                                <w:p w:rsidR="00202326" w:rsidRDefault="00202326">
                                  <w:pPr>
                                    <w:pStyle w:val="TableParagraph"/>
                                    <w:spacing w:before="0"/>
                                    <w:rPr>
                                      <w:rFonts w:ascii="Times New Roman"/>
                                      <w:sz w:val="18"/>
                                    </w:rPr>
                                  </w:pPr>
                                </w:p>
                              </w:tc>
                              <w:tc>
                                <w:tcPr>
                                  <w:tcW w:w="2280" w:type="dxa"/>
                                  <w:tcBorders>
                                    <w:left w:val="single" w:sz="24" w:space="0" w:color="005244"/>
                                  </w:tcBorders>
                                </w:tcPr>
                                <w:p w:rsidR="00202326" w:rsidRDefault="00437B9B">
                                  <w:pPr>
                                    <w:pStyle w:val="TableParagraph"/>
                                    <w:spacing w:before="78"/>
                                    <w:ind w:left="329"/>
                                    <w:rPr>
                                      <w:sz w:val="18"/>
                                    </w:rPr>
                                  </w:pPr>
                                  <w:r>
                                    <w:rPr>
                                      <w:color w:val="005244"/>
                                      <w:w w:val="115"/>
                                      <w:sz w:val="18"/>
                                    </w:rPr>
                                    <w:t>INNOVATIVE LAND</w:t>
                                  </w:r>
                                </w:p>
                              </w:tc>
                            </w:tr>
                            <w:tr w:rsidR="00202326">
                              <w:trPr>
                                <w:trHeight w:val="3600"/>
                              </w:trPr>
                              <w:tc>
                                <w:tcPr>
                                  <w:tcW w:w="2640" w:type="dxa"/>
                                  <w:gridSpan w:val="2"/>
                                </w:tcPr>
                                <w:p w:rsidR="00202326" w:rsidRDefault="00202326">
                                  <w:pPr>
                                    <w:pStyle w:val="TableParagraph"/>
                                    <w:spacing w:before="2"/>
                                    <w:rPr>
                                      <w:sz w:val="16"/>
                                    </w:rPr>
                                  </w:pPr>
                                </w:p>
                                <w:p w:rsidR="00202326" w:rsidRDefault="00437B9B">
                                  <w:pPr>
                                    <w:pStyle w:val="TableParagraph"/>
                                    <w:spacing w:before="1" w:line="283" w:lineRule="auto"/>
                                    <w:ind w:left="240" w:right="238"/>
                                    <w:rPr>
                                      <w:sz w:val="18"/>
                                    </w:rPr>
                                  </w:pPr>
                                  <w:r>
                                    <w:rPr>
                                      <w:color w:val="005244"/>
                                      <w:sz w:val="18"/>
                                    </w:rPr>
                                    <w:t xml:space="preserve">The lists of performance standards in section VI are not fixed lists, but instead suggestions of ideal content, and can be modified by the planning board after careful review. Once a fixed list is established, the total </w:t>
                                  </w:r>
                                  <w:proofErr w:type="spellStart"/>
                                  <w:r>
                                    <w:rPr>
                                      <w:color w:val="005244"/>
                                      <w:sz w:val="18"/>
                                    </w:rPr>
                                    <w:t>num</w:t>
                                  </w:r>
                                  <w:proofErr w:type="spellEnd"/>
                                  <w:r>
                                    <w:rPr>
                                      <w:color w:val="005244"/>
                                      <w:sz w:val="18"/>
                                    </w:rPr>
                                    <w:t xml:space="preserve">- </w:t>
                                  </w:r>
                                  <w:proofErr w:type="spellStart"/>
                                  <w:r>
                                    <w:rPr>
                                      <w:color w:val="005244"/>
                                      <w:sz w:val="18"/>
                                    </w:rPr>
                                    <w:t>ber</w:t>
                                  </w:r>
                                  <w:proofErr w:type="spellEnd"/>
                                  <w:r>
                                    <w:rPr>
                                      <w:color w:val="005244"/>
                                      <w:sz w:val="18"/>
                                    </w:rPr>
                                    <w:t xml:space="preserve"> of items on each list needs to be inserted into the score calculation text in this section and in section V.</w:t>
                                  </w:r>
                                </w:p>
                              </w:tc>
                            </w:tr>
                            <w:tr w:rsidR="00202326">
                              <w:trPr>
                                <w:trHeight w:val="1600"/>
                              </w:trPr>
                              <w:tc>
                                <w:tcPr>
                                  <w:tcW w:w="360" w:type="dxa"/>
                                  <w:tcBorders>
                                    <w:right w:val="single" w:sz="24" w:space="0" w:color="005244"/>
                                  </w:tcBorders>
                                </w:tcPr>
                                <w:p w:rsidR="00202326" w:rsidRDefault="00202326">
                                  <w:pPr>
                                    <w:pStyle w:val="TableParagraph"/>
                                    <w:spacing w:before="0"/>
                                    <w:rPr>
                                      <w:sz w:val="26"/>
                                    </w:rPr>
                                  </w:pPr>
                                </w:p>
                                <w:p w:rsidR="00202326" w:rsidRDefault="00202326">
                                  <w:pPr>
                                    <w:pStyle w:val="TableParagraph"/>
                                    <w:spacing w:before="0"/>
                                    <w:rPr>
                                      <w:sz w:val="26"/>
                                    </w:rPr>
                                  </w:pPr>
                                </w:p>
                                <w:p w:rsidR="00202326" w:rsidRDefault="00202326">
                                  <w:pPr>
                                    <w:pStyle w:val="TableParagraph"/>
                                    <w:spacing w:before="0"/>
                                    <w:rPr>
                                      <w:sz w:val="26"/>
                                    </w:rPr>
                                  </w:pPr>
                                </w:p>
                                <w:p w:rsidR="00202326" w:rsidRDefault="00202326">
                                  <w:pPr>
                                    <w:pStyle w:val="TableParagraph"/>
                                    <w:spacing w:before="0"/>
                                    <w:rPr>
                                      <w:sz w:val="20"/>
                                    </w:rPr>
                                  </w:pPr>
                                </w:p>
                                <w:p w:rsidR="00202326" w:rsidRDefault="00202326">
                                  <w:pPr>
                                    <w:pStyle w:val="TableParagraph"/>
                                    <w:spacing w:before="0"/>
                                    <w:ind w:left="-52"/>
                                    <w:rPr>
                                      <w:rFonts w:ascii="Arial"/>
                                      <w:b/>
                                      <w:sz w:val="20"/>
                                    </w:rPr>
                                  </w:pPr>
                                </w:p>
                              </w:tc>
                              <w:tc>
                                <w:tcPr>
                                  <w:tcW w:w="2280" w:type="dxa"/>
                                  <w:tcBorders>
                                    <w:left w:val="single" w:sz="24" w:space="0" w:color="005244"/>
                                  </w:tcBorders>
                                </w:tcPr>
                                <w:p w:rsidR="00202326" w:rsidRDefault="00202326">
                                  <w:pPr>
                                    <w:pStyle w:val="TableParagraph"/>
                                    <w:spacing w:before="0"/>
                                    <w:rPr>
                                      <w:rFonts w:ascii="Times New Roman"/>
                                      <w:sz w:val="18"/>
                                    </w:rPr>
                                  </w:pPr>
                                </w:p>
                              </w:tc>
                            </w:tr>
                          </w:tbl>
                          <w:p w:rsidR="00202326" w:rsidRDefault="002023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left:0;text-align:left;margin-left:36pt;margin-top:24pt;width:132pt;height:74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0"/>
                        <w:gridCol w:w="2280"/>
                      </w:tblGrid>
                      <w:tr w:rsidR="00202326">
                        <w:trPr>
                          <w:trHeight w:val="9679"/>
                        </w:trPr>
                        <w:tc>
                          <w:tcPr>
                            <w:tcW w:w="360" w:type="dxa"/>
                            <w:tcBorders>
                              <w:right w:val="single" w:sz="24" w:space="0" w:color="005244"/>
                            </w:tcBorders>
                          </w:tcPr>
                          <w:p w:rsidR="00202326" w:rsidRDefault="00202326">
                            <w:pPr>
                              <w:pStyle w:val="TableParagraph"/>
                              <w:spacing w:before="0"/>
                              <w:rPr>
                                <w:rFonts w:ascii="Times New Roman"/>
                                <w:sz w:val="18"/>
                              </w:rPr>
                            </w:pPr>
                          </w:p>
                        </w:tc>
                        <w:tc>
                          <w:tcPr>
                            <w:tcW w:w="2280" w:type="dxa"/>
                            <w:tcBorders>
                              <w:left w:val="single" w:sz="24" w:space="0" w:color="005244"/>
                            </w:tcBorders>
                          </w:tcPr>
                          <w:p w:rsidR="00202326" w:rsidRDefault="00437B9B">
                            <w:pPr>
                              <w:pStyle w:val="TableParagraph"/>
                              <w:spacing w:before="78"/>
                              <w:ind w:left="329"/>
                              <w:rPr>
                                <w:sz w:val="18"/>
                              </w:rPr>
                            </w:pPr>
                            <w:r>
                              <w:rPr>
                                <w:color w:val="005244"/>
                                <w:w w:val="115"/>
                                <w:sz w:val="18"/>
                              </w:rPr>
                              <w:t>INNOVATIVE LAND</w:t>
                            </w:r>
                          </w:p>
                        </w:tc>
                      </w:tr>
                      <w:tr w:rsidR="00202326">
                        <w:trPr>
                          <w:trHeight w:val="3600"/>
                        </w:trPr>
                        <w:tc>
                          <w:tcPr>
                            <w:tcW w:w="2640" w:type="dxa"/>
                            <w:gridSpan w:val="2"/>
                          </w:tcPr>
                          <w:p w:rsidR="00202326" w:rsidRDefault="00202326">
                            <w:pPr>
                              <w:pStyle w:val="TableParagraph"/>
                              <w:spacing w:before="2"/>
                              <w:rPr>
                                <w:sz w:val="16"/>
                              </w:rPr>
                            </w:pPr>
                          </w:p>
                          <w:p w:rsidR="00202326" w:rsidRDefault="00437B9B">
                            <w:pPr>
                              <w:pStyle w:val="TableParagraph"/>
                              <w:spacing w:before="1" w:line="283" w:lineRule="auto"/>
                              <w:ind w:left="240" w:right="238"/>
                              <w:rPr>
                                <w:sz w:val="18"/>
                              </w:rPr>
                            </w:pPr>
                            <w:r>
                              <w:rPr>
                                <w:color w:val="005244"/>
                                <w:sz w:val="18"/>
                              </w:rPr>
                              <w:t xml:space="preserve">The lists of performance standards in section VI are not fixed lists, but instead suggestions of ideal content, and can be modified by the planning board after careful review. Once a fixed list is established, the total </w:t>
                            </w:r>
                            <w:proofErr w:type="spellStart"/>
                            <w:r>
                              <w:rPr>
                                <w:color w:val="005244"/>
                                <w:sz w:val="18"/>
                              </w:rPr>
                              <w:t>num</w:t>
                            </w:r>
                            <w:proofErr w:type="spellEnd"/>
                            <w:r>
                              <w:rPr>
                                <w:color w:val="005244"/>
                                <w:sz w:val="18"/>
                              </w:rPr>
                              <w:t xml:space="preserve">- </w:t>
                            </w:r>
                            <w:proofErr w:type="spellStart"/>
                            <w:r>
                              <w:rPr>
                                <w:color w:val="005244"/>
                                <w:sz w:val="18"/>
                              </w:rPr>
                              <w:t>ber</w:t>
                            </w:r>
                            <w:proofErr w:type="spellEnd"/>
                            <w:r>
                              <w:rPr>
                                <w:color w:val="005244"/>
                                <w:sz w:val="18"/>
                              </w:rPr>
                              <w:t xml:space="preserve"> of items on each list needs to be inserted into the score calculation text in this section and in section V.</w:t>
                            </w:r>
                          </w:p>
                        </w:tc>
                      </w:tr>
                      <w:tr w:rsidR="00202326">
                        <w:trPr>
                          <w:trHeight w:val="1600"/>
                        </w:trPr>
                        <w:tc>
                          <w:tcPr>
                            <w:tcW w:w="360" w:type="dxa"/>
                            <w:tcBorders>
                              <w:right w:val="single" w:sz="24" w:space="0" w:color="005244"/>
                            </w:tcBorders>
                          </w:tcPr>
                          <w:p w:rsidR="00202326" w:rsidRDefault="00202326">
                            <w:pPr>
                              <w:pStyle w:val="TableParagraph"/>
                              <w:spacing w:before="0"/>
                              <w:rPr>
                                <w:sz w:val="26"/>
                              </w:rPr>
                            </w:pPr>
                          </w:p>
                          <w:p w:rsidR="00202326" w:rsidRDefault="00202326">
                            <w:pPr>
                              <w:pStyle w:val="TableParagraph"/>
                              <w:spacing w:before="0"/>
                              <w:rPr>
                                <w:sz w:val="26"/>
                              </w:rPr>
                            </w:pPr>
                          </w:p>
                          <w:p w:rsidR="00202326" w:rsidRDefault="00202326">
                            <w:pPr>
                              <w:pStyle w:val="TableParagraph"/>
                              <w:spacing w:before="0"/>
                              <w:rPr>
                                <w:sz w:val="26"/>
                              </w:rPr>
                            </w:pPr>
                          </w:p>
                          <w:p w:rsidR="00202326" w:rsidRDefault="00202326">
                            <w:pPr>
                              <w:pStyle w:val="TableParagraph"/>
                              <w:spacing w:before="0"/>
                              <w:rPr>
                                <w:sz w:val="20"/>
                              </w:rPr>
                            </w:pPr>
                          </w:p>
                          <w:p w:rsidR="00202326" w:rsidRDefault="00202326">
                            <w:pPr>
                              <w:pStyle w:val="TableParagraph"/>
                              <w:spacing w:before="0"/>
                              <w:ind w:left="-52"/>
                              <w:rPr>
                                <w:rFonts w:ascii="Arial"/>
                                <w:b/>
                                <w:sz w:val="20"/>
                              </w:rPr>
                            </w:pPr>
                          </w:p>
                        </w:tc>
                        <w:tc>
                          <w:tcPr>
                            <w:tcW w:w="2280" w:type="dxa"/>
                            <w:tcBorders>
                              <w:left w:val="single" w:sz="24" w:space="0" w:color="005244"/>
                            </w:tcBorders>
                          </w:tcPr>
                          <w:p w:rsidR="00202326" w:rsidRDefault="00202326">
                            <w:pPr>
                              <w:pStyle w:val="TableParagraph"/>
                              <w:spacing w:before="0"/>
                              <w:rPr>
                                <w:rFonts w:ascii="Times New Roman"/>
                                <w:sz w:val="18"/>
                              </w:rPr>
                            </w:pPr>
                          </w:p>
                        </w:tc>
                      </w:tr>
                    </w:tbl>
                    <w:p w:rsidR="00202326" w:rsidRDefault="00202326">
                      <w:pPr>
                        <w:pStyle w:val="BodyText"/>
                      </w:pPr>
                    </w:p>
                  </w:txbxContent>
                </v:textbox>
                <w10:wrap anchorx="page" anchory="page"/>
              </v:shape>
            </w:pict>
          </mc:Fallback>
        </mc:AlternateContent>
      </w:r>
      <w:r>
        <w:rPr>
          <w:color w:val="005244"/>
          <w:w w:val="115"/>
          <w:sz w:val="18"/>
        </w:rPr>
        <w:t>USE PLANNING TECHNIQUES: A HANDBOOK FOR SUSTAINABLE DEVELOPMENT</w:t>
      </w:r>
    </w:p>
    <w:p w:rsidR="00202326" w:rsidRDefault="00202326">
      <w:pPr>
        <w:pStyle w:val="BodyText"/>
        <w:spacing w:before="7"/>
        <w:rPr>
          <w:sz w:val="27"/>
        </w:rPr>
      </w:pPr>
    </w:p>
    <w:p w:rsidR="00202326" w:rsidRDefault="00E301EF">
      <w:pPr>
        <w:pStyle w:val="BodyText"/>
        <w:ind w:left="3420"/>
      </w:pPr>
      <w:r w:rsidRPr="00E301EF">
        <w:rPr>
          <w:rFonts w:ascii="MS UI Gothic"/>
          <w:color w:val="231F20"/>
          <w:w w:val="125"/>
          <w:sz w:val="24"/>
        </w:rPr>
      </w:r>
      <w:r w:rsidR="00437B9B">
        <w:rPr>
          <w:rFonts w:ascii="MS UI Gothic"/>
          <w:color w:val="231F20"/>
          <w:w w:val="125"/>
          <w:sz w:val="24"/>
        </w:rPr>
        <w:t xml:space="preserve"> </w:t>
      </w:r>
      <w:r w:rsidR="00437B9B">
        <w:rPr>
          <w:color w:val="231F20"/>
          <w:w w:val="105"/>
        </w:rPr>
        <w:t>Air leakage tested to less than or equal to 0.25 ACH.</w:t>
      </w:r>
    </w:p>
    <w:p w:rsidR="00202326" w:rsidRDefault="00E301EF">
      <w:pPr>
        <w:pStyle w:val="BodyText"/>
        <w:spacing w:before="112"/>
        <w:ind w:left="3420"/>
      </w:pPr>
      <w:r w:rsidRPr="00E301EF">
        <w:rPr>
          <w:rFonts w:ascii="MS UI Gothic"/>
          <w:color w:val="231F20"/>
          <w:w w:val="125"/>
          <w:sz w:val="24"/>
        </w:rPr>
      </w:r>
      <w:r w:rsidR="00437B9B">
        <w:rPr>
          <w:rFonts w:ascii="MS UI Gothic"/>
          <w:color w:val="231F20"/>
          <w:w w:val="125"/>
          <w:sz w:val="24"/>
        </w:rPr>
        <w:t xml:space="preserve"> </w:t>
      </w:r>
      <w:r w:rsidR="00437B9B">
        <w:rPr>
          <w:color w:val="231F20"/>
          <w:w w:val="105"/>
        </w:rPr>
        <w:t>Windows exceed Energy Star criteria for Windows by at least 5 percent.</w:t>
      </w:r>
    </w:p>
    <w:p w:rsidR="00202326" w:rsidRDefault="00E301EF">
      <w:pPr>
        <w:pStyle w:val="BodyText"/>
        <w:spacing w:before="113" w:line="256" w:lineRule="auto"/>
        <w:ind w:left="3720" w:right="1111" w:hanging="300"/>
      </w:pPr>
      <w:r w:rsidRPr="00E301EF">
        <w:rPr>
          <w:rFonts w:ascii="MS UI Gothic"/>
          <w:color w:val="231F20"/>
          <w:w w:val="125"/>
          <w:sz w:val="24"/>
        </w:rPr>
      </w:r>
      <w:r w:rsidR="00437B9B">
        <w:rPr>
          <w:rFonts w:ascii="MS UI Gothic"/>
          <w:color w:val="231F20"/>
          <w:w w:val="125"/>
          <w:sz w:val="24"/>
        </w:rPr>
        <w:t xml:space="preserve"> </w:t>
      </w:r>
      <w:r w:rsidR="00437B9B">
        <w:rPr>
          <w:color w:val="231F20"/>
          <w:w w:val="105"/>
        </w:rPr>
        <w:t>Duct leakage is tested to less than or equal to 3.0 CFM25/100 square feet to the outdoors.</w:t>
      </w:r>
    </w:p>
    <w:p w:rsidR="00202326" w:rsidRDefault="00E301EF">
      <w:pPr>
        <w:pStyle w:val="BodyText"/>
        <w:spacing w:before="110" w:line="256" w:lineRule="auto"/>
        <w:ind w:left="3719" w:right="1130" w:hanging="300"/>
      </w:pPr>
      <w:r w:rsidRPr="00E301EF">
        <w:rPr>
          <w:rFonts w:ascii="MS UI Gothic"/>
          <w:color w:val="231F20"/>
          <w:w w:val="125"/>
          <w:sz w:val="24"/>
        </w:rPr>
      </w:r>
      <w:r w:rsidR="00437B9B">
        <w:rPr>
          <w:rFonts w:ascii="MS UI Gothic"/>
          <w:color w:val="231F20"/>
          <w:spacing w:val="-10"/>
          <w:w w:val="125"/>
          <w:sz w:val="24"/>
        </w:rPr>
        <w:t xml:space="preserve"> </w:t>
      </w:r>
      <w:r w:rsidR="00437B9B">
        <w:rPr>
          <w:color w:val="231F20"/>
          <w:w w:val="110"/>
        </w:rPr>
        <w:t>Heating</w:t>
      </w:r>
      <w:r w:rsidR="00437B9B">
        <w:rPr>
          <w:color w:val="231F20"/>
          <w:spacing w:val="-11"/>
          <w:w w:val="110"/>
        </w:rPr>
        <w:t xml:space="preserve"> </w:t>
      </w:r>
      <w:r w:rsidR="00437B9B">
        <w:rPr>
          <w:color w:val="231F20"/>
          <w:w w:val="110"/>
        </w:rPr>
        <w:t>and</w:t>
      </w:r>
      <w:r w:rsidR="00437B9B">
        <w:rPr>
          <w:color w:val="231F20"/>
          <w:spacing w:val="-10"/>
          <w:w w:val="110"/>
        </w:rPr>
        <w:t xml:space="preserve"> </w:t>
      </w:r>
      <w:r w:rsidR="00437B9B">
        <w:rPr>
          <w:color w:val="231F20"/>
          <w:w w:val="110"/>
        </w:rPr>
        <w:t>cooling</w:t>
      </w:r>
      <w:r w:rsidR="00437B9B">
        <w:rPr>
          <w:color w:val="231F20"/>
          <w:spacing w:val="-10"/>
          <w:w w:val="110"/>
        </w:rPr>
        <w:t xml:space="preserve"> </w:t>
      </w:r>
      <w:r w:rsidR="00437B9B">
        <w:rPr>
          <w:color w:val="231F20"/>
          <w:w w:val="110"/>
        </w:rPr>
        <w:t>systems</w:t>
      </w:r>
      <w:r w:rsidR="00437B9B">
        <w:rPr>
          <w:color w:val="231F20"/>
          <w:spacing w:val="-11"/>
          <w:w w:val="110"/>
        </w:rPr>
        <w:t xml:space="preserve"> </w:t>
      </w:r>
      <w:r w:rsidR="00437B9B">
        <w:rPr>
          <w:color w:val="231F20"/>
          <w:w w:val="110"/>
        </w:rPr>
        <w:t>meet</w:t>
      </w:r>
      <w:r w:rsidR="00437B9B">
        <w:rPr>
          <w:color w:val="231F20"/>
          <w:spacing w:val="-10"/>
          <w:w w:val="110"/>
        </w:rPr>
        <w:t xml:space="preserve"> </w:t>
      </w:r>
      <w:r w:rsidR="00437B9B">
        <w:rPr>
          <w:color w:val="231F20"/>
          <w:w w:val="110"/>
        </w:rPr>
        <w:t>or</w:t>
      </w:r>
      <w:r w:rsidR="00437B9B">
        <w:rPr>
          <w:color w:val="231F20"/>
          <w:spacing w:val="-10"/>
          <w:w w:val="110"/>
        </w:rPr>
        <w:t xml:space="preserve"> </w:t>
      </w:r>
      <w:r w:rsidR="00437B9B">
        <w:rPr>
          <w:color w:val="231F20"/>
          <w:w w:val="110"/>
        </w:rPr>
        <w:t>exceed</w:t>
      </w:r>
      <w:r w:rsidR="00437B9B">
        <w:rPr>
          <w:color w:val="231F20"/>
          <w:spacing w:val="-10"/>
          <w:w w:val="110"/>
        </w:rPr>
        <w:t xml:space="preserve"> </w:t>
      </w:r>
      <w:r w:rsidR="00437B9B">
        <w:rPr>
          <w:color w:val="231F20"/>
          <w:w w:val="110"/>
        </w:rPr>
        <w:t>Energy</w:t>
      </w:r>
      <w:r w:rsidR="00437B9B">
        <w:rPr>
          <w:color w:val="231F20"/>
          <w:spacing w:val="-11"/>
          <w:w w:val="110"/>
        </w:rPr>
        <w:t xml:space="preserve"> </w:t>
      </w:r>
      <w:r w:rsidR="00437B9B">
        <w:rPr>
          <w:color w:val="231F20"/>
          <w:w w:val="110"/>
        </w:rPr>
        <w:t>Star</w:t>
      </w:r>
      <w:r w:rsidR="00437B9B">
        <w:rPr>
          <w:color w:val="231F20"/>
          <w:spacing w:val="-10"/>
          <w:w w:val="110"/>
        </w:rPr>
        <w:t xml:space="preserve"> </w:t>
      </w:r>
      <w:r w:rsidR="00437B9B">
        <w:rPr>
          <w:color w:val="231F20"/>
          <w:w w:val="110"/>
        </w:rPr>
        <w:t>standards</w:t>
      </w:r>
      <w:r w:rsidR="00437B9B">
        <w:rPr>
          <w:color w:val="231F20"/>
          <w:spacing w:val="-10"/>
          <w:w w:val="110"/>
        </w:rPr>
        <w:t xml:space="preserve"> </w:t>
      </w:r>
      <w:r w:rsidR="00437B9B">
        <w:rPr>
          <w:color w:val="231F20"/>
          <w:w w:val="110"/>
        </w:rPr>
        <w:t>for</w:t>
      </w:r>
      <w:r w:rsidR="00437B9B">
        <w:rPr>
          <w:color w:val="231F20"/>
          <w:spacing w:val="-11"/>
          <w:w w:val="110"/>
        </w:rPr>
        <w:t xml:space="preserve"> </w:t>
      </w:r>
      <w:r w:rsidR="00437B9B">
        <w:rPr>
          <w:color w:val="231F20"/>
          <w:spacing w:val="-4"/>
          <w:w w:val="110"/>
        </w:rPr>
        <w:t xml:space="preserve">HVAC </w:t>
      </w:r>
      <w:r w:rsidR="00437B9B">
        <w:rPr>
          <w:color w:val="231F20"/>
          <w:w w:val="110"/>
        </w:rPr>
        <w:t>systems.</w:t>
      </w:r>
    </w:p>
    <w:p w:rsidR="00202326" w:rsidRDefault="00E301EF">
      <w:pPr>
        <w:pStyle w:val="BodyText"/>
        <w:spacing w:before="109"/>
        <w:ind w:left="3420"/>
      </w:pPr>
      <w:r w:rsidRPr="00E301EF">
        <w:rPr>
          <w:rFonts w:ascii="MS UI Gothic"/>
          <w:color w:val="231F20"/>
          <w:w w:val="125"/>
          <w:sz w:val="24"/>
        </w:rPr>
      </w:r>
      <w:r w:rsidR="00437B9B">
        <w:rPr>
          <w:rFonts w:ascii="MS UI Gothic"/>
          <w:color w:val="231F20"/>
          <w:w w:val="125"/>
          <w:sz w:val="24"/>
        </w:rPr>
        <w:t xml:space="preserve"> </w:t>
      </w:r>
      <w:r w:rsidR="00437B9B">
        <w:rPr>
          <w:color w:val="231F20"/>
          <w:w w:val="115"/>
        </w:rPr>
        <w:t>All appliances are certified Energy Star appliances.</w:t>
      </w:r>
    </w:p>
    <w:p w:rsidR="00202326" w:rsidRDefault="00E301EF">
      <w:pPr>
        <w:pStyle w:val="BodyText"/>
        <w:spacing w:before="113"/>
        <w:ind w:left="3420"/>
      </w:pPr>
      <w:r w:rsidRPr="00E301EF">
        <w:rPr>
          <w:rFonts w:ascii="MS UI Gothic"/>
          <w:color w:val="231F20"/>
          <w:w w:val="125"/>
          <w:sz w:val="24"/>
        </w:rPr>
      </w:r>
      <w:r w:rsidR="00437B9B">
        <w:rPr>
          <w:rFonts w:ascii="MS UI Gothic"/>
          <w:color w:val="231F20"/>
          <w:w w:val="125"/>
          <w:sz w:val="24"/>
        </w:rPr>
        <w:t xml:space="preserve"> </w:t>
      </w:r>
      <w:r w:rsidR="00437B9B">
        <w:rPr>
          <w:color w:val="231F20"/>
          <w:w w:val="110"/>
        </w:rPr>
        <w:t>All installed lighting fixtures use energy efficient fixtures and controls.</w:t>
      </w:r>
    </w:p>
    <w:p w:rsidR="00202326" w:rsidRDefault="00E301EF">
      <w:pPr>
        <w:spacing w:before="112" w:line="242" w:lineRule="auto"/>
        <w:ind w:left="3719" w:right="1510" w:hanging="300"/>
        <w:rPr>
          <w:sz w:val="20"/>
        </w:rPr>
      </w:pPr>
      <w:r w:rsidRPr="00E301EF">
        <w:rPr>
          <w:rFonts w:ascii="MS UI Gothic"/>
          <w:color w:val="231F20"/>
          <w:w w:val="125"/>
          <w:sz w:val="24"/>
        </w:rPr>
      </w:r>
      <w:r w:rsidR="00437B9B">
        <w:rPr>
          <w:rFonts w:ascii="MS UI Gothic"/>
          <w:color w:val="231F20"/>
          <w:w w:val="125"/>
          <w:sz w:val="24"/>
        </w:rPr>
        <w:t xml:space="preserve"> </w:t>
      </w:r>
      <w:r w:rsidR="00437B9B">
        <w:rPr>
          <w:color w:val="231F20"/>
          <w:sz w:val="20"/>
        </w:rPr>
        <w:t>The house perimeter and gross area are smaller than the local averages as determined</w:t>
      </w:r>
      <w:r w:rsidR="00437B9B">
        <w:rPr>
          <w:color w:val="231F20"/>
          <w:spacing w:val="-18"/>
          <w:sz w:val="20"/>
        </w:rPr>
        <w:t xml:space="preserve"> </w:t>
      </w:r>
      <w:r w:rsidR="00437B9B">
        <w:rPr>
          <w:color w:val="231F20"/>
          <w:sz w:val="20"/>
        </w:rPr>
        <w:t>by</w:t>
      </w:r>
      <w:r w:rsidR="00437B9B">
        <w:rPr>
          <w:color w:val="231F20"/>
          <w:spacing w:val="-18"/>
          <w:sz w:val="20"/>
        </w:rPr>
        <w:t xml:space="preserve"> </w:t>
      </w:r>
      <w:r w:rsidR="00437B9B">
        <w:rPr>
          <w:color w:val="231F20"/>
          <w:sz w:val="20"/>
        </w:rPr>
        <w:t>the</w:t>
      </w:r>
      <w:r w:rsidR="00437B9B">
        <w:rPr>
          <w:color w:val="231F20"/>
          <w:spacing w:val="-17"/>
          <w:sz w:val="20"/>
        </w:rPr>
        <w:t xml:space="preserve"> </w:t>
      </w:r>
      <w:r w:rsidR="00437B9B">
        <w:rPr>
          <w:color w:val="231F20"/>
          <w:sz w:val="20"/>
        </w:rPr>
        <w:t>[</w:t>
      </w:r>
      <w:r w:rsidR="00437B9B">
        <w:rPr>
          <w:rFonts w:ascii="Palatino Linotype"/>
          <w:i/>
          <w:color w:val="231F20"/>
          <w:sz w:val="20"/>
        </w:rPr>
        <w:t>Community</w:t>
      </w:r>
      <w:r w:rsidR="00437B9B">
        <w:rPr>
          <w:rFonts w:ascii="Palatino Linotype"/>
          <w:i/>
          <w:color w:val="231F20"/>
          <w:spacing w:val="-23"/>
          <w:sz w:val="20"/>
        </w:rPr>
        <w:t xml:space="preserve"> </w:t>
      </w:r>
      <w:r w:rsidR="00437B9B">
        <w:rPr>
          <w:rFonts w:ascii="Palatino Linotype"/>
          <w:i/>
          <w:color w:val="231F20"/>
          <w:sz w:val="20"/>
        </w:rPr>
        <w:t>Building</w:t>
      </w:r>
      <w:r w:rsidR="00437B9B">
        <w:rPr>
          <w:rFonts w:ascii="Palatino Linotype"/>
          <w:i/>
          <w:color w:val="231F20"/>
          <w:spacing w:val="-22"/>
          <w:sz w:val="20"/>
        </w:rPr>
        <w:t xml:space="preserve"> </w:t>
      </w:r>
      <w:r w:rsidR="00437B9B">
        <w:rPr>
          <w:rFonts w:ascii="Palatino Linotype"/>
          <w:i/>
          <w:color w:val="231F20"/>
          <w:sz w:val="20"/>
        </w:rPr>
        <w:t>Inspector/Code</w:t>
      </w:r>
      <w:r w:rsidR="00437B9B">
        <w:rPr>
          <w:rFonts w:ascii="Palatino Linotype"/>
          <w:i/>
          <w:color w:val="231F20"/>
          <w:spacing w:val="-23"/>
          <w:sz w:val="20"/>
        </w:rPr>
        <w:t xml:space="preserve"> </w:t>
      </w:r>
      <w:r w:rsidR="00437B9B">
        <w:rPr>
          <w:rFonts w:ascii="Palatino Linotype"/>
          <w:i/>
          <w:color w:val="231F20"/>
          <w:sz w:val="20"/>
        </w:rPr>
        <w:t>Enforcement</w:t>
      </w:r>
      <w:r w:rsidR="00437B9B">
        <w:rPr>
          <w:rFonts w:ascii="Palatino Linotype"/>
          <w:i/>
          <w:color w:val="231F20"/>
          <w:spacing w:val="-22"/>
          <w:sz w:val="20"/>
        </w:rPr>
        <w:t xml:space="preserve"> </w:t>
      </w:r>
      <w:r w:rsidR="00437B9B">
        <w:rPr>
          <w:rFonts w:ascii="Palatino Linotype"/>
          <w:i/>
          <w:color w:val="231F20"/>
          <w:sz w:val="20"/>
        </w:rPr>
        <w:t>Officer</w:t>
      </w:r>
      <w:r w:rsidR="00437B9B">
        <w:rPr>
          <w:color w:val="231F20"/>
          <w:sz w:val="20"/>
        </w:rPr>
        <w:t>].</w:t>
      </w:r>
    </w:p>
    <w:p w:rsidR="00202326" w:rsidRDefault="00437B9B">
      <w:pPr>
        <w:spacing w:before="147" w:line="249" w:lineRule="auto"/>
        <w:ind w:left="3239" w:right="1111"/>
        <w:rPr>
          <w:rFonts w:ascii="Palatino Linotype"/>
          <w:i/>
          <w:sz w:val="20"/>
        </w:rPr>
      </w:pPr>
      <w:r>
        <w:rPr>
          <w:color w:val="231F20"/>
          <w:sz w:val="20"/>
        </w:rPr>
        <w:t>Score: the total number of checkmarks out of a possible [</w:t>
      </w:r>
      <w:r>
        <w:rPr>
          <w:rFonts w:ascii="Palatino Linotype"/>
          <w:i/>
          <w:color w:val="231F20"/>
          <w:sz w:val="20"/>
        </w:rPr>
        <w:t>insert the total number of checklist items in sections VI.B</w:t>
      </w:r>
      <w:r>
        <w:rPr>
          <w:color w:val="231F20"/>
          <w:sz w:val="20"/>
        </w:rPr>
        <w:t>]</w:t>
      </w:r>
      <w:r>
        <w:rPr>
          <w:rFonts w:ascii="Palatino Linotype"/>
          <w:i/>
          <w:color w:val="231F20"/>
          <w:sz w:val="20"/>
        </w:rPr>
        <w:t>.</w:t>
      </w:r>
    </w:p>
    <w:p w:rsidR="00202326" w:rsidRDefault="00437B9B">
      <w:pPr>
        <w:pStyle w:val="ListParagraph"/>
        <w:numPr>
          <w:ilvl w:val="1"/>
          <w:numId w:val="8"/>
        </w:numPr>
        <w:tabs>
          <w:tab w:val="left" w:pos="3720"/>
        </w:tabs>
        <w:spacing w:before="159" w:line="276" w:lineRule="auto"/>
        <w:ind w:left="3719" w:right="1144"/>
        <w:rPr>
          <w:color w:val="231F20"/>
          <w:sz w:val="20"/>
        </w:rPr>
      </w:pPr>
      <w:r>
        <w:rPr>
          <w:color w:val="231F20"/>
          <w:w w:val="105"/>
          <w:sz w:val="20"/>
        </w:rPr>
        <w:t xml:space="preserve">All non-residential construction applicants for new construction and </w:t>
      </w:r>
      <w:proofErr w:type="spellStart"/>
      <w:r>
        <w:rPr>
          <w:color w:val="231F20"/>
          <w:w w:val="105"/>
          <w:sz w:val="20"/>
        </w:rPr>
        <w:t>substan</w:t>
      </w:r>
      <w:proofErr w:type="spellEnd"/>
      <w:r>
        <w:rPr>
          <w:color w:val="231F20"/>
          <w:w w:val="105"/>
          <w:sz w:val="20"/>
        </w:rPr>
        <w:t xml:space="preserve">- </w:t>
      </w:r>
      <w:proofErr w:type="spellStart"/>
      <w:r>
        <w:rPr>
          <w:color w:val="231F20"/>
          <w:w w:val="105"/>
          <w:sz w:val="20"/>
        </w:rPr>
        <w:t>tial</w:t>
      </w:r>
      <w:proofErr w:type="spellEnd"/>
      <w:r>
        <w:rPr>
          <w:color w:val="231F20"/>
          <w:w w:val="105"/>
          <w:sz w:val="20"/>
        </w:rPr>
        <w:t xml:space="preserve"> improvements to existing structures should consider the following </w:t>
      </w:r>
      <w:proofErr w:type="spellStart"/>
      <w:r>
        <w:rPr>
          <w:color w:val="231F20"/>
          <w:w w:val="105"/>
          <w:sz w:val="20"/>
        </w:rPr>
        <w:t>addi</w:t>
      </w:r>
      <w:proofErr w:type="spellEnd"/>
      <w:r>
        <w:rPr>
          <w:color w:val="231F20"/>
          <w:w w:val="105"/>
          <w:sz w:val="20"/>
        </w:rPr>
        <w:t xml:space="preserve">- </w:t>
      </w:r>
      <w:proofErr w:type="spellStart"/>
      <w:r>
        <w:rPr>
          <w:color w:val="231F20"/>
          <w:w w:val="105"/>
          <w:sz w:val="20"/>
        </w:rPr>
        <w:t>tional</w:t>
      </w:r>
      <w:proofErr w:type="spellEnd"/>
      <w:r>
        <w:rPr>
          <w:color w:val="231F20"/>
          <w:w w:val="105"/>
          <w:sz w:val="20"/>
        </w:rPr>
        <w:t xml:space="preserve"> methods to achieve energy efficiency. Applicants should check off all energy efficient principles on this list that are utilized in the proposal. All sub- division</w:t>
      </w:r>
      <w:r>
        <w:rPr>
          <w:color w:val="231F20"/>
          <w:spacing w:val="-8"/>
          <w:w w:val="105"/>
          <w:sz w:val="20"/>
        </w:rPr>
        <w:t xml:space="preserve"> </w:t>
      </w:r>
      <w:r>
        <w:rPr>
          <w:color w:val="231F20"/>
          <w:w w:val="105"/>
          <w:sz w:val="20"/>
        </w:rPr>
        <w:t>plan</w:t>
      </w:r>
      <w:r>
        <w:rPr>
          <w:color w:val="231F20"/>
          <w:spacing w:val="-7"/>
          <w:w w:val="105"/>
          <w:sz w:val="20"/>
        </w:rPr>
        <w:t xml:space="preserve"> </w:t>
      </w:r>
      <w:r>
        <w:rPr>
          <w:color w:val="231F20"/>
          <w:w w:val="105"/>
          <w:sz w:val="20"/>
        </w:rPr>
        <w:t>and</w:t>
      </w:r>
      <w:r>
        <w:rPr>
          <w:color w:val="231F20"/>
          <w:spacing w:val="-8"/>
          <w:w w:val="105"/>
          <w:sz w:val="20"/>
        </w:rPr>
        <w:t xml:space="preserve"> </w:t>
      </w:r>
      <w:r>
        <w:rPr>
          <w:color w:val="231F20"/>
          <w:w w:val="105"/>
          <w:sz w:val="20"/>
        </w:rPr>
        <w:t>site</w:t>
      </w:r>
      <w:r>
        <w:rPr>
          <w:color w:val="231F20"/>
          <w:spacing w:val="-7"/>
          <w:w w:val="105"/>
          <w:sz w:val="20"/>
        </w:rPr>
        <w:t xml:space="preserve"> </w:t>
      </w:r>
      <w:r>
        <w:rPr>
          <w:color w:val="231F20"/>
          <w:w w:val="105"/>
          <w:sz w:val="20"/>
        </w:rPr>
        <w:t>plan</w:t>
      </w:r>
      <w:r>
        <w:rPr>
          <w:color w:val="231F20"/>
          <w:spacing w:val="-8"/>
          <w:w w:val="105"/>
          <w:sz w:val="20"/>
        </w:rPr>
        <w:t xml:space="preserve"> </w:t>
      </w:r>
      <w:r>
        <w:rPr>
          <w:color w:val="231F20"/>
          <w:w w:val="105"/>
          <w:sz w:val="20"/>
        </w:rPr>
        <w:t>applications</w:t>
      </w:r>
      <w:r>
        <w:rPr>
          <w:color w:val="231F20"/>
          <w:spacing w:val="-7"/>
          <w:w w:val="105"/>
          <w:sz w:val="20"/>
        </w:rPr>
        <w:t xml:space="preserve"> </w:t>
      </w:r>
      <w:r>
        <w:rPr>
          <w:color w:val="231F20"/>
          <w:w w:val="105"/>
          <w:sz w:val="20"/>
        </w:rPr>
        <w:t>must</w:t>
      </w:r>
      <w:r>
        <w:rPr>
          <w:color w:val="231F20"/>
          <w:spacing w:val="-8"/>
          <w:w w:val="105"/>
          <w:sz w:val="20"/>
        </w:rPr>
        <w:t xml:space="preserve"> </w:t>
      </w:r>
      <w:r>
        <w:rPr>
          <w:color w:val="231F20"/>
          <w:w w:val="105"/>
          <w:sz w:val="20"/>
        </w:rPr>
        <w:t>document</w:t>
      </w:r>
      <w:r>
        <w:rPr>
          <w:color w:val="231F20"/>
          <w:spacing w:val="-7"/>
          <w:w w:val="105"/>
          <w:sz w:val="20"/>
        </w:rPr>
        <w:t xml:space="preserve"> </w:t>
      </w:r>
      <w:r>
        <w:rPr>
          <w:color w:val="231F20"/>
          <w:w w:val="105"/>
          <w:sz w:val="20"/>
        </w:rPr>
        <w:t>that</w:t>
      </w:r>
      <w:r>
        <w:rPr>
          <w:color w:val="231F20"/>
          <w:spacing w:val="-8"/>
          <w:w w:val="105"/>
          <w:sz w:val="20"/>
        </w:rPr>
        <w:t xml:space="preserve"> </w:t>
      </w:r>
      <w:r>
        <w:rPr>
          <w:color w:val="231F20"/>
          <w:w w:val="105"/>
          <w:sz w:val="20"/>
        </w:rPr>
        <w:t>these</w:t>
      </w:r>
      <w:r>
        <w:rPr>
          <w:color w:val="231F20"/>
          <w:spacing w:val="-7"/>
          <w:w w:val="105"/>
          <w:sz w:val="20"/>
        </w:rPr>
        <w:t xml:space="preserve"> </w:t>
      </w:r>
      <w:r>
        <w:rPr>
          <w:color w:val="231F20"/>
          <w:w w:val="105"/>
          <w:sz w:val="20"/>
        </w:rPr>
        <w:t>check</w:t>
      </w:r>
      <w:r>
        <w:rPr>
          <w:color w:val="231F20"/>
          <w:spacing w:val="-8"/>
          <w:w w:val="105"/>
          <w:sz w:val="20"/>
        </w:rPr>
        <w:t xml:space="preserve"> </w:t>
      </w:r>
      <w:r>
        <w:rPr>
          <w:color w:val="231F20"/>
          <w:w w:val="105"/>
          <w:sz w:val="20"/>
        </w:rPr>
        <w:t>points have been included in the design, and be certified by a registered architect or engineer or other qualified third party testing</w:t>
      </w:r>
      <w:r>
        <w:rPr>
          <w:color w:val="231F20"/>
          <w:spacing w:val="1"/>
          <w:w w:val="105"/>
          <w:sz w:val="20"/>
        </w:rPr>
        <w:t xml:space="preserve"> </w:t>
      </w:r>
      <w:r>
        <w:rPr>
          <w:color w:val="231F20"/>
          <w:spacing w:val="-3"/>
          <w:w w:val="105"/>
          <w:sz w:val="20"/>
        </w:rPr>
        <w:t>entity.</w:t>
      </w:r>
    </w:p>
    <w:p w:rsidR="00202326" w:rsidRDefault="00437B9B">
      <w:pPr>
        <w:pStyle w:val="Heading3"/>
        <w:ind w:left="3419"/>
      </w:pPr>
      <w:r>
        <w:rPr>
          <w:color w:val="231F20"/>
        </w:rPr>
        <w:t>Check all those that have been incorporated in this application:</w:t>
      </w:r>
    </w:p>
    <w:p w:rsidR="00202326" w:rsidRDefault="00E301EF">
      <w:pPr>
        <w:pStyle w:val="BodyText"/>
        <w:spacing w:before="120" w:line="256" w:lineRule="auto"/>
        <w:ind w:left="3719" w:right="1202" w:hanging="300"/>
      </w:pPr>
      <w:r w:rsidRPr="00E301EF">
        <w:rPr>
          <w:rFonts w:ascii="MS UI Gothic"/>
          <w:color w:val="231F20"/>
          <w:w w:val="125"/>
          <w:sz w:val="24"/>
        </w:rPr>
      </w:r>
      <w:r w:rsidR="00437B9B">
        <w:rPr>
          <w:rFonts w:ascii="MS UI Gothic"/>
          <w:color w:val="231F20"/>
          <w:w w:val="125"/>
          <w:sz w:val="24"/>
        </w:rPr>
        <w:t xml:space="preserve"> </w:t>
      </w:r>
      <w:r w:rsidR="00437B9B">
        <w:rPr>
          <w:color w:val="231F20"/>
          <w:w w:val="105"/>
        </w:rPr>
        <w:t>Incorporate day lighting as much as possible based on the structure typology to reduce demand for electric lighting fixtures.</w:t>
      </w:r>
    </w:p>
    <w:p w:rsidR="00202326" w:rsidRDefault="00E301EF">
      <w:pPr>
        <w:pStyle w:val="BodyText"/>
        <w:spacing w:before="110" w:line="256" w:lineRule="auto"/>
        <w:ind w:left="3719" w:right="1205" w:hanging="300"/>
      </w:pPr>
      <w:r w:rsidRPr="00E301EF">
        <w:rPr>
          <w:rFonts w:ascii="MS UI Gothic"/>
          <w:color w:val="231F20"/>
          <w:w w:val="125"/>
          <w:sz w:val="24"/>
        </w:rPr>
      </w:r>
      <w:r w:rsidR="00437B9B">
        <w:rPr>
          <w:rFonts w:ascii="MS UI Gothic"/>
          <w:color w:val="231F20"/>
          <w:spacing w:val="-12"/>
          <w:w w:val="125"/>
          <w:sz w:val="24"/>
        </w:rPr>
        <w:t xml:space="preserve"> </w:t>
      </w:r>
      <w:r w:rsidR="00437B9B">
        <w:rPr>
          <w:color w:val="231F20"/>
          <w:w w:val="110"/>
        </w:rPr>
        <w:t>Utilize</w:t>
      </w:r>
      <w:r w:rsidR="00437B9B">
        <w:rPr>
          <w:color w:val="231F20"/>
          <w:spacing w:val="-11"/>
          <w:w w:val="110"/>
        </w:rPr>
        <w:t xml:space="preserve"> </w:t>
      </w:r>
      <w:r w:rsidR="00437B9B">
        <w:rPr>
          <w:color w:val="231F20"/>
          <w:w w:val="110"/>
        </w:rPr>
        <w:t>appropriate</w:t>
      </w:r>
      <w:r w:rsidR="00437B9B">
        <w:rPr>
          <w:color w:val="231F20"/>
          <w:spacing w:val="-11"/>
          <w:w w:val="110"/>
        </w:rPr>
        <w:t xml:space="preserve"> </w:t>
      </w:r>
      <w:r w:rsidR="00437B9B">
        <w:rPr>
          <w:color w:val="231F20"/>
          <w:w w:val="110"/>
        </w:rPr>
        <w:t>window</w:t>
      </w:r>
      <w:r w:rsidR="00437B9B">
        <w:rPr>
          <w:color w:val="231F20"/>
          <w:spacing w:val="-11"/>
          <w:w w:val="110"/>
        </w:rPr>
        <w:t xml:space="preserve"> </w:t>
      </w:r>
      <w:proofErr w:type="spellStart"/>
      <w:r w:rsidR="00437B9B">
        <w:rPr>
          <w:color w:val="231F20"/>
          <w:w w:val="110"/>
        </w:rPr>
        <w:t>glazings</w:t>
      </w:r>
      <w:proofErr w:type="spellEnd"/>
      <w:r w:rsidR="00437B9B">
        <w:rPr>
          <w:color w:val="231F20"/>
          <w:spacing w:val="-11"/>
          <w:w w:val="110"/>
        </w:rPr>
        <w:t xml:space="preserve"> </w:t>
      </w:r>
      <w:r w:rsidR="00437B9B">
        <w:rPr>
          <w:color w:val="231F20"/>
          <w:w w:val="110"/>
        </w:rPr>
        <w:t>with</w:t>
      </w:r>
      <w:r w:rsidR="00437B9B">
        <w:rPr>
          <w:color w:val="231F20"/>
          <w:spacing w:val="-11"/>
          <w:w w:val="110"/>
        </w:rPr>
        <w:t xml:space="preserve"> </w:t>
      </w:r>
      <w:proofErr w:type="gramStart"/>
      <w:r w:rsidR="00437B9B">
        <w:rPr>
          <w:color w:val="231F20"/>
          <w:w w:val="110"/>
        </w:rPr>
        <w:t>low</w:t>
      </w:r>
      <w:proofErr w:type="gramEnd"/>
      <w:r w:rsidR="00437B9B">
        <w:rPr>
          <w:color w:val="231F20"/>
          <w:w w:val="110"/>
        </w:rPr>
        <w:t>-E</w:t>
      </w:r>
      <w:r w:rsidR="00437B9B">
        <w:rPr>
          <w:color w:val="231F20"/>
          <w:spacing w:val="-11"/>
          <w:w w:val="110"/>
        </w:rPr>
        <w:t xml:space="preserve"> </w:t>
      </w:r>
      <w:r w:rsidR="00437B9B">
        <w:rPr>
          <w:color w:val="231F20"/>
          <w:w w:val="110"/>
        </w:rPr>
        <w:t>coatings</w:t>
      </w:r>
      <w:r w:rsidR="00437B9B">
        <w:rPr>
          <w:color w:val="231F20"/>
          <w:spacing w:val="-11"/>
          <w:w w:val="110"/>
        </w:rPr>
        <w:t xml:space="preserve"> </w:t>
      </w:r>
      <w:r w:rsidR="00437B9B">
        <w:rPr>
          <w:color w:val="231F20"/>
          <w:w w:val="110"/>
        </w:rPr>
        <w:t>and</w:t>
      </w:r>
      <w:r w:rsidR="00437B9B">
        <w:rPr>
          <w:color w:val="231F20"/>
          <w:spacing w:val="-11"/>
          <w:w w:val="110"/>
        </w:rPr>
        <w:t xml:space="preserve"> </w:t>
      </w:r>
      <w:r w:rsidR="00437B9B">
        <w:rPr>
          <w:color w:val="231F20"/>
          <w:w w:val="110"/>
        </w:rPr>
        <w:t>high</w:t>
      </w:r>
      <w:r w:rsidR="00437B9B">
        <w:rPr>
          <w:color w:val="231F20"/>
          <w:spacing w:val="-11"/>
          <w:w w:val="110"/>
        </w:rPr>
        <w:t xml:space="preserve"> </w:t>
      </w:r>
      <w:r w:rsidR="00437B9B">
        <w:rPr>
          <w:color w:val="231F20"/>
          <w:w w:val="110"/>
        </w:rPr>
        <w:t>R-value</w:t>
      </w:r>
      <w:r w:rsidR="00437B9B">
        <w:rPr>
          <w:color w:val="231F20"/>
          <w:spacing w:val="-11"/>
          <w:w w:val="110"/>
        </w:rPr>
        <w:t xml:space="preserve"> </w:t>
      </w:r>
      <w:r w:rsidR="00437B9B">
        <w:rPr>
          <w:color w:val="231F20"/>
          <w:w w:val="110"/>
        </w:rPr>
        <w:t>or low U-factor</w:t>
      </w:r>
      <w:r w:rsidR="00437B9B">
        <w:rPr>
          <w:color w:val="231F20"/>
          <w:spacing w:val="11"/>
          <w:w w:val="110"/>
        </w:rPr>
        <w:t xml:space="preserve"> </w:t>
      </w:r>
      <w:r w:rsidR="00437B9B">
        <w:rPr>
          <w:color w:val="231F20"/>
          <w:w w:val="110"/>
        </w:rPr>
        <w:t>ratings.</w:t>
      </w:r>
    </w:p>
    <w:p w:rsidR="00202326" w:rsidRDefault="00437B9B">
      <w:pPr>
        <w:pStyle w:val="BodyText"/>
        <w:spacing w:before="109" w:line="256" w:lineRule="auto"/>
        <w:ind w:left="3719" w:right="1528" w:hanging="300"/>
      </w:pPr>
      <w:r>
        <w:rPr>
          <w:noProof/>
        </w:rPr>
        <w:drawing>
          <wp:anchor distT="0" distB="0" distL="0" distR="0" simplePos="0" relativeHeight="251682816" behindDoc="0" locked="0" layoutInCell="1" allowOverlap="1">
            <wp:simplePos x="0" y="0"/>
            <wp:positionH relativeFrom="page">
              <wp:posOffset>295363</wp:posOffset>
            </wp:positionH>
            <wp:positionV relativeFrom="paragraph">
              <wp:posOffset>424999</wp:posOffset>
            </wp:positionV>
            <wp:extent cx="1892300" cy="2501900"/>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30" cstate="print"/>
                    <a:stretch>
                      <a:fillRect/>
                    </a:stretch>
                  </pic:blipFill>
                  <pic:spPr>
                    <a:xfrm>
                      <a:off x="0" y="0"/>
                      <a:ext cx="1892300" cy="2501900"/>
                    </a:xfrm>
                    <a:prstGeom prst="rect">
                      <a:avLst/>
                    </a:prstGeom>
                  </pic:spPr>
                </pic:pic>
              </a:graphicData>
            </a:graphic>
          </wp:anchor>
        </w:drawing>
      </w:r>
      <w:r w:rsidR="00E301EF" w:rsidRPr="00E301EF">
        <w:rPr>
          <w:rFonts w:ascii="MS UI Gothic"/>
          <w:color w:val="231F20"/>
          <w:w w:val="125"/>
          <w:sz w:val="24"/>
        </w:rPr>
      </w:r>
      <w:r>
        <w:rPr>
          <w:rFonts w:ascii="MS UI Gothic"/>
          <w:color w:val="231F20"/>
          <w:spacing w:val="-20"/>
          <w:w w:val="125"/>
          <w:sz w:val="24"/>
        </w:rPr>
        <w:t xml:space="preserve"> </w:t>
      </w:r>
      <w:r>
        <w:rPr>
          <w:color w:val="231F20"/>
          <w:w w:val="110"/>
        </w:rPr>
        <w:t>Optimizes</w:t>
      </w:r>
      <w:r>
        <w:rPr>
          <w:color w:val="231F20"/>
          <w:spacing w:val="-15"/>
          <w:w w:val="110"/>
        </w:rPr>
        <w:t xml:space="preserve"> </w:t>
      </w:r>
      <w:r>
        <w:rPr>
          <w:color w:val="231F20"/>
          <w:w w:val="110"/>
        </w:rPr>
        <w:t>the</w:t>
      </w:r>
      <w:r>
        <w:rPr>
          <w:color w:val="231F20"/>
          <w:spacing w:val="-16"/>
          <w:w w:val="110"/>
        </w:rPr>
        <w:t xml:space="preserve"> </w:t>
      </w:r>
      <w:r>
        <w:rPr>
          <w:color w:val="231F20"/>
          <w:w w:val="110"/>
        </w:rPr>
        <w:t>electrical</w:t>
      </w:r>
      <w:r>
        <w:rPr>
          <w:color w:val="231F20"/>
          <w:spacing w:val="-15"/>
          <w:w w:val="110"/>
        </w:rPr>
        <w:t xml:space="preserve"> </w:t>
      </w:r>
      <w:r>
        <w:rPr>
          <w:color w:val="231F20"/>
          <w:w w:val="110"/>
        </w:rPr>
        <w:t>lighting</w:t>
      </w:r>
      <w:r>
        <w:rPr>
          <w:color w:val="231F20"/>
          <w:spacing w:val="-15"/>
          <w:w w:val="110"/>
        </w:rPr>
        <w:t xml:space="preserve"> </w:t>
      </w:r>
      <w:r>
        <w:rPr>
          <w:color w:val="231F20"/>
          <w:w w:val="110"/>
        </w:rPr>
        <w:t>design</w:t>
      </w:r>
      <w:r>
        <w:rPr>
          <w:color w:val="231F20"/>
          <w:spacing w:val="-15"/>
          <w:w w:val="110"/>
        </w:rPr>
        <w:t xml:space="preserve"> </w:t>
      </w:r>
      <w:r>
        <w:rPr>
          <w:color w:val="231F20"/>
          <w:w w:val="110"/>
        </w:rPr>
        <w:t>to</w:t>
      </w:r>
      <w:r>
        <w:rPr>
          <w:color w:val="231F20"/>
          <w:spacing w:val="-15"/>
          <w:w w:val="110"/>
        </w:rPr>
        <w:t xml:space="preserve"> </w:t>
      </w:r>
      <w:r>
        <w:rPr>
          <w:color w:val="231F20"/>
          <w:w w:val="110"/>
        </w:rPr>
        <w:t>minimize</w:t>
      </w:r>
      <w:r>
        <w:rPr>
          <w:color w:val="231F20"/>
          <w:spacing w:val="-15"/>
          <w:w w:val="110"/>
        </w:rPr>
        <w:t xml:space="preserve"> </w:t>
      </w:r>
      <w:r>
        <w:rPr>
          <w:color w:val="231F20"/>
          <w:w w:val="110"/>
        </w:rPr>
        <w:t>the</w:t>
      </w:r>
      <w:r>
        <w:rPr>
          <w:color w:val="231F20"/>
          <w:spacing w:val="-15"/>
          <w:w w:val="110"/>
        </w:rPr>
        <w:t xml:space="preserve"> </w:t>
      </w:r>
      <w:r>
        <w:rPr>
          <w:color w:val="231F20"/>
          <w:w w:val="110"/>
        </w:rPr>
        <w:t>need</w:t>
      </w:r>
      <w:r>
        <w:rPr>
          <w:color w:val="231F20"/>
          <w:spacing w:val="-15"/>
          <w:w w:val="110"/>
        </w:rPr>
        <w:t xml:space="preserve"> </w:t>
      </w:r>
      <w:r>
        <w:rPr>
          <w:color w:val="231F20"/>
          <w:w w:val="110"/>
        </w:rPr>
        <w:t>for</w:t>
      </w:r>
      <w:r>
        <w:rPr>
          <w:color w:val="231F20"/>
          <w:spacing w:val="-16"/>
          <w:w w:val="110"/>
        </w:rPr>
        <w:t xml:space="preserve"> </w:t>
      </w:r>
      <w:r>
        <w:rPr>
          <w:color w:val="231F20"/>
          <w:w w:val="110"/>
        </w:rPr>
        <w:t>artificial lighting.</w:t>
      </w:r>
    </w:p>
    <w:p w:rsidR="00202326" w:rsidRDefault="00437B9B">
      <w:pPr>
        <w:pStyle w:val="BodyText"/>
        <w:spacing w:before="110"/>
        <w:ind w:left="3420"/>
      </w:pPr>
      <w:r>
        <w:rPr>
          <w:noProof/>
        </w:rPr>
        <mc:AlternateContent>
          <mc:Choice Requires="wps">
            <w:drawing>
              <wp:anchor distT="0" distB="0" distL="114300" distR="114300" simplePos="0" relativeHeight="251683840" behindDoc="0" locked="0" layoutInCell="1" allowOverlap="1">
                <wp:simplePos x="0" y="0"/>
                <wp:positionH relativeFrom="page">
                  <wp:posOffset>457200</wp:posOffset>
                </wp:positionH>
                <wp:positionV relativeFrom="paragraph">
                  <wp:posOffset>34925</wp:posOffset>
                </wp:positionV>
                <wp:extent cx="1676400" cy="22860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86000"/>
                        </a:xfrm>
                        <a:prstGeom prst="rect">
                          <a:avLst/>
                        </a:prstGeom>
                        <a:solidFill>
                          <a:srgbClr val="C7D6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A48E7" id="Rectangle 4" o:spid="_x0000_s1026" style="position:absolute;margin-left:36pt;margin-top:2.75pt;width:132pt;height:18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" fillcolor="#c7d6d3" stroked="f">
                <w10:wrap anchorx="page"/>
              </v:rect>
            </w:pict>
          </mc:Fallback>
        </mc:AlternateContent>
      </w:r>
      <w:r w:rsidR="00E301EF" w:rsidRPr="00E301EF">
        <w:rPr>
          <w:rFonts w:ascii="MS UI Gothic"/>
          <w:color w:val="231F20"/>
          <w:w w:val="125"/>
          <w:sz w:val="24"/>
        </w:rPr>
      </w:r>
      <w:r>
        <w:rPr>
          <w:rFonts w:ascii="MS UI Gothic"/>
          <w:color w:val="231F20"/>
          <w:w w:val="125"/>
          <w:sz w:val="24"/>
        </w:rPr>
        <w:t xml:space="preserve"> </w:t>
      </w:r>
      <w:r>
        <w:rPr>
          <w:color w:val="231F20"/>
          <w:w w:val="110"/>
        </w:rPr>
        <w:t>Utilize full cutoff lighting fixtures outdoors to eliminate light pollution.</w:t>
      </w:r>
    </w:p>
    <w:p w:rsidR="00202326" w:rsidRDefault="00E301EF">
      <w:pPr>
        <w:pStyle w:val="BodyText"/>
        <w:spacing w:before="113"/>
        <w:ind w:left="3420"/>
      </w:pPr>
      <w:r w:rsidRPr="00E301EF">
        <w:rPr>
          <w:rFonts w:ascii="MS UI Gothic"/>
          <w:color w:val="231F20"/>
          <w:w w:val="125"/>
          <w:sz w:val="24"/>
        </w:rPr>
      </w:r>
      <w:r w:rsidR="00437B9B">
        <w:rPr>
          <w:rFonts w:ascii="MS UI Gothic"/>
          <w:color w:val="231F20"/>
          <w:w w:val="125"/>
          <w:sz w:val="24"/>
        </w:rPr>
        <w:t xml:space="preserve"> </w:t>
      </w:r>
      <w:r w:rsidR="00437B9B">
        <w:rPr>
          <w:color w:val="231F20"/>
          <w:w w:val="115"/>
        </w:rPr>
        <w:t>Lighting fixtures are energy efficient.</w:t>
      </w:r>
    </w:p>
    <w:p w:rsidR="00202326" w:rsidRDefault="00E301EF">
      <w:pPr>
        <w:pStyle w:val="BodyText"/>
        <w:spacing w:before="112"/>
        <w:ind w:left="3420"/>
      </w:pPr>
      <w:r w:rsidRPr="00E301EF">
        <w:rPr>
          <w:rFonts w:ascii="MS UI Gothic"/>
          <w:color w:val="231F20"/>
          <w:w w:val="125"/>
          <w:sz w:val="24"/>
        </w:rPr>
      </w:r>
      <w:r w:rsidR="00437B9B">
        <w:rPr>
          <w:rFonts w:ascii="MS UI Gothic"/>
          <w:color w:val="231F20"/>
          <w:w w:val="125"/>
          <w:sz w:val="24"/>
        </w:rPr>
        <w:t xml:space="preserve"> </w:t>
      </w:r>
      <w:r w:rsidR="00437B9B">
        <w:rPr>
          <w:color w:val="231F20"/>
          <w:w w:val="115"/>
        </w:rPr>
        <w:t>Incorporate high-efficiency mechanical equipment.</w:t>
      </w:r>
    </w:p>
    <w:p w:rsidR="00202326" w:rsidRDefault="00E301EF">
      <w:pPr>
        <w:pStyle w:val="BodyText"/>
        <w:spacing w:before="113"/>
        <w:ind w:left="3420"/>
      </w:pPr>
      <w:r w:rsidRPr="00E301EF">
        <w:rPr>
          <w:rFonts w:ascii="MS UI Gothic"/>
          <w:color w:val="231F20"/>
          <w:w w:val="125"/>
          <w:sz w:val="24"/>
        </w:rPr>
      </w:r>
      <w:r w:rsidR="00437B9B">
        <w:rPr>
          <w:rFonts w:ascii="MS UI Gothic"/>
          <w:color w:val="231F20"/>
          <w:w w:val="125"/>
          <w:sz w:val="24"/>
        </w:rPr>
        <w:t xml:space="preserve"> </w:t>
      </w:r>
      <w:r w:rsidR="00437B9B">
        <w:rPr>
          <w:color w:val="231F20"/>
          <w:w w:val="115"/>
        </w:rPr>
        <w:t xml:space="preserve">Optimize </w:t>
      </w:r>
      <w:r w:rsidR="00437B9B">
        <w:rPr>
          <w:color w:val="231F20"/>
          <w:w w:val="125"/>
        </w:rPr>
        <w:t xml:space="preserve">HVAC </w:t>
      </w:r>
      <w:r w:rsidR="00437B9B">
        <w:rPr>
          <w:color w:val="231F20"/>
          <w:w w:val="115"/>
        </w:rPr>
        <w:t>systems.</w:t>
      </w:r>
    </w:p>
    <w:p w:rsidR="00202326" w:rsidRDefault="00E301EF">
      <w:pPr>
        <w:pStyle w:val="BodyText"/>
        <w:spacing w:before="112" w:line="256" w:lineRule="auto"/>
        <w:ind w:left="3719" w:right="1111" w:hanging="300"/>
      </w:pPr>
      <w:r w:rsidRPr="00E301EF">
        <w:rPr>
          <w:rFonts w:ascii="MS UI Gothic"/>
          <w:color w:val="231F20"/>
          <w:w w:val="125"/>
          <w:sz w:val="24"/>
        </w:rPr>
      </w:r>
      <w:r>
        <w:rPr>
          <w:rFonts w:ascii="MS UI Gothic"/>
          <w:color w:val="231F20"/>
          <w:w w:val="125"/>
          <w:sz w:val="24"/>
        </w:rPr>
        <w:t xml:space="preserve"> </w:t>
      </w:r>
      <w:r w:rsidR="00437B9B">
        <w:rPr>
          <w:color w:val="231F20"/>
          <w:w w:val="105"/>
        </w:rPr>
        <w:t>Utilize energy efficient appliances and office equipment that meet or exceed Energy Star ratings whenever possible.</w:t>
      </w:r>
    </w:p>
    <w:p w:rsidR="00202326" w:rsidRDefault="00E301EF">
      <w:pPr>
        <w:pStyle w:val="BodyText"/>
        <w:spacing w:before="110" w:line="266" w:lineRule="auto"/>
        <w:ind w:left="3720" w:right="1382" w:hanging="301"/>
      </w:pPr>
      <w:r w:rsidRPr="00E301EF">
        <w:rPr>
          <w:rFonts w:ascii="MS UI Gothic"/>
          <w:color w:val="231F20"/>
          <w:w w:val="125"/>
          <w:sz w:val="24"/>
        </w:rPr>
      </w:r>
      <w:r w:rsidR="00437B9B">
        <w:rPr>
          <w:color w:val="231F20"/>
          <w:w w:val="105"/>
        </w:rPr>
        <w:t>Provide bicycle racks for five percent of the building’s occupants or users within 200 yards of the building entrance and separate shower facilities for men and women.</w:t>
      </w:r>
    </w:p>
    <w:p w:rsidR="00202326" w:rsidRDefault="00437B9B">
      <w:pPr>
        <w:spacing w:before="127" w:line="249" w:lineRule="auto"/>
        <w:ind w:left="3240" w:right="1111" w:hanging="1"/>
        <w:rPr>
          <w:sz w:val="20"/>
        </w:rPr>
      </w:pPr>
      <w:r>
        <w:rPr>
          <w:color w:val="231F20"/>
          <w:sz w:val="20"/>
        </w:rPr>
        <w:t>Score: the total number of checkmarks out of a possible [</w:t>
      </w:r>
      <w:r>
        <w:rPr>
          <w:rFonts w:ascii="Palatino Linotype"/>
          <w:i/>
          <w:color w:val="231F20"/>
          <w:sz w:val="20"/>
        </w:rPr>
        <w:t>insert the total number of checklist items in sections VI.C</w:t>
      </w:r>
      <w:r>
        <w:rPr>
          <w:color w:val="231F20"/>
          <w:sz w:val="20"/>
        </w:rPr>
        <w:t>].</w:t>
      </w:r>
    </w:p>
    <w:p w:rsidR="00202326" w:rsidRDefault="00202326">
      <w:pPr>
        <w:pStyle w:val="BodyText"/>
      </w:pPr>
    </w:p>
    <w:p w:rsidR="00202326" w:rsidRDefault="00202326">
      <w:pPr>
        <w:pStyle w:val="BodyText"/>
      </w:pPr>
    </w:p>
    <w:p w:rsidR="00202326" w:rsidRDefault="00202326">
      <w:pPr>
        <w:pStyle w:val="BodyText"/>
        <w:spacing w:before="11"/>
        <w:rPr>
          <w:sz w:val="15"/>
        </w:rPr>
      </w:pPr>
    </w:p>
    <w:p w:rsidR="00202326" w:rsidRDefault="00437B9B">
      <w:pPr>
        <w:tabs>
          <w:tab w:val="left" w:pos="1079"/>
          <w:tab w:val="left" w:pos="6103"/>
        </w:tabs>
        <w:spacing w:before="108"/>
        <w:ind w:left="192"/>
        <w:rPr>
          <w:sz w:val="18"/>
        </w:rPr>
      </w:pPr>
      <w:r>
        <w:rPr>
          <w:rFonts w:ascii="Arial"/>
          <w:b/>
          <w:color w:val="005244"/>
          <w:w w:val="110"/>
          <w:sz w:val="20"/>
        </w:rPr>
        <w:tab/>
      </w:r>
      <w:r>
        <w:rPr>
          <w:color w:val="005244"/>
          <w:spacing w:val="7"/>
          <w:w w:val="110"/>
          <w:position w:val="1"/>
          <w:sz w:val="18"/>
        </w:rPr>
        <w:t xml:space="preserve">SECTION  </w:t>
      </w:r>
      <w:r>
        <w:rPr>
          <w:color w:val="005244"/>
          <w:spacing w:val="4"/>
          <w:w w:val="110"/>
          <w:position w:val="1"/>
          <w:sz w:val="18"/>
        </w:rPr>
        <w:t xml:space="preserve">3:  </w:t>
      </w:r>
      <w:r>
        <w:rPr>
          <w:color w:val="005244"/>
          <w:spacing w:val="6"/>
          <w:w w:val="110"/>
          <w:position w:val="1"/>
          <w:sz w:val="18"/>
        </w:rPr>
        <w:t>SITE</w:t>
      </w:r>
      <w:r>
        <w:rPr>
          <w:color w:val="005244"/>
          <w:spacing w:val="23"/>
          <w:w w:val="110"/>
          <w:position w:val="1"/>
          <w:sz w:val="18"/>
        </w:rPr>
        <w:t xml:space="preserve"> </w:t>
      </w:r>
      <w:r>
        <w:rPr>
          <w:color w:val="005244"/>
          <w:spacing w:val="7"/>
          <w:w w:val="110"/>
          <w:position w:val="1"/>
          <w:sz w:val="18"/>
        </w:rPr>
        <w:t>LEVEL</w:t>
      </w:r>
      <w:r>
        <w:rPr>
          <w:color w:val="005244"/>
          <w:spacing w:val="46"/>
          <w:w w:val="110"/>
          <w:position w:val="1"/>
          <w:sz w:val="18"/>
        </w:rPr>
        <w:t xml:space="preserve"> </w:t>
      </w:r>
      <w:r>
        <w:rPr>
          <w:color w:val="005244"/>
          <w:spacing w:val="7"/>
          <w:w w:val="110"/>
          <w:position w:val="1"/>
          <w:sz w:val="18"/>
        </w:rPr>
        <w:t>DESIGN</w:t>
      </w:r>
      <w:r>
        <w:rPr>
          <w:color w:val="005244"/>
          <w:spacing w:val="7"/>
          <w:w w:val="110"/>
          <w:position w:val="1"/>
          <w:sz w:val="18"/>
        </w:rPr>
        <w:tab/>
      </w:r>
    </w:p>
    <w:p w:rsidR="00202326" w:rsidRDefault="00202326">
      <w:pPr>
        <w:rPr>
          <w:sz w:val="18"/>
        </w:rPr>
        <w:sectPr w:rsidR="00202326">
          <w:pgSz w:w="12240" w:h="15840"/>
          <w:pgMar w:top="480" w:right="360" w:bottom="280" w:left="360" w:header="720" w:footer="720" w:gutter="0"/>
          <w:cols w:space="720"/>
        </w:sectPr>
      </w:pPr>
    </w:p>
    <w:p w:rsidR="00202326" w:rsidRDefault="00E301EF">
      <w:pPr>
        <w:spacing w:before="78"/>
        <w:ind w:left="1080"/>
        <w:rPr>
          <w:sz w:val="18"/>
        </w:rPr>
      </w:pPr>
      <w:r>
        <w:rPr>
          <w:noProof/>
        </w:rPr>
        <w:lastRenderedPageBreak/>
        <mc:AlternateContent>
          <mc:Choice Requires="wps">
            <w:drawing>
              <wp:anchor distT="0" distB="0" distL="114300" distR="114300" simplePos="0" relativeHeight="251687936" behindDoc="0" locked="0" layoutInCell="1" allowOverlap="1">
                <wp:simplePos x="0" y="0"/>
                <wp:positionH relativeFrom="page">
                  <wp:posOffset>5638800</wp:posOffset>
                </wp:positionH>
                <wp:positionV relativeFrom="margin">
                  <wp:align>top</wp:align>
                </wp:positionV>
                <wp:extent cx="1676400" cy="8943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94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280"/>
                              <w:gridCol w:w="360"/>
                            </w:tblGrid>
                            <w:tr w:rsidR="00202326">
                              <w:trPr>
                                <w:trHeight w:val="720"/>
                              </w:trPr>
                              <w:tc>
                                <w:tcPr>
                                  <w:tcW w:w="2280" w:type="dxa"/>
                                  <w:tcBorders>
                                    <w:right w:val="single" w:sz="24" w:space="0" w:color="005244"/>
                                  </w:tcBorders>
                                </w:tcPr>
                                <w:p w:rsidR="00202326" w:rsidRDefault="00202326">
                                  <w:pPr>
                                    <w:pStyle w:val="TableParagraph"/>
                                    <w:spacing w:before="78"/>
                                    <w:ind w:left="-45"/>
                                    <w:rPr>
                                      <w:sz w:val="18"/>
                                    </w:rPr>
                                  </w:pPr>
                                </w:p>
                              </w:tc>
                              <w:tc>
                                <w:tcPr>
                                  <w:tcW w:w="360" w:type="dxa"/>
                                  <w:tcBorders>
                                    <w:left w:val="single" w:sz="24" w:space="0" w:color="005244"/>
                                  </w:tcBorders>
                                </w:tcPr>
                                <w:p w:rsidR="00202326" w:rsidRDefault="00202326">
                                  <w:pPr>
                                    <w:pStyle w:val="TableParagraph"/>
                                    <w:spacing w:before="0"/>
                                    <w:rPr>
                                      <w:rFonts w:ascii="Times New Roman"/>
                                      <w:sz w:val="18"/>
                                    </w:rPr>
                                  </w:pPr>
                                </w:p>
                              </w:tc>
                            </w:tr>
                            <w:tr w:rsidR="00202326">
                              <w:trPr>
                                <w:trHeight w:val="3860"/>
                              </w:trPr>
                              <w:tc>
                                <w:tcPr>
                                  <w:tcW w:w="2640" w:type="dxa"/>
                                  <w:gridSpan w:val="2"/>
                                </w:tcPr>
                                <w:p w:rsidR="00202326" w:rsidRDefault="00202326">
                                  <w:pPr>
                                    <w:pStyle w:val="TableParagraph"/>
                                    <w:spacing w:before="2"/>
                                    <w:rPr>
                                      <w:rFonts w:ascii="Arial"/>
                                      <w:b/>
                                      <w:sz w:val="17"/>
                                    </w:rPr>
                                  </w:pPr>
                                </w:p>
                                <w:p w:rsidR="00202326" w:rsidRDefault="00437B9B">
                                  <w:pPr>
                                    <w:pStyle w:val="TableParagraph"/>
                                    <w:spacing w:before="0" w:line="283" w:lineRule="auto"/>
                                    <w:ind w:left="239" w:right="238"/>
                                    <w:rPr>
                                      <w:sz w:val="18"/>
                                    </w:rPr>
                                  </w:pPr>
                                  <w:r>
                                    <w:rPr>
                                      <w:color w:val="005244"/>
                                      <w:w w:val="105"/>
                                      <w:sz w:val="18"/>
                                    </w:rPr>
                                    <w:t xml:space="preserve">Municipalities may also elect to require a perform- </w:t>
                                  </w:r>
                                  <w:proofErr w:type="spellStart"/>
                                  <w:r>
                                    <w:rPr>
                                      <w:color w:val="005244"/>
                                      <w:w w:val="105"/>
                                      <w:sz w:val="18"/>
                                    </w:rPr>
                                    <w:t>ance</w:t>
                                  </w:r>
                                  <w:proofErr w:type="spellEnd"/>
                                  <w:r>
                                    <w:rPr>
                                      <w:color w:val="005244"/>
                                      <w:w w:val="105"/>
                                      <w:sz w:val="18"/>
                                    </w:rPr>
                                    <w:t xml:space="preserve"> guarantee, similar to a road bond, based on the percent</w:t>
                                  </w:r>
                                  <w:r>
                                    <w:rPr>
                                      <w:color w:val="005244"/>
                                      <w:spacing w:val="-11"/>
                                      <w:w w:val="105"/>
                                      <w:sz w:val="18"/>
                                    </w:rPr>
                                    <w:t xml:space="preserve"> </w:t>
                                  </w:r>
                                  <w:r>
                                    <w:rPr>
                                      <w:color w:val="005244"/>
                                      <w:w w:val="105"/>
                                      <w:sz w:val="18"/>
                                    </w:rPr>
                                    <w:t>of</w:t>
                                  </w:r>
                                  <w:r>
                                    <w:rPr>
                                      <w:color w:val="005244"/>
                                      <w:spacing w:val="-10"/>
                                      <w:w w:val="105"/>
                                      <w:sz w:val="18"/>
                                    </w:rPr>
                                    <w:t xml:space="preserve"> </w:t>
                                  </w:r>
                                  <w:r>
                                    <w:rPr>
                                      <w:color w:val="005244"/>
                                      <w:w w:val="105"/>
                                      <w:sz w:val="18"/>
                                    </w:rPr>
                                    <w:t>the</w:t>
                                  </w:r>
                                  <w:r>
                                    <w:rPr>
                                      <w:color w:val="005244"/>
                                      <w:spacing w:val="-10"/>
                                      <w:w w:val="105"/>
                                      <w:sz w:val="18"/>
                                    </w:rPr>
                                    <w:t xml:space="preserve"> </w:t>
                                  </w:r>
                                  <w:r>
                                    <w:rPr>
                                      <w:color w:val="005244"/>
                                      <w:w w:val="105"/>
                                      <w:sz w:val="18"/>
                                    </w:rPr>
                                    <w:t>total</w:t>
                                  </w:r>
                                  <w:r>
                                    <w:rPr>
                                      <w:color w:val="005244"/>
                                      <w:spacing w:val="-11"/>
                                      <w:w w:val="105"/>
                                      <w:sz w:val="18"/>
                                    </w:rPr>
                                    <w:t xml:space="preserve"> </w:t>
                                  </w:r>
                                  <w:r>
                                    <w:rPr>
                                      <w:color w:val="005244"/>
                                      <w:w w:val="105"/>
                                      <w:sz w:val="18"/>
                                    </w:rPr>
                                    <w:t>building value</w:t>
                                  </w:r>
                                  <w:r>
                                    <w:rPr>
                                      <w:color w:val="005244"/>
                                      <w:spacing w:val="-13"/>
                                      <w:w w:val="105"/>
                                      <w:sz w:val="18"/>
                                    </w:rPr>
                                    <w:t xml:space="preserve"> </w:t>
                                  </w:r>
                                  <w:r>
                                    <w:rPr>
                                      <w:color w:val="005244"/>
                                      <w:w w:val="105"/>
                                      <w:sz w:val="18"/>
                                    </w:rPr>
                                    <w:t>to</w:t>
                                  </w:r>
                                  <w:r>
                                    <w:rPr>
                                      <w:color w:val="005244"/>
                                      <w:spacing w:val="-12"/>
                                      <w:w w:val="105"/>
                                      <w:sz w:val="18"/>
                                    </w:rPr>
                                    <w:t xml:space="preserve"> </w:t>
                                  </w:r>
                                  <w:r>
                                    <w:rPr>
                                      <w:color w:val="005244"/>
                                      <w:w w:val="105"/>
                                      <w:sz w:val="18"/>
                                    </w:rPr>
                                    <w:t>ensure</w:t>
                                  </w:r>
                                  <w:r>
                                    <w:rPr>
                                      <w:color w:val="005244"/>
                                      <w:spacing w:val="-12"/>
                                      <w:w w:val="105"/>
                                      <w:sz w:val="18"/>
                                    </w:rPr>
                                    <w:t xml:space="preserve"> </w:t>
                                  </w:r>
                                  <w:r>
                                    <w:rPr>
                                      <w:color w:val="005244"/>
                                      <w:w w:val="105"/>
                                      <w:sz w:val="18"/>
                                    </w:rPr>
                                    <w:t>compliance. The</w:t>
                                  </w:r>
                                  <w:r>
                                    <w:rPr>
                                      <w:color w:val="005244"/>
                                      <w:spacing w:val="-15"/>
                                      <w:w w:val="105"/>
                                      <w:sz w:val="18"/>
                                    </w:rPr>
                                    <w:t xml:space="preserve"> </w:t>
                                  </w:r>
                                  <w:r>
                                    <w:rPr>
                                      <w:color w:val="005244"/>
                                      <w:w w:val="105"/>
                                      <w:sz w:val="18"/>
                                    </w:rPr>
                                    <w:t>guarantee</w:t>
                                  </w:r>
                                  <w:r>
                                    <w:rPr>
                                      <w:color w:val="005244"/>
                                      <w:spacing w:val="-15"/>
                                      <w:w w:val="105"/>
                                      <w:sz w:val="18"/>
                                    </w:rPr>
                                    <w:t xml:space="preserve"> </w:t>
                                  </w:r>
                                  <w:r>
                                    <w:rPr>
                                      <w:color w:val="005244"/>
                                      <w:w w:val="105"/>
                                      <w:sz w:val="18"/>
                                    </w:rPr>
                                    <w:t>may</w:t>
                                  </w:r>
                                  <w:r>
                                    <w:rPr>
                                      <w:color w:val="005244"/>
                                      <w:spacing w:val="-15"/>
                                      <w:w w:val="105"/>
                                      <w:sz w:val="18"/>
                                    </w:rPr>
                                    <w:t xml:space="preserve"> </w:t>
                                  </w:r>
                                  <w:r>
                                    <w:rPr>
                                      <w:color w:val="005244"/>
                                      <w:w w:val="105"/>
                                      <w:sz w:val="18"/>
                                    </w:rPr>
                                    <w:t>be</w:t>
                                  </w:r>
                                  <w:r>
                                    <w:rPr>
                                      <w:color w:val="005244"/>
                                      <w:spacing w:val="-15"/>
                                      <w:w w:val="105"/>
                                      <w:sz w:val="18"/>
                                    </w:rPr>
                                    <w:t xml:space="preserve"> </w:t>
                                  </w:r>
                                  <w:proofErr w:type="spellStart"/>
                                  <w:r>
                                    <w:rPr>
                                      <w:color w:val="005244"/>
                                      <w:w w:val="105"/>
                                      <w:sz w:val="18"/>
                                    </w:rPr>
                                    <w:t>struc</w:t>
                                  </w:r>
                                  <w:proofErr w:type="spellEnd"/>
                                  <w:r>
                                    <w:rPr>
                                      <w:color w:val="005244"/>
                                      <w:w w:val="105"/>
                                      <w:sz w:val="18"/>
                                    </w:rPr>
                                    <w:t xml:space="preserve">- </w:t>
                                  </w:r>
                                  <w:proofErr w:type="spellStart"/>
                                  <w:r>
                                    <w:rPr>
                                      <w:color w:val="005244"/>
                                      <w:w w:val="105"/>
                                      <w:sz w:val="18"/>
                                    </w:rPr>
                                    <w:t>tured</w:t>
                                  </w:r>
                                  <w:proofErr w:type="spellEnd"/>
                                  <w:r>
                                    <w:rPr>
                                      <w:color w:val="005244"/>
                                      <w:w w:val="105"/>
                                      <w:sz w:val="18"/>
                                    </w:rPr>
                                    <w:t xml:space="preserve"> to designate a </w:t>
                                  </w:r>
                                  <w:proofErr w:type="spellStart"/>
                                  <w:r>
                                    <w:rPr>
                                      <w:color w:val="005244"/>
                                      <w:w w:val="105"/>
                                      <w:sz w:val="18"/>
                                    </w:rPr>
                                    <w:t>speci</w:t>
                                  </w:r>
                                  <w:proofErr w:type="spellEnd"/>
                                  <w:r>
                                    <w:rPr>
                                      <w:color w:val="005244"/>
                                      <w:w w:val="105"/>
                                      <w:sz w:val="18"/>
                                    </w:rPr>
                                    <w:t xml:space="preserve">- </w:t>
                                  </w:r>
                                  <w:proofErr w:type="spellStart"/>
                                  <w:r>
                                    <w:rPr>
                                      <w:color w:val="005244"/>
                                      <w:w w:val="105"/>
                                      <w:sz w:val="18"/>
                                    </w:rPr>
                                    <w:t>fied</w:t>
                                  </w:r>
                                  <w:proofErr w:type="spellEnd"/>
                                  <w:r>
                                    <w:rPr>
                                      <w:color w:val="005244"/>
                                      <w:w w:val="105"/>
                                      <w:sz w:val="18"/>
                                    </w:rPr>
                                    <w:t xml:space="preserve"> number of years to bring</w:t>
                                  </w:r>
                                  <w:r>
                                    <w:rPr>
                                      <w:color w:val="005244"/>
                                      <w:spacing w:val="-23"/>
                                      <w:w w:val="105"/>
                                      <w:sz w:val="18"/>
                                    </w:rPr>
                                    <w:t xml:space="preserve"> </w:t>
                                  </w:r>
                                  <w:r>
                                    <w:rPr>
                                      <w:color w:val="005244"/>
                                      <w:w w:val="105"/>
                                      <w:sz w:val="18"/>
                                    </w:rPr>
                                    <w:t>the</w:t>
                                  </w:r>
                                  <w:r>
                                    <w:rPr>
                                      <w:color w:val="005244"/>
                                      <w:spacing w:val="-23"/>
                                      <w:w w:val="105"/>
                                      <w:sz w:val="18"/>
                                    </w:rPr>
                                    <w:t xml:space="preserve"> </w:t>
                                  </w:r>
                                  <w:r>
                                    <w:rPr>
                                      <w:color w:val="005244"/>
                                      <w:w w:val="105"/>
                                      <w:sz w:val="18"/>
                                    </w:rPr>
                                    <w:t>efficiency</w:t>
                                  </w:r>
                                  <w:r>
                                    <w:rPr>
                                      <w:color w:val="005244"/>
                                      <w:spacing w:val="-22"/>
                                      <w:w w:val="105"/>
                                      <w:sz w:val="18"/>
                                    </w:rPr>
                                    <w:t xml:space="preserve"> </w:t>
                                  </w:r>
                                  <w:r>
                                    <w:rPr>
                                      <w:color w:val="005244"/>
                                      <w:w w:val="105"/>
                                      <w:sz w:val="18"/>
                                    </w:rPr>
                                    <w:t xml:space="preserve">perform- </w:t>
                                  </w:r>
                                  <w:proofErr w:type="spellStart"/>
                                  <w:r>
                                    <w:rPr>
                                      <w:color w:val="005244"/>
                                      <w:w w:val="105"/>
                                      <w:sz w:val="18"/>
                                    </w:rPr>
                                    <w:t>ance</w:t>
                                  </w:r>
                                  <w:proofErr w:type="spellEnd"/>
                                  <w:r>
                                    <w:rPr>
                                      <w:color w:val="005244"/>
                                      <w:w w:val="105"/>
                                      <w:sz w:val="18"/>
                                    </w:rPr>
                                    <w:t xml:space="preserve"> up to the permitted level or the town will utilize the funds to carry it</w:t>
                                  </w:r>
                                  <w:r>
                                    <w:rPr>
                                      <w:color w:val="005244"/>
                                      <w:spacing w:val="-9"/>
                                      <w:w w:val="105"/>
                                      <w:sz w:val="18"/>
                                    </w:rPr>
                                    <w:t xml:space="preserve"> </w:t>
                                  </w:r>
                                  <w:r>
                                    <w:rPr>
                                      <w:color w:val="005244"/>
                                      <w:w w:val="105"/>
                                      <w:sz w:val="18"/>
                                    </w:rPr>
                                    <w:t>out.</w:t>
                                  </w:r>
                                </w:p>
                              </w:tc>
                            </w:tr>
                            <w:tr w:rsidR="00202326">
                              <w:trPr>
                                <w:trHeight w:val="10300"/>
                              </w:trPr>
                              <w:tc>
                                <w:tcPr>
                                  <w:tcW w:w="2280" w:type="dxa"/>
                                  <w:tcBorders>
                                    <w:right w:val="single" w:sz="24" w:space="0" w:color="005244"/>
                                  </w:tcBorders>
                                </w:tcPr>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9"/>
                                    <w:rPr>
                                      <w:rFonts w:ascii="Arial"/>
                                      <w:b/>
                                      <w:sz w:val="24"/>
                                    </w:rPr>
                                  </w:pPr>
                                </w:p>
                                <w:p w:rsidR="00202326" w:rsidRDefault="00202326">
                                  <w:pPr>
                                    <w:pStyle w:val="TableParagraph"/>
                                    <w:spacing w:before="0"/>
                                    <w:ind w:left="-72"/>
                                    <w:rPr>
                                      <w:sz w:val="18"/>
                                    </w:rPr>
                                  </w:pPr>
                                </w:p>
                              </w:tc>
                              <w:tc>
                                <w:tcPr>
                                  <w:tcW w:w="360" w:type="dxa"/>
                                  <w:tcBorders>
                                    <w:left w:val="single" w:sz="24" w:space="0" w:color="005244"/>
                                  </w:tcBorders>
                                </w:tcPr>
                                <w:p w:rsidR="00202326" w:rsidRDefault="00202326">
                                  <w:pPr>
                                    <w:pStyle w:val="TableParagraph"/>
                                    <w:spacing w:before="0"/>
                                    <w:rPr>
                                      <w:rFonts w:ascii="Times New Roman"/>
                                      <w:sz w:val="18"/>
                                    </w:rPr>
                                  </w:pPr>
                                </w:p>
                              </w:tc>
                            </w:tr>
                          </w:tbl>
                          <w:p w:rsidR="00202326" w:rsidRDefault="002023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444pt;margin-top:0;width:132pt;height:704.25pt;z-index:25168793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wr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80"/>
                        <w:gridCol w:w="360"/>
                      </w:tblGrid>
                      <w:tr w:rsidR="00202326">
                        <w:trPr>
                          <w:trHeight w:val="720"/>
                        </w:trPr>
                        <w:tc>
                          <w:tcPr>
                            <w:tcW w:w="2280" w:type="dxa"/>
                            <w:tcBorders>
                              <w:right w:val="single" w:sz="24" w:space="0" w:color="005244"/>
                            </w:tcBorders>
                          </w:tcPr>
                          <w:p w:rsidR="00202326" w:rsidRDefault="00202326">
                            <w:pPr>
                              <w:pStyle w:val="TableParagraph"/>
                              <w:spacing w:before="78"/>
                              <w:ind w:left="-45"/>
                              <w:rPr>
                                <w:sz w:val="18"/>
                              </w:rPr>
                            </w:pPr>
                          </w:p>
                        </w:tc>
                        <w:tc>
                          <w:tcPr>
                            <w:tcW w:w="360" w:type="dxa"/>
                            <w:tcBorders>
                              <w:left w:val="single" w:sz="24" w:space="0" w:color="005244"/>
                            </w:tcBorders>
                          </w:tcPr>
                          <w:p w:rsidR="00202326" w:rsidRDefault="00202326">
                            <w:pPr>
                              <w:pStyle w:val="TableParagraph"/>
                              <w:spacing w:before="0"/>
                              <w:rPr>
                                <w:rFonts w:ascii="Times New Roman"/>
                                <w:sz w:val="18"/>
                              </w:rPr>
                            </w:pPr>
                          </w:p>
                        </w:tc>
                      </w:tr>
                      <w:tr w:rsidR="00202326">
                        <w:trPr>
                          <w:trHeight w:val="3860"/>
                        </w:trPr>
                        <w:tc>
                          <w:tcPr>
                            <w:tcW w:w="2640" w:type="dxa"/>
                            <w:gridSpan w:val="2"/>
                          </w:tcPr>
                          <w:p w:rsidR="00202326" w:rsidRDefault="00202326">
                            <w:pPr>
                              <w:pStyle w:val="TableParagraph"/>
                              <w:spacing w:before="2"/>
                              <w:rPr>
                                <w:rFonts w:ascii="Arial"/>
                                <w:b/>
                                <w:sz w:val="17"/>
                              </w:rPr>
                            </w:pPr>
                          </w:p>
                          <w:p w:rsidR="00202326" w:rsidRDefault="00437B9B">
                            <w:pPr>
                              <w:pStyle w:val="TableParagraph"/>
                              <w:spacing w:before="0" w:line="283" w:lineRule="auto"/>
                              <w:ind w:left="239" w:right="238"/>
                              <w:rPr>
                                <w:sz w:val="18"/>
                              </w:rPr>
                            </w:pPr>
                            <w:r>
                              <w:rPr>
                                <w:color w:val="005244"/>
                                <w:w w:val="105"/>
                                <w:sz w:val="18"/>
                              </w:rPr>
                              <w:t xml:space="preserve">Municipalities may also elect to require a perform- </w:t>
                            </w:r>
                            <w:proofErr w:type="spellStart"/>
                            <w:r>
                              <w:rPr>
                                <w:color w:val="005244"/>
                                <w:w w:val="105"/>
                                <w:sz w:val="18"/>
                              </w:rPr>
                              <w:t>ance</w:t>
                            </w:r>
                            <w:proofErr w:type="spellEnd"/>
                            <w:r>
                              <w:rPr>
                                <w:color w:val="005244"/>
                                <w:w w:val="105"/>
                                <w:sz w:val="18"/>
                              </w:rPr>
                              <w:t xml:space="preserve"> guarantee, similar to a road bond, based on the percent</w:t>
                            </w:r>
                            <w:r>
                              <w:rPr>
                                <w:color w:val="005244"/>
                                <w:spacing w:val="-11"/>
                                <w:w w:val="105"/>
                                <w:sz w:val="18"/>
                              </w:rPr>
                              <w:t xml:space="preserve"> </w:t>
                            </w:r>
                            <w:r>
                              <w:rPr>
                                <w:color w:val="005244"/>
                                <w:w w:val="105"/>
                                <w:sz w:val="18"/>
                              </w:rPr>
                              <w:t>of</w:t>
                            </w:r>
                            <w:r>
                              <w:rPr>
                                <w:color w:val="005244"/>
                                <w:spacing w:val="-10"/>
                                <w:w w:val="105"/>
                                <w:sz w:val="18"/>
                              </w:rPr>
                              <w:t xml:space="preserve"> </w:t>
                            </w:r>
                            <w:r>
                              <w:rPr>
                                <w:color w:val="005244"/>
                                <w:w w:val="105"/>
                                <w:sz w:val="18"/>
                              </w:rPr>
                              <w:t>the</w:t>
                            </w:r>
                            <w:r>
                              <w:rPr>
                                <w:color w:val="005244"/>
                                <w:spacing w:val="-10"/>
                                <w:w w:val="105"/>
                                <w:sz w:val="18"/>
                              </w:rPr>
                              <w:t xml:space="preserve"> </w:t>
                            </w:r>
                            <w:r>
                              <w:rPr>
                                <w:color w:val="005244"/>
                                <w:w w:val="105"/>
                                <w:sz w:val="18"/>
                              </w:rPr>
                              <w:t>total</w:t>
                            </w:r>
                            <w:r>
                              <w:rPr>
                                <w:color w:val="005244"/>
                                <w:spacing w:val="-11"/>
                                <w:w w:val="105"/>
                                <w:sz w:val="18"/>
                              </w:rPr>
                              <w:t xml:space="preserve"> </w:t>
                            </w:r>
                            <w:r>
                              <w:rPr>
                                <w:color w:val="005244"/>
                                <w:w w:val="105"/>
                                <w:sz w:val="18"/>
                              </w:rPr>
                              <w:t>building value</w:t>
                            </w:r>
                            <w:r>
                              <w:rPr>
                                <w:color w:val="005244"/>
                                <w:spacing w:val="-13"/>
                                <w:w w:val="105"/>
                                <w:sz w:val="18"/>
                              </w:rPr>
                              <w:t xml:space="preserve"> </w:t>
                            </w:r>
                            <w:r>
                              <w:rPr>
                                <w:color w:val="005244"/>
                                <w:w w:val="105"/>
                                <w:sz w:val="18"/>
                              </w:rPr>
                              <w:t>to</w:t>
                            </w:r>
                            <w:r>
                              <w:rPr>
                                <w:color w:val="005244"/>
                                <w:spacing w:val="-12"/>
                                <w:w w:val="105"/>
                                <w:sz w:val="18"/>
                              </w:rPr>
                              <w:t xml:space="preserve"> </w:t>
                            </w:r>
                            <w:r>
                              <w:rPr>
                                <w:color w:val="005244"/>
                                <w:w w:val="105"/>
                                <w:sz w:val="18"/>
                              </w:rPr>
                              <w:t>ensure</w:t>
                            </w:r>
                            <w:r>
                              <w:rPr>
                                <w:color w:val="005244"/>
                                <w:spacing w:val="-12"/>
                                <w:w w:val="105"/>
                                <w:sz w:val="18"/>
                              </w:rPr>
                              <w:t xml:space="preserve"> </w:t>
                            </w:r>
                            <w:r>
                              <w:rPr>
                                <w:color w:val="005244"/>
                                <w:w w:val="105"/>
                                <w:sz w:val="18"/>
                              </w:rPr>
                              <w:t>compliance. The</w:t>
                            </w:r>
                            <w:r>
                              <w:rPr>
                                <w:color w:val="005244"/>
                                <w:spacing w:val="-15"/>
                                <w:w w:val="105"/>
                                <w:sz w:val="18"/>
                              </w:rPr>
                              <w:t xml:space="preserve"> </w:t>
                            </w:r>
                            <w:r>
                              <w:rPr>
                                <w:color w:val="005244"/>
                                <w:w w:val="105"/>
                                <w:sz w:val="18"/>
                              </w:rPr>
                              <w:t>guarantee</w:t>
                            </w:r>
                            <w:r>
                              <w:rPr>
                                <w:color w:val="005244"/>
                                <w:spacing w:val="-15"/>
                                <w:w w:val="105"/>
                                <w:sz w:val="18"/>
                              </w:rPr>
                              <w:t xml:space="preserve"> </w:t>
                            </w:r>
                            <w:r>
                              <w:rPr>
                                <w:color w:val="005244"/>
                                <w:w w:val="105"/>
                                <w:sz w:val="18"/>
                              </w:rPr>
                              <w:t>may</w:t>
                            </w:r>
                            <w:r>
                              <w:rPr>
                                <w:color w:val="005244"/>
                                <w:spacing w:val="-15"/>
                                <w:w w:val="105"/>
                                <w:sz w:val="18"/>
                              </w:rPr>
                              <w:t xml:space="preserve"> </w:t>
                            </w:r>
                            <w:r>
                              <w:rPr>
                                <w:color w:val="005244"/>
                                <w:w w:val="105"/>
                                <w:sz w:val="18"/>
                              </w:rPr>
                              <w:t>be</w:t>
                            </w:r>
                            <w:r>
                              <w:rPr>
                                <w:color w:val="005244"/>
                                <w:spacing w:val="-15"/>
                                <w:w w:val="105"/>
                                <w:sz w:val="18"/>
                              </w:rPr>
                              <w:t xml:space="preserve"> </w:t>
                            </w:r>
                            <w:proofErr w:type="spellStart"/>
                            <w:r>
                              <w:rPr>
                                <w:color w:val="005244"/>
                                <w:w w:val="105"/>
                                <w:sz w:val="18"/>
                              </w:rPr>
                              <w:t>struc</w:t>
                            </w:r>
                            <w:proofErr w:type="spellEnd"/>
                            <w:r>
                              <w:rPr>
                                <w:color w:val="005244"/>
                                <w:w w:val="105"/>
                                <w:sz w:val="18"/>
                              </w:rPr>
                              <w:t xml:space="preserve">- </w:t>
                            </w:r>
                            <w:proofErr w:type="spellStart"/>
                            <w:r>
                              <w:rPr>
                                <w:color w:val="005244"/>
                                <w:w w:val="105"/>
                                <w:sz w:val="18"/>
                              </w:rPr>
                              <w:t>tured</w:t>
                            </w:r>
                            <w:proofErr w:type="spellEnd"/>
                            <w:r>
                              <w:rPr>
                                <w:color w:val="005244"/>
                                <w:w w:val="105"/>
                                <w:sz w:val="18"/>
                              </w:rPr>
                              <w:t xml:space="preserve"> to designate a </w:t>
                            </w:r>
                            <w:proofErr w:type="spellStart"/>
                            <w:r>
                              <w:rPr>
                                <w:color w:val="005244"/>
                                <w:w w:val="105"/>
                                <w:sz w:val="18"/>
                              </w:rPr>
                              <w:t>speci</w:t>
                            </w:r>
                            <w:proofErr w:type="spellEnd"/>
                            <w:r>
                              <w:rPr>
                                <w:color w:val="005244"/>
                                <w:w w:val="105"/>
                                <w:sz w:val="18"/>
                              </w:rPr>
                              <w:t xml:space="preserve">- </w:t>
                            </w:r>
                            <w:proofErr w:type="spellStart"/>
                            <w:r>
                              <w:rPr>
                                <w:color w:val="005244"/>
                                <w:w w:val="105"/>
                                <w:sz w:val="18"/>
                              </w:rPr>
                              <w:t>fied</w:t>
                            </w:r>
                            <w:proofErr w:type="spellEnd"/>
                            <w:r>
                              <w:rPr>
                                <w:color w:val="005244"/>
                                <w:w w:val="105"/>
                                <w:sz w:val="18"/>
                              </w:rPr>
                              <w:t xml:space="preserve"> number of years to bring</w:t>
                            </w:r>
                            <w:r>
                              <w:rPr>
                                <w:color w:val="005244"/>
                                <w:spacing w:val="-23"/>
                                <w:w w:val="105"/>
                                <w:sz w:val="18"/>
                              </w:rPr>
                              <w:t xml:space="preserve"> </w:t>
                            </w:r>
                            <w:r>
                              <w:rPr>
                                <w:color w:val="005244"/>
                                <w:w w:val="105"/>
                                <w:sz w:val="18"/>
                              </w:rPr>
                              <w:t>the</w:t>
                            </w:r>
                            <w:r>
                              <w:rPr>
                                <w:color w:val="005244"/>
                                <w:spacing w:val="-23"/>
                                <w:w w:val="105"/>
                                <w:sz w:val="18"/>
                              </w:rPr>
                              <w:t xml:space="preserve"> </w:t>
                            </w:r>
                            <w:r>
                              <w:rPr>
                                <w:color w:val="005244"/>
                                <w:w w:val="105"/>
                                <w:sz w:val="18"/>
                              </w:rPr>
                              <w:t>efficiency</w:t>
                            </w:r>
                            <w:r>
                              <w:rPr>
                                <w:color w:val="005244"/>
                                <w:spacing w:val="-22"/>
                                <w:w w:val="105"/>
                                <w:sz w:val="18"/>
                              </w:rPr>
                              <w:t xml:space="preserve"> </w:t>
                            </w:r>
                            <w:r>
                              <w:rPr>
                                <w:color w:val="005244"/>
                                <w:w w:val="105"/>
                                <w:sz w:val="18"/>
                              </w:rPr>
                              <w:t xml:space="preserve">perform- </w:t>
                            </w:r>
                            <w:proofErr w:type="spellStart"/>
                            <w:r>
                              <w:rPr>
                                <w:color w:val="005244"/>
                                <w:w w:val="105"/>
                                <w:sz w:val="18"/>
                              </w:rPr>
                              <w:t>ance</w:t>
                            </w:r>
                            <w:proofErr w:type="spellEnd"/>
                            <w:r>
                              <w:rPr>
                                <w:color w:val="005244"/>
                                <w:w w:val="105"/>
                                <w:sz w:val="18"/>
                              </w:rPr>
                              <w:t xml:space="preserve"> up to the permitted level or the town will utilize the funds to carry it</w:t>
                            </w:r>
                            <w:r>
                              <w:rPr>
                                <w:color w:val="005244"/>
                                <w:spacing w:val="-9"/>
                                <w:w w:val="105"/>
                                <w:sz w:val="18"/>
                              </w:rPr>
                              <w:t xml:space="preserve"> </w:t>
                            </w:r>
                            <w:r>
                              <w:rPr>
                                <w:color w:val="005244"/>
                                <w:w w:val="105"/>
                                <w:sz w:val="18"/>
                              </w:rPr>
                              <w:t>out.</w:t>
                            </w:r>
                          </w:p>
                        </w:tc>
                      </w:tr>
                      <w:tr w:rsidR="00202326">
                        <w:trPr>
                          <w:trHeight w:val="10300"/>
                        </w:trPr>
                        <w:tc>
                          <w:tcPr>
                            <w:tcW w:w="2280" w:type="dxa"/>
                            <w:tcBorders>
                              <w:right w:val="single" w:sz="24" w:space="0" w:color="005244"/>
                            </w:tcBorders>
                          </w:tcPr>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0"/>
                              <w:rPr>
                                <w:rFonts w:ascii="Arial"/>
                                <w:b/>
                              </w:rPr>
                            </w:pPr>
                          </w:p>
                          <w:p w:rsidR="00202326" w:rsidRDefault="00202326">
                            <w:pPr>
                              <w:pStyle w:val="TableParagraph"/>
                              <w:spacing w:before="9"/>
                              <w:rPr>
                                <w:rFonts w:ascii="Arial"/>
                                <w:b/>
                                <w:sz w:val="24"/>
                              </w:rPr>
                            </w:pPr>
                          </w:p>
                          <w:p w:rsidR="00202326" w:rsidRDefault="00202326">
                            <w:pPr>
                              <w:pStyle w:val="TableParagraph"/>
                              <w:spacing w:before="0"/>
                              <w:ind w:left="-72"/>
                              <w:rPr>
                                <w:sz w:val="18"/>
                              </w:rPr>
                            </w:pPr>
                          </w:p>
                        </w:tc>
                        <w:tc>
                          <w:tcPr>
                            <w:tcW w:w="360" w:type="dxa"/>
                            <w:tcBorders>
                              <w:left w:val="single" w:sz="24" w:space="0" w:color="005244"/>
                            </w:tcBorders>
                          </w:tcPr>
                          <w:p w:rsidR="00202326" w:rsidRDefault="00202326">
                            <w:pPr>
                              <w:pStyle w:val="TableParagraph"/>
                              <w:spacing w:before="0"/>
                              <w:rPr>
                                <w:rFonts w:ascii="Times New Roman"/>
                                <w:sz w:val="18"/>
                              </w:rPr>
                            </w:pPr>
                          </w:p>
                        </w:tc>
                      </w:tr>
                    </w:tbl>
                    <w:p w:rsidR="00202326" w:rsidRDefault="00202326">
                      <w:pPr>
                        <w:pStyle w:val="BodyText"/>
                      </w:pPr>
                    </w:p>
                  </w:txbxContent>
                </v:textbox>
                <w10:wrap anchorx="page" anchory="margin"/>
              </v:shape>
            </w:pict>
          </mc:Fallback>
        </mc:AlternateContent>
      </w:r>
      <w:r w:rsidR="00437B9B">
        <w:rPr>
          <w:color w:val="005244"/>
          <w:w w:val="115"/>
          <w:sz w:val="18"/>
        </w:rPr>
        <w:t>INNOVATIVE LAND USE PLANNING TECHNIQUES: A HANDBOOK FOR SUSTAIN</w:t>
      </w:r>
      <w:r w:rsidRPr="00E301EF">
        <w:rPr>
          <w:color w:val="005244"/>
          <w:w w:val="115"/>
          <w:sz w:val="18"/>
        </w:rPr>
        <w:t xml:space="preserve"> ABLE DEVELOPMENT</w:t>
      </w:r>
    </w:p>
    <w:p w:rsidR="00202326" w:rsidRDefault="00202326">
      <w:pPr>
        <w:pStyle w:val="BodyText"/>
        <w:rPr>
          <w:sz w:val="30"/>
        </w:rPr>
      </w:pPr>
    </w:p>
    <w:p w:rsidR="00202326" w:rsidRDefault="00437B9B">
      <w:pPr>
        <w:pStyle w:val="Heading2"/>
        <w:numPr>
          <w:ilvl w:val="0"/>
          <w:numId w:val="8"/>
        </w:numPr>
        <w:tabs>
          <w:tab w:val="left" w:pos="1571"/>
        </w:tabs>
        <w:ind w:left="1570" w:hanging="491"/>
        <w:jc w:val="left"/>
      </w:pPr>
      <w:r>
        <w:rPr>
          <w:noProof/>
        </w:rPr>
        <w:drawing>
          <wp:anchor distT="0" distB="0" distL="0" distR="0" simplePos="0" relativeHeight="251685888" behindDoc="0" locked="0" layoutInCell="1" allowOverlap="1">
            <wp:simplePos x="0" y="0"/>
            <wp:positionH relativeFrom="page">
              <wp:posOffset>5584736</wp:posOffset>
            </wp:positionH>
            <wp:positionV relativeFrom="paragraph">
              <wp:posOffset>-18679</wp:posOffset>
            </wp:positionV>
            <wp:extent cx="1892300" cy="2667000"/>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1" cstate="print"/>
                    <a:stretch>
                      <a:fillRect/>
                    </a:stretch>
                  </pic:blipFill>
                  <pic:spPr>
                    <a:xfrm>
                      <a:off x="0" y="0"/>
                      <a:ext cx="1892300" cy="2667000"/>
                    </a:xfrm>
                    <a:prstGeom prst="rect">
                      <a:avLst/>
                    </a:prstGeom>
                  </pic:spPr>
                </pic:pic>
              </a:graphicData>
            </a:graphic>
          </wp:anchor>
        </w:drawing>
      </w:r>
      <w:r>
        <w:rPr>
          <w:noProof/>
        </w:rPr>
        <mc:AlternateContent>
          <mc:Choice Requires="wps">
            <w:drawing>
              <wp:anchor distT="0" distB="0" distL="114300" distR="114300" simplePos="0" relativeHeight="251686912" behindDoc="0" locked="0" layoutInCell="1" allowOverlap="1">
                <wp:simplePos x="0" y="0"/>
                <wp:positionH relativeFrom="page">
                  <wp:posOffset>5638800</wp:posOffset>
                </wp:positionH>
                <wp:positionV relativeFrom="paragraph">
                  <wp:posOffset>35560</wp:posOffset>
                </wp:positionV>
                <wp:extent cx="1676400" cy="24511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51100"/>
                        </a:xfrm>
                        <a:prstGeom prst="rect">
                          <a:avLst/>
                        </a:prstGeom>
                        <a:solidFill>
                          <a:srgbClr val="C7D6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28A7B" id="Rectangle 3" o:spid="_x0000_s1026" style="position:absolute;margin-left:444pt;margin-top:2.8pt;width:132pt;height:19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" fillcolor="#c7d6d3" stroked="f">
                <w10:wrap anchorx="page"/>
              </v:rect>
            </w:pict>
          </mc:Fallback>
        </mc:AlternateContent>
      </w:r>
      <w:r>
        <w:rPr>
          <w:color w:val="005244"/>
          <w:spacing w:val="12"/>
          <w:w w:val="120"/>
        </w:rPr>
        <w:t xml:space="preserve">CERTIFICATION </w:t>
      </w:r>
      <w:r>
        <w:rPr>
          <w:color w:val="005244"/>
          <w:spacing w:val="6"/>
          <w:w w:val="120"/>
        </w:rPr>
        <w:t>OF</w:t>
      </w:r>
      <w:r>
        <w:rPr>
          <w:color w:val="005244"/>
          <w:spacing w:val="40"/>
          <w:w w:val="120"/>
        </w:rPr>
        <w:t xml:space="preserve"> </w:t>
      </w:r>
      <w:r>
        <w:rPr>
          <w:color w:val="005244"/>
          <w:spacing w:val="11"/>
          <w:w w:val="120"/>
        </w:rPr>
        <w:t>COMPLIANCE</w:t>
      </w:r>
    </w:p>
    <w:p w:rsidR="00202326" w:rsidRDefault="00437B9B">
      <w:pPr>
        <w:pStyle w:val="ListParagraph"/>
        <w:numPr>
          <w:ilvl w:val="1"/>
          <w:numId w:val="8"/>
        </w:numPr>
        <w:tabs>
          <w:tab w:val="left" w:pos="1560"/>
        </w:tabs>
        <w:spacing w:before="146" w:line="266" w:lineRule="auto"/>
        <w:ind w:left="1559" w:right="3334"/>
        <w:rPr>
          <w:rFonts w:ascii="Palatino Linotype"/>
          <w:color w:val="231F20"/>
          <w:sz w:val="20"/>
        </w:rPr>
      </w:pPr>
      <w:r>
        <w:rPr>
          <w:color w:val="231F20"/>
          <w:spacing w:val="-3"/>
          <w:w w:val="105"/>
          <w:sz w:val="20"/>
        </w:rPr>
        <w:t>Written</w:t>
      </w:r>
      <w:r>
        <w:rPr>
          <w:color w:val="231F20"/>
          <w:spacing w:val="-12"/>
          <w:w w:val="105"/>
          <w:sz w:val="20"/>
        </w:rPr>
        <w:t xml:space="preserve"> </w:t>
      </w:r>
      <w:r>
        <w:rPr>
          <w:color w:val="231F20"/>
          <w:w w:val="105"/>
          <w:sz w:val="20"/>
        </w:rPr>
        <w:t>confirmation</w:t>
      </w:r>
      <w:r>
        <w:rPr>
          <w:color w:val="231F20"/>
          <w:spacing w:val="-11"/>
          <w:w w:val="105"/>
          <w:sz w:val="20"/>
        </w:rPr>
        <w:t xml:space="preserve"> </w:t>
      </w:r>
      <w:r>
        <w:rPr>
          <w:color w:val="231F20"/>
          <w:w w:val="105"/>
          <w:sz w:val="20"/>
        </w:rPr>
        <w:t>of</w:t>
      </w:r>
      <w:r>
        <w:rPr>
          <w:color w:val="231F20"/>
          <w:spacing w:val="-11"/>
          <w:w w:val="105"/>
          <w:sz w:val="20"/>
        </w:rPr>
        <w:t xml:space="preserve"> </w:t>
      </w:r>
      <w:r>
        <w:rPr>
          <w:color w:val="231F20"/>
          <w:w w:val="105"/>
          <w:sz w:val="20"/>
        </w:rPr>
        <w:t>energy</w:t>
      </w:r>
      <w:r>
        <w:rPr>
          <w:color w:val="231F20"/>
          <w:spacing w:val="-11"/>
          <w:w w:val="105"/>
          <w:sz w:val="20"/>
        </w:rPr>
        <w:t xml:space="preserve"> </w:t>
      </w:r>
      <w:r>
        <w:rPr>
          <w:color w:val="231F20"/>
          <w:w w:val="105"/>
          <w:sz w:val="20"/>
        </w:rPr>
        <w:t>efficient</w:t>
      </w:r>
      <w:r>
        <w:rPr>
          <w:color w:val="231F20"/>
          <w:spacing w:val="-11"/>
          <w:w w:val="105"/>
          <w:sz w:val="20"/>
        </w:rPr>
        <w:t xml:space="preserve"> </w:t>
      </w:r>
      <w:r>
        <w:rPr>
          <w:color w:val="231F20"/>
          <w:w w:val="105"/>
          <w:sz w:val="20"/>
        </w:rPr>
        <w:t>system</w:t>
      </w:r>
      <w:r>
        <w:rPr>
          <w:color w:val="231F20"/>
          <w:spacing w:val="-11"/>
          <w:w w:val="105"/>
          <w:sz w:val="20"/>
        </w:rPr>
        <w:t xml:space="preserve"> </w:t>
      </w:r>
      <w:r>
        <w:rPr>
          <w:color w:val="231F20"/>
          <w:w w:val="105"/>
          <w:sz w:val="20"/>
        </w:rPr>
        <w:t>performance</w:t>
      </w:r>
      <w:r>
        <w:rPr>
          <w:color w:val="231F20"/>
          <w:spacing w:val="-12"/>
          <w:w w:val="105"/>
          <w:sz w:val="20"/>
        </w:rPr>
        <w:t xml:space="preserve"> </w:t>
      </w:r>
      <w:r>
        <w:rPr>
          <w:color w:val="231F20"/>
          <w:w w:val="105"/>
          <w:sz w:val="20"/>
        </w:rPr>
        <w:t>shall</w:t>
      </w:r>
      <w:r>
        <w:rPr>
          <w:color w:val="231F20"/>
          <w:spacing w:val="-11"/>
          <w:w w:val="105"/>
          <w:sz w:val="20"/>
        </w:rPr>
        <w:t xml:space="preserve"> </w:t>
      </w:r>
      <w:r>
        <w:rPr>
          <w:color w:val="231F20"/>
          <w:w w:val="105"/>
          <w:sz w:val="20"/>
        </w:rPr>
        <w:t>be</w:t>
      </w:r>
      <w:r>
        <w:rPr>
          <w:color w:val="231F20"/>
          <w:spacing w:val="-11"/>
          <w:w w:val="105"/>
          <w:sz w:val="20"/>
        </w:rPr>
        <w:t xml:space="preserve"> </w:t>
      </w:r>
      <w:r>
        <w:rPr>
          <w:color w:val="231F20"/>
          <w:w w:val="105"/>
          <w:sz w:val="20"/>
        </w:rPr>
        <w:t>provided by the applicant from an independent licensed engineer or architect, or other agency certified to perform energy efficiency audits. Additional independent third party testing of the projects energy efficiency shall be conducted upon completion of construction and submitted to the [</w:t>
      </w:r>
      <w:r>
        <w:rPr>
          <w:rFonts w:ascii="Palatino Linotype"/>
          <w:i/>
          <w:color w:val="231F20"/>
          <w:w w:val="105"/>
          <w:sz w:val="20"/>
        </w:rPr>
        <w:t xml:space="preserve">Community Building </w:t>
      </w:r>
      <w:r>
        <w:rPr>
          <w:rFonts w:ascii="Palatino Linotype"/>
          <w:i/>
          <w:color w:val="231F20"/>
          <w:w w:val="95"/>
          <w:sz w:val="20"/>
        </w:rPr>
        <w:t xml:space="preserve">Inspector/Code Enforcement </w:t>
      </w:r>
      <w:r>
        <w:rPr>
          <w:rFonts w:ascii="Palatino Linotype"/>
          <w:i/>
          <w:color w:val="231F20"/>
          <w:spacing w:val="-4"/>
          <w:w w:val="95"/>
          <w:sz w:val="20"/>
        </w:rPr>
        <w:t>Officer.</w:t>
      </w:r>
      <w:r>
        <w:rPr>
          <w:color w:val="231F20"/>
          <w:spacing w:val="-4"/>
          <w:w w:val="95"/>
          <w:sz w:val="20"/>
        </w:rPr>
        <w:t xml:space="preserve">] </w:t>
      </w:r>
      <w:r>
        <w:rPr>
          <w:color w:val="231F20"/>
          <w:w w:val="95"/>
          <w:sz w:val="20"/>
        </w:rPr>
        <w:t>The [</w:t>
      </w:r>
      <w:r>
        <w:rPr>
          <w:rFonts w:ascii="Palatino Linotype"/>
          <w:i/>
          <w:color w:val="231F20"/>
          <w:w w:val="95"/>
          <w:sz w:val="20"/>
        </w:rPr>
        <w:t>building inspector/code enforcement officer</w:t>
      </w:r>
      <w:r>
        <w:rPr>
          <w:color w:val="231F20"/>
          <w:w w:val="95"/>
          <w:sz w:val="20"/>
        </w:rPr>
        <w:t xml:space="preserve">] </w:t>
      </w:r>
      <w:r>
        <w:rPr>
          <w:color w:val="231F20"/>
          <w:w w:val="105"/>
          <w:sz w:val="20"/>
        </w:rPr>
        <w:t xml:space="preserve">shall verify that each of the energy saving systems is installed and functions </w:t>
      </w:r>
      <w:r>
        <w:rPr>
          <w:color w:val="231F20"/>
          <w:spacing w:val="-4"/>
          <w:w w:val="105"/>
          <w:sz w:val="20"/>
        </w:rPr>
        <w:t>properly.</w:t>
      </w:r>
    </w:p>
    <w:p w:rsidR="00202326" w:rsidRDefault="00437B9B">
      <w:pPr>
        <w:pStyle w:val="ListParagraph"/>
        <w:numPr>
          <w:ilvl w:val="1"/>
          <w:numId w:val="8"/>
        </w:numPr>
        <w:tabs>
          <w:tab w:val="left" w:pos="1560"/>
        </w:tabs>
        <w:spacing w:before="126" w:line="271" w:lineRule="auto"/>
        <w:ind w:left="1559" w:right="3433"/>
        <w:rPr>
          <w:rFonts w:ascii="Palatino Linotype" w:hAnsi="Palatino Linotype"/>
          <w:color w:val="231F20"/>
          <w:sz w:val="20"/>
        </w:rPr>
      </w:pPr>
      <w:r>
        <w:rPr>
          <w:color w:val="231F20"/>
          <w:w w:val="105"/>
          <w:sz w:val="20"/>
        </w:rPr>
        <w:t xml:space="preserve">No certificate of occupancy shall be issued for an Energy Efficient Building without written confirmation of the </w:t>
      </w:r>
      <w:r>
        <w:rPr>
          <w:color w:val="231F20"/>
          <w:spacing w:val="-3"/>
          <w:w w:val="105"/>
          <w:sz w:val="20"/>
        </w:rPr>
        <w:t xml:space="preserve">building’s </w:t>
      </w:r>
      <w:r>
        <w:rPr>
          <w:color w:val="231F20"/>
          <w:w w:val="105"/>
          <w:sz w:val="20"/>
        </w:rPr>
        <w:t>energy efficiency</w:t>
      </w:r>
      <w:r>
        <w:rPr>
          <w:color w:val="231F20"/>
          <w:spacing w:val="-30"/>
          <w:w w:val="105"/>
          <w:sz w:val="20"/>
        </w:rPr>
        <w:t xml:space="preserve"> </w:t>
      </w:r>
      <w:r>
        <w:rPr>
          <w:color w:val="231F20"/>
          <w:w w:val="105"/>
          <w:sz w:val="20"/>
        </w:rPr>
        <w:t>performance as required in section 7.1</w:t>
      </w:r>
      <w:r>
        <w:rPr>
          <w:color w:val="231F20"/>
          <w:spacing w:val="37"/>
          <w:w w:val="105"/>
          <w:sz w:val="20"/>
        </w:rPr>
        <w:t xml:space="preserve"> </w:t>
      </w:r>
      <w:r>
        <w:rPr>
          <w:color w:val="231F20"/>
          <w:w w:val="105"/>
          <w:sz w:val="20"/>
        </w:rPr>
        <w:t>above.</w:t>
      </w:r>
    </w:p>
    <w:p w:rsidR="00202326" w:rsidRDefault="00202326">
      <w:pPr>
        <w:pStyle w:val="BodyText"/>
        <w:spacing w:before="8"/>
        <w:rPr>
          <w:sz w:val="21"/>
        </w:rPr>
      </w:pPr>
    </w:p>
    <w:p w:rsidR="00202326" w:rsidRDefault="00437B9B">
      <w:pPr>
        <w:pStyle w:val="Heading2"/>
        <w:numPr>
          <w:ilvl w:val="0"/>
          <w:numId w:val="4"/>
        </w:numPr>
        <w:tabs>
          <w:tab w:val="left" w:pos="1571"/>
        </w:tabs>
        <w:spacing w:before="1"/>
      </w:pPr>
      <w:r>
        <w:rPr>
          <w:color w:val="005244"/>
          <w:spacing w:val="11"/>
          <w:w w:val="120"/>
        </w:rPr>
        <w:t xml:space="preserve">MONITORING </w:t>
      </w:r>
      <w:r>
        <w:rPr>
          <w:color w:val="005244"/>
          <w:spacing w:val="8"/>
          <w:w w:val="120"/>
        </w:rPr>
        <w:t>AND</w:t>
      </w:r>
      <w:r>
        <w:rPr>
          <w:color w:val="005244"/>
          <w:spacing w:val="40"/>
          <w:w w:val="120"/>
        </w:rPr>
        <w:t xml:space="preserve"> </w:t>
      </w:r>
      <w:r>
        <w:rPr>
          <w:color w:val="005244"/>
          <w:spacing w:val="11"/>
          <w:w w:val="120"/>
        </w:rPr>
        <w:t>ENFORCEMENT</w:t>
      </w:r>
    </w:p>
    <w:p w:rsidR="00202326" w:rsidRDefault="00437B9B">
      <w:pPr>
        <w:pStyle w:val="ListParagraph"/>
        <w:numPr>
          <w:ilvl w:val="1"/>
          <w:numId w:val="4"/>
        </w:numPr>
        <w:tabs>
          <w:tab w:val="left" w:pos="1560"/>
        </w:tabs>
        <w:spacing w:before="145" w:line="259" w:lineRule="auto"/>
        <w:ind w:right="3247"/>
        <w:rPr>
          <w:sz w:val="20"/>
        </w:rPr>
      </w:pPr>
      <w:r>
        <w:rPr>
          <w:color w:val="231F20"/>
          <w:spacing w:val="-3"/>
          <w:w w:val="105"/>
          <w:sz w:val="20"/>
        </w:rPr>
        <w:t xml:space="preserve">This </w:t>
      </w:r>
      <w:r>
        <w:rPr>
          <w:color w:val="231F20"/>
          <w:spacing w:val="-4"/>
          <w:w w:val="105"/>
          <w:sz w:val="20"/>
        </w:rPr>
        <w:t xml:space="preserve">article </w:t>
      </w:r>
      <w:r>
        <w:rPr>
          <w:color w:val="231F20"/>
          <w:spacing w:val="-3"/>
          <w:w w:val="105"/>
          <w:sz w:val="20"/>
        </w:rPr>
        <w:t xml:space="preserve">shall </w:t>
      </w:r>
      <w:r>
        <w:rPr>
          <w:color w:val="231F20"/>
          <w:w w:val="105"/>
          <w:sz w:val="20"/>
        </w:rPr>
        <w:t xml:space="preserve">be </w:t>
      </w:r>
      <w:r>
        <w:rPr>
          <w:color w:val="231F20"/>
          <w:spacing w:val="-4"/>
          <w:w w:val="105"/>
          <w:sz w:val="20"/>
        </w:rPr>
        <w:t xml:space="preserve">administered </w:t>
      </w:r>
      <w:r>
        <w:rPr>
          <w:color w:val="231F20"/>
          <w:w w:val="105"/>
          <w:sz w:val="20"/>
        </w:rPr>
        <w:t xml:space="preserve">by </w:t>
      </w:r>
      <w:r>
        <w:rPr>
          <w:color w:val="231F20"/>
          <w:spacing w:val="-3"/>
          <w:w w:val="105"/>
          <w:sz w:val="20"/>
        </w:rPr>
        <w:t xml:space="preserve">the </w:t>
      </w:r>
      <w:r>
        <w:rPr>
          <w:color w:val="231F20"/>
          <w:spacing w:val="-4"/>
          <w:w w:val="105"/>
          <w:sz w:val="20"/>
        </w:rPr>
        <w:t>[</w:t>
      </w:r>
      <w:r>
        <w:rPr>
          <w:rFonts w:ascii="Palatino Linotype"/>
          <w:i/>
          <w:color w:val="231F20"/>
          <w:spacing w:val="-4"/>
          <w:w w:val="105"/>
          <w:sz w:val="20"/>
        </w:rPr>
        <w:t>Planning Board/Local Planning Department/</w:t>
      </w:r>
      <w:r>
        <w:rPr>
          <w:rFonts w:ascii="Palatino Linotype"/>
          <w:i/>
          <w:color w:val="231F20"/>
          <w:spacing w:val="-34"/>
          <w:w w:val="105"/>
          <w:sz w:val="20"/>
        </w:rPr>
        <w:t xml:space="preserve"> </w:t>
      </w:r>
      <w:r>
        <w:rPr>
          <w:rFonts w:ascii="Palatino Linotype"/>
          <w:i/>
          <w:color w:val="231F20"/>
          <w:w w:val="105"/>
          <w:sz w:val="20"/>
        </w:rPr>
        <w:t>Building</w:t>
      </w:r>
      <w:r>
        <w:rPr>
          <w:rFonts w:ascii="Palatino Linotype"/>
          <w:i/>
          <w:color w:val="231F20"/>
          <w:spacing w:val="-33"/>
          <w:w w:val="105"/>
          <w:sz w:val="20"/>
        </w:rPr>
        <w:t xml:space="preserve"> </w:t>
      </w:r>
      <w:r>
        <w:rPr>
          <w:rFonts w:ascii="Palatino Linotype"/>
          <w:i/>
          <w:color w:val="231F20"/>
          <w:w w:val="105"/>
          <w:sz w:val="20"/>
        </w:rPr>
        <w:t>Inspector/Code</w:t>
      </w:r>
      <w:r>
        <w:rPr>
          <w:rFonts w:ascii="Palatino Linotype"/>
          <w:i/>
          <w:color w:val="231F20"/>
          <w:spacing w:val="-32"/>
          <w:w w:val="105"/>
          <w:sz w:val="20"/>
        </w:rPr>
        <w:t xml:space="preserve"> </w:t>
      </w:r>
      <w:r>
        <w:rPr>
          <w:rFonts w:ascii="Palatino Linotype"/>
          <w:i/>
          <w:color w:val="231F20"/>
          <w:w w:val="105"/>
          <w:sz w:val="20"/>
        </w:rPr>
        <w:t>Enforcement</w:t>
      </w:r>
      <w:r>
        <w:rPr>
          <w:rFonts w:ascii="Palatino Linotype"/>
          <w:i/>
          <w:color w:val="231F20"/>
          <w:spacing w:val="-33"/>
          <w:w w:val="105"/>
          <w:sz w:val="20"/>
        </w:rPr>
        <w:t xml:space="preserve"> </w:t>
      </w:r>
      <w:r>
        <w:rPr>
          <w:rFonts w:ascii="Palatino Linotype"/>
          <w:i/>
          <w:color w:val="231F20"/>
          <w:w w:val="105"/>
          <w:sz w:val="20"/>
        </w:rPr>
        <w:t>Officer</w:t>
      </w:r>
      <w:r>
        <w:rPr>
          <w:color w:val="231F20"/>
          <w:w w:val="105"/>
          <w:sz w:val="20"/>
        </w:rPr>
        <w:t>].</w:t>
      </w:r>
      <w:r>
        <w:rPr>
          <w:color w:val="231F20"/>
          <w:spacing w:val="-27"/>
          <w:w w:val="105"/>
          <w:sz w:val="20"/>
        </w:rPr>
        <w:t xml:space="preserve"> </w:t>
      </w:r>
      <w:r>
        <w:rPr>
          <w:color w:val="231F20"/>
          <w:w w:val="105"/>
          <w:sz w:val="20"/>
        </w:rPr>
        <w:t>Applications</w:t>
      </w:r>
      <w:r>
        <w:rPr>
          <w:color w:val="231F20"/>
          <w:spacing w:val="-28"/>
          <w:w w:val="105"/>
          <w:sz w:val="20"/>
        </w:rPr>
        <w:t xml:space="preserve"> </w:t>
      </w:r>
      <w:r>
        <w:rPr>
          <w:color w:val="231F20"/>
          <w:w w:val="105"/>
          <w:sz w:val="20"/>
        </w:rPr>
        <w:t>for</w:t>
      </w:r>
      <w:r>
        <w:rPr>
          <w:color w:val="231F20"/>
          <w:spacing w:val="-27"/>
          <w:w w:val="105"/>
          <w:sz w:val="20"/>
        </w:rPr>
        <w:t xml:space="preserve"> </w:t>
      </w:r>
      <w:r>
        <w:rPr>
          <w:color w:val="231F20"/>
          <w:w w:val="105"/>
          <w:sz w:val="20"/>
        </w:rPr>
        <w:t>the provisions</w:t>
      </w:r>
      <w:r>
        <w:rPr>
          <w:color w:val="231F20"/>
          <w:spacing w:val="-11"/>
          <w:w w:val="105"/>
          <w:sz w:val="20"/>
        </w:rPr>
        <w:t xml:space="preserve"> </w:t>
      </w:r>
      <w:r>
        <w:rPr>
          <w:color w:val="231F20"/>
          <w:w w:val="105"/>
          <w:sz w:val="20"/>
        </w:rPr>
        <w:t>provided</w:t>
      </w:r>
      <w:r>
        <w:rPr>
          <w:color w:val="231F20"/>
          <w:spacing w:val="-10"/>
          <w:w w:val="105"/>
          <w:sz w:val="20"/>
        </w:rPr>
        <w:t xml:space="preserve"> </w:t>
      </w:r>
      <w:r>
        <w:rPr>
          <w:color w:val="231F20"/>
          <w:w w:val="105"/>
          <w:sz w:val="20"/>
        </w:rPr>
        <w:t>under</w:t>
      </w:r>
      <w:r>
        <w:rPr>
          <w:color w:val="231F20"/>
          <w:spacing w:val="-11"/>
          <w:w w:val="105"/>
          <w:sz w:val="20"/>
        </w:rPr>
        <w:t xml:space="preserve"> </w:t>
      </w:r>
      <w:r>
        <w:rPr>
          <w:color w:val="231F20"/>
          <w:w w:val="105"/>
          <w:sz w:val="20"/>
        </w:rPr>
        <w:t>this</w:t>
      </w:r>
      <w:r>
        <w:rPr>
          <w:color w:val="231F20"/>
          <w:spacing w:val="-10"/>
          <w:w w:val="105"/>
          <w:sz w:val="20"/>
        </w:rPr>
        <w:t xml:space="preserve"> </w:t>
      </w:r>
      <w:r>
        <w:rPr>
          <w:rFonts w:ascii="Palatino Linotype"/>
          <w:i/>
          <w:color w:val="231F20"/>
          <w:w w:val="105"/>
          <w:sz w:val="20"/>
        </w:rPr>
        <w:t>Article</w:t>
      </w:r>
      <w:r>
        <w:rPr>
          <w:rFonts w:ascii="Palatino Linotype"/>
          <w:i/>
          <w:color w:val="231F20"/>
          <w:spacing w:val="-16"/>
          <w:w w:val="105"/>
          <w:sz w:val="20"/>
        </w:rPr>
        <w:t xml:space="preserve"> </w:t>
      </w:r>
      <w:r>
        <w:rPr>
          <w:color w:val="231F20"/>
          <w:w w:val="105"/>
          <w:sz w:val="20"/>
        </w:rPr>
        <w:t>shall</w:t>
      </w:r>
      <w:r>
        <w:rPr>
          <w:color w:val="231F20"/>
          <w:spacing w:val="-10"/>
          <w:w w:val="105"/>
          <w:sz w:val="20"/>
        </w:rPr>
        <w:t xml:space="preserve"> </w:t>
      </w:r>
      <w:r>
        <w:rPr>
          <w:color w:val="231F20"/>
          <w:w w:val="105"/>
          <w:sz w:val="20"/>
        </w:rPr>
        <w:t>be</w:t>
      </w:r>
      <w:r>
        <w:rPr>
          <w:color w:val="231F20"/>
          <w:spacing w:val="-11"/>
          <w:w w:val="105"/>
          <w:sz w:val="20"/>
        </w:rPr>
        <w:t xml:space="preserve"> </w:t>
      </w:r>
      <w:r>
        <w:rPr>
          <w:color w:val="231F20"/>
          <w:w w:val="105"/>
          <w:sz w:val="20"/>
        </w:rPr>
        <w:t>made</w:t>
      </w:r>
      <w:r>
        <w:rPr>
          <w:color w:val="231F20"/>
          <w:spacing w:val="-10"/>
          <w:w w:val="105"/>
          <w:sz w:val="20"/>
        </w:rPr>
        <w:t xml:space="preserve"> </w:t>
      </w:r>
      <w:r>
        <w:rPr>
          <w:color w:val="231F20"/>
          <w:w w:val="105"/>
          <w:sz w:val="20"/>
        </w:rPr>
        <w:t>to</w:t>
      </w:r>
      <w:r>
        <w:rPr>
          <w:color w:val="231F20"/>
          <w:spacing w:val="-11"/>
          <w:w w:val="105"/>
          <w:sz w:val="20"/>
        </w:rPr>
        <w:t xml:space="preserve"> </w:t>
      </w:r>
      <w:r>
        <w:rPr>
          <w:color w:val="231F20"/>
          <w:w w:val="105"/>
          <w:sz w:val="20"/>
        </w:rPr>
        <w:t>the</w:t>
      </w:r>
      <w:r>
        <w:rPr>
          <w:color w:val="231F20"/>
          <w:spacing w:val="-10"/>
          <w:w w:val="105"/>
          <w:sz w:val="20"/>
        </w:rPr>
        <w:t xml:space="preserve"> </w:t>
      </w:r>
      <w:r>
        <w:rPr>
          <w:color w:val="231F20"/>
          <w:w w:val="105"/>
          <w:sz w:val="20"/>
        </w:rPr>
        <w:t>planning</w:t>
      </w:r>
      <w:r>
        <w:rPr>
          <w:color w:val="231F20"/>
          <w:spacing w:val="-10"/>
          <w:w w:val="105"/>
          <w:sz w:val="20"/>
        </w:rPr>
        <w:t xml:space="preserve"> </w:t>
      </w:r>
      <w:r>
        <w:rPr>
          <w:color w:val="231F20"/>
          <w:w w:val="105"/>
          <w:sz w:val="20"/>
        </w:rPr>
        <w:t>board</w:t>
      </w:r>
      <w:r>
        <w:rPr>
          <w:color w:val="231F20"/>
          <w:spacing w:val="-11"/>
          <w:w w:val="105"/>
          <w:sz w:val="20"/>
        </w:rPr>
        <w:t xml:space="preserve"> </w:t>
      </w:r>
      <w:r>
        <w:rPr>
          <w:color w:val="231F20"/>
          <w:w w:val="105"/>
          <w:sz w:val="20"/>
        </w:rPr>
        <w:t>and shall</w:t>
      </w:r>
      <w:r>
        <w:rPr>
          <w:color w:val="231F20"/>
          <w:spacing w:val="-8"/>
          <w:w w:val="105"/>
          <w:sz w:val="20"/>
        </w:rPr>
        <w:t xml:space="preserve"> </w:t>
      </w:r>
      <w:r>
        <w:rPr>
          <w:color w:val="231F20"/>
          <w:w w:val="105"/>
          <w:sz w:val="20"/>
        </w:rPr>
        <w:t>be</w:t>
      </w:r>
      <w:r>
        <w:rPr>
          <w:color w:val="231F20"/>
          <w:spacing w:val="-8"/>
          <w:w w:val="105"/>
          <w:sz w:val="20"/>
        </w:rPr>
        <w:t xml:space="preserve"> </w:t>
      </w:r>
      <w:r>
        <w:rPr>
          <w:color w:val="231F20"/>
          <w:w w:val="105"/>
          <w:sz w:val="20"/>
        </w:rPr>
        <w:t>part</w:t>
      </w:r>
      <w:r>
        <w:rPr>
          <w:color w:val="231F20"/>
          <w:spacing w:val="-7"/>
          <w:w w:val="105"/>
          <w:sz w:val="20"/>
        </w:rPr>
        <w:t xml:space="preserve"> </w:t>
      </w:r>
      <w:r>
        <w:rPr>
          <w:color w:val="231F20"/>
          <w:w w:val="105"/>
          <w:sz w:val="20"/>
        </w:rPr>
        <w:t>of</w:t>
      </w:r>
      <w:r>
        <w:rPr>
          <w:color w:val="231F20"/>
          <w:spacing w:val="-8"/>
          <w:w w:val="105"/>
          <w:sz w:val="20"/>
        </w:rPr>
        <w:t xml:space="preserve"> </w:t>
      </w:r>
      <w:r>
        <w:rPr>
          <w:color w:val="231F20"/>
          <w:w w:val="105"/>
          <w:sz w:val="20"/>
        </w:rPr>
        <w:t>the</w:t>
      </w:r>
      <w:r>
        <w:rPr>
          <w:color w:val="231F20"/>
          <w:spacing w:val="-7"/>
          <w:w w:val="105"/>
          <w:sz w:val="20"/>
        </w:rPr>
        <w:t xml:space="preserve"> </w:t>
      </w:r>
      <w:r>
        <w:rPr>
          <w:color w:val="231F20"/>
          <w:w w:val="105"/>
          <w:sz w:val="20"/>
        </w:rPr>
        <w:t>submission</w:t>
      </w:r>
      <w:r>
        <w:rPr>
          <w:color w:val="231F20"/>
          <w:spacing w:val="-8"/>
          <w:w w:val="105"/>
          <w:sz w:val="20"/>
        </w:rPr>
        <w:t xml:space="preserve"> </w:t>
      </w:r>
      <w:r>
        <w:rPr>
          <w:color w:val="231F20"/>
          <w:w w:val="105"/>
          <w:sz w:val="20"/>
        </w:rPr>
        <w:t>of</w:t>
      </w:r>
      <w:r>
        <w:rPr>
          <w:color w:val="231F20"/>
          <w:spacing w:val="-7"/>
          <w:w w:val="105"/>
          <w:sz w:val="20"/>
        </w:rPr>
        <w:t xml:space="preserve"> </w:t>
      </w:r>
      <w:r>
        <w:rPr>
          <w:color w:val="231F20"/>
          <w:w w:val="105"/>
          <w:sz w:val="20"/>
        </w:rPr>
        <w:t>an</w:t>
      </w:r>
      <w:r>
        <w:rPr>
          <w:color w:val="231F20"/>
          <w:spacing w:val="-8"/>
          <w:w w:val="105"/>
          <w:sz w:val="20"/>
        </w:rPr>
        <w:t xml:space="preserve"> </w:t>
      </w:r>
      <w:r>
        <w:rPr>
          <w:color w:val="231F20"/>
          <w:w w:val="105"/>
          <w:sz w:val="20"/>
        </w:rPr>
        <w:t>application</w:t>
      </w:r>
      <w:r>
        <w:rPr>
          <w:color w:val="231F20"/>
          <w:spacing w:val="-7"/>
          <w:w w:val="105"/>
          <w:sz w:val="20"/>
        </w:rPr>
        <w:t xml:space="preserve"> </w:t>
      </w:r>
      <w:r>
        <w:rPr>
          <w:color w:val="231F20"/>
          <w:w w:val="105"/>
          <w:sz w:val="20"/>
        </w:rPr>
        <w:t>for</w:t>
      </w:r>
      <w:r>
        <w:rPr>
          <w:color w:val="231F20"/>
          <w:spacing w:val="-8"/>
          <w:w w:val="105"/>
          <w:sz w:val="20"/>
        </w:rPr>
        <w:t xml:space="preserve"> </w:t>
      </w:r>
      <w:r>
        <w:rPr>
          <w:color w:val="231F20"/>
          <w:w w:val="105"/>
          <w:sz w:val="20"/>
        </w:rPr>
        <w:t>site</w:t>
      </w:r>
      <w:r>
        <w:rPr>
          <w:color w:val="231F20"/>
          <w:spacing w:val="-7"/>
          <w:w w:val="105"/>
          <w:sz w:val="20"/>
        </w:rPr>
        <w:t xml:space="preserve"> </w:t>
      </w:r>
      <w:r>
        <w:rPr>
          <w:color w:val="231F20"/>
          <w:w w:val="105"/>
          <w:sz w:val="20"/>
        </w:rPr>
        <w:t>plan</w:t>
      </w:r>
      <w:r>
        <w:rPr>
          <w:color w:val="231F20"/>
          <w:spacing w:val="-8"/>
          <w:w w:val="105"/>
          <w:sz w:val="20"/>
        </w:rPr>
        <w:t xml:space="preserve"> </w:t>
      </w:r>
      <w:r>
        <w:rPr>
          <w:color w:val="231F20"/>
          <w:w w:val="105"/>
          <w:sz w:val="20"/>
        </w:rPr>
        <w:t>or</w:t>
      </w:r>
      <w:r>
        <w:rPr>
          <w:color w:val="231F20"/>
          <w:spacing w:val="-7"/>
          <w:w w:val="105"/>
          <w:sz w:val="20"/>
        </w:rPr>
        <w:t xml:space="preserve"> </w:t>
      </w:r>
      <w:r>
        <w:rPr>
          <w:color w:val="231F20"/>
          <w:w w:val="105"/>
          <w:sz w:val="20"/>
        </w:rPr>
        <w:t>subdivision</w:t>
      </w:r>
      <w:r>
        <w:rPr>
          <w:color w:val="231F20"/>
          <w:spacing w:val="-8"/>
          <w:w w:val="105"/>
          <w:sz w:val="20"/>
        </w:rPr>
        <w:t xml:space="preserve"> </w:t>
      </w:r>
      <w:r>
        <w:rPr>
          <w:color w:val="231F20"/>
          <w:w w:val="105"/>
          <w:sz w:val="20"/>
        </w:rPr>
        <w:t>plan approval.</w:t>
      </w:r>
    </w:p>
    <w:p w:rsidR="00202326" w:rsidRDefault="00437B9B">
      <w:pPr>
        <w:pStyle w:val="ListParagraph"/>
        <w:numPr>
          <w:ilvl w:val="1"/>
          <w:numId w:val="4"/>
        </w:numPr>
        <w:tabs>
          <w:tab w:val="left" w:pos="1560"/>
        </w:tabs>
        <w:spacing w:before="139" w:line="271" w:lineRule="auto"/>
        <w:ind w:left="1559" w:right="3268"/>
        <w:rPr>
          <w:sz w:val="20"/>
        </w:rPr>
      </w:pPr>
      <w:r>
        <w:rPr>
          <w:color w:val="231F20"/>
          <w:w w:val="105"/>
          <w:sz w:val="20"/>
        </w:rPr>
        <w:t xml:space="preserve">The applicant or building owner is required to monitor the energy saving sys- </w:t>
      </w:r>
      <w:proofErr w:type="spellStart"/>
      <w:r>
        <w:rPr>
          <w:color w:val="231F20"/>
          <w:w w:val="105"/>
          <w:sz w:val="20"/>
        </w:rPr>
        <w:t>tems</w:t>
      </w:r>
      <w:proofErr w:type="spellEnd"/>
      <w:r>
        <w:rPr>
          <w:color w:val="231F20"/>
          <w:w w:val="105"/>
          <w:sz w:val="20"/>
        </w:rPr>
        <w:t xml:space="preserve"> and document their performance over time, through tracking and </w:t>
      </w:r>
      <w:proofErr w:type="spellStart"/>
      <w:r>
        <w:rPr>
          <w:color w:val="231F20"/>
          <w:w w:val="105"/>
          <w:sz w:val="20"/>
        </w:rPr>
        <w:t>docu</w:t>
      </w:r>
      <w:proofErr w:type="spellEnd"/>
      <w:r>
        <w:rPr>
          <w:color w:val="231F20"/>
          <w:w w:val="105"/>
          <w:sz w:val="20"/>
        </w:rPr>
        <w:t xml:space="preserve">- </w:t>
      </w:r>
      <w:proofErr w:type="spellStart"/>
      <w:r>
        <w:rPr>
          <w:color w:val="231F20"/>
          <w:w w:val="105"/>
          <w:sz w:val="20"/>
        </w:rPr>
        <w:t>menting</w:t>
      </w:r>
      <w:proofErr w:type="spellEnd"/>
      <w:r>
        <w:rPr>
          <w:color w:val="231F20"/>
          <w:w w:val="105"/>
          <w:sz w:val="20"/>
        </w:rPr>
        <w:t xml:space="preserve"> the number of energy units from either their electrical, oil, natural gas monthly bills or in the case of </w:t>
      </w:r>
      <w:proofErr w:type="spellStart"/>
      <w:r>
        <w:rPr>
          <w:color w:val="231F20"/>
          <w:w w:val="105"/>
          <w:sz w:val="20"/>
        </w:rPr>
        <w:t>on site</w:t>
      </w:r>
      <w:proofErr w:type="spellEnd"/>
      <w:r>
        <w:rPr>
          <w:color w:val="231F20"/>
          <w:w w:val="105"/>
          <w:sz w:val="20"/>
        </w:rPr>
        <w:t xml:space="preserve"> power generation the units of</w:t>
      </w:r>
      <w:r>
        <w:rPr>
          <w:color w:val="231F20"/>
          <w:spacing w:val="-27"/>
          <w:w w:val="105"/>
          <w:sz w:val="20"/>
        </w:rPr>
        <w:t xml:space="preserve"> </w:t>
      </w:r>
      <w:r>
        <w:rPr>
          <w:color w:val="231F20"/>
          <w:w w:val="105"/>
          <w:sz w:val="20"/>
        </w:rPr>
        <w:t>energy produced</w:t>
      </w:r>
      <w:r>
        <w:rPr>
          <w:color w:val="231F20"/>
          <w:spacing w:val="-6"/>
          <w:w w:val="105"/>
          <w:sz w:val="20"/>
        </w:rPr>
        <w:t xml:space="preserve"> </w:t>
      </w:r>
      <w:r>
        <w:rPr>
          <w:color w:val="231F20"/>
          <w:w w:val="105"/>
          <w:sz w:val="20"/>
        </w:rPr>
        <w:t>by</w:t>
      </w:r>
      <w:r>
        <w:rPr>
          <w:color w:val="231F20"/>
          <w:spacing w:val="-5"/>
          <w:w w:val="105"/>
          <w:sz w:val="20"/>
        </w:rPr>
        <w:t xml:space="preserve"> </w:t>
      </w:r>
      <w:r>
        <w:rPr>
          <w:color w:val="231F20"/>
          <w:w w:val="105"/>
          <w:sz w:val="20"/>
        </w:rPr>
        <w:t>those</w:t>
      </w:r>
      <w:r>
        <w:rPr>
          <w:color w:val="231F20"/>
          <w:spacing w:val="-5"/>
          <w:w w:val="105"/>
          <w:sz w:val="20"/>
        </w:rPr>
        <w:t xml:space="preserve"> </w:t>
      </w:r>
      <w:r>
        <w:rPr>
          <w:color w:val="231F20"/>
          <w:w w:val="105"/>
          <w:sz w:val="20"/>
        </w:rPr>
        <w:t>sources,</w:t>
      </w:r>
      <w:r>
        <w:rPr>
          <w:color w:val="231F20"/>
          <w:spacing w:val="-6"/>
          <w:w w:val="105"/>
          <w:sz w:val="20"/>
        </w:rPr>
        <w:t xml:space="preserve"> </w:t>
      </w:r>
      <w:r>
        <w:rPr>
          <w:color w:val="231F20"/>
          <w:w w:val="105"/>
          <w:sz w:val="20"/>
        </w:rPr>
        <w:t>to</w:t>
      </w:r>
      <w:r>
        <w:rPr>
          <w:color w:val="231F20"/>
          <w:spacing w:val="-5"/>
          <w:w w:val="105"/>
          <w:sz w:val="20"/>
        </w:rPr>
        <w:t xml:space="preserve"> </w:t>
      </w:r>
      <w:r>
        <w:rPr>
          <w:color w:val="231F20"/>
          <w:w w:val="105"/>
          <w:sz w:val="20"/>
        </w:rPr>
        <w:t>certify</w:t>
      </w:r>
      <w:r>
        <w:rPr>
          <w:color w:val="231F20"/>
          <w:spacing w:val="-5"/>
          <w:w w:val="105"/>
          <w:sz w:val="20"/>
        </w:rPr>
        <w:t xml:space="preserve"> </w:t>
      </w:r>
      <w:r>
        <w:rPr>
          <w:color w:val="231F20"/>
          <w:w w:val="105"/>
          <w:sz w:val="20"/>
        </w:rPr>
        <w:t>that</w:t>
      </w:r>
      <w:r>
        <w:rPr>
          <w:color w:val="231F20"/>
          <w:spacing w:val="-6"/>
          <w:w w:val="105"/>
          <w:sz w:val="20"/>
        </w:rPr>
        <w:t xml:space="preserve"> </w:t>
      </w:r>
      <w:r>
        <w:rPr>
          <w:color w:val="231F20"/>
          <w:w w:val="105"/>
          <w:sz w:val="20"/>
        </w:rPr>
        <w:t>they</w:t>
      </w:r>
      <w:r>
        <w:rPr>
          <w:color w:val="231F20"/>
          <w:spacing w:val="-5"/>
          <w:w w:val="105"/>
          <w:sz w:val="20"/>
        </w:rPr>
        <w:t xml:space="preserve"> </w:t>
      </w:r>
      <w:r>
        <w:rPr>
          <w:color w:val="231F20"/>
          <w:w w:val="105"/>
          <w:sz w:val="20"/>
        </w:rPr>
        <w:t>are</w:t>
      </w:r>
      <w:r>
        <w:rPr>
          <w:color w:val="231F20"/>
          <w:spacing w:val="-5"/>
          <w:w w:val="105"/>
          <w:sz w:val="20"/>
        </w:rPr>
        <w:t xml:space="preserve"> </w:t>
      </w:r>
      <w:r>
        <w:rPr>
          <w:color w:val="231F20"/>
          <w:w w:val="105"/>
          <w:sz w:val="20"/>
        </w:rPr>
        <w:t>in</w:t>
      </w:r>
      <w:r>
        <w:rPr>
          <w:color w:val="231F20"/>
          <w:spacing w:val="-5"/>
          <w:w w:val="105"/>
          <w:sz w:val="20"/>
        </w:rPr>
        <w:t xml:space="preserve"> </w:t>
      </w:r>
      <w:r>
        <w:rPr>
          <w:color w:val="231F20"/>
          <w:w w:val="105"/>
          <w:sz w:val="20"/>
        </w:rPr>
        <w:t>fact</w:t>
      </w:r>
      <w:r>
        <w:rPr>
          <w:color w:val="231F20"/>
          <w:spacing w:val="-6"/>
          <w:w w:val="105"/>
          <w:sz w:val="20"/>
        </w:rPr>
        <w:t xml:space="preserve"> </w:t>
      </w:r>
      <w:r>
        <w:rPr>
          <w:color w:val="231F20"/>
          <w:w w:val="105"/>
          <w:sz w:val="20"/>
        </w:rPr>
        <w:t>achieving</w:t>
      </w:r>
      <w:r>
        <w:rPr>
          <w:color w:val="231F20"/>
          <w:spacing w:val="-5"/>
          <w:w w:val="105"/>
          <w:sz w:val="20"/>
        </w:rPr>
        <w:t xml:space="preserve"> </w:t>
      </w:r>
      <w:r>
        <w:rPr>
          <w:color w:val="231F20"/>
          <w:w w:val="105"/>
          <w:sz w:val="20"/>
        </w:rPr>
        <w:t>the</w:t>
      </w:r>
      <w:r>
        <w:rPr>
          <w:color w:val="231F20"/>
          <w:spacing w:val="-5"/>
          <w:w w:val="105"/>
          <w:sz w:val="20"/>
        </w:rPr>
        <w:t xml:space="preserve"> </w:t>
      </w:r>
      <w:r>
        <w:rPr>
          <w:color w:val="231F20"/>
          <w:w w:val="105"/>
          <w:sz w:val="20"/>
        </w:rPr>
        <w:t>energy savings that approval of the project was based on. This documentation should be</w:t>
      </w:r>
      <w:r>
        <w:rPr>
          <w:color w:val="231F20"/>
          <w:spacing w:val="-23"/>
          <w:w w:val="105"/>
          <w:sz w:val="20"/>
        </w:rPr>
        <w:t xml:space="preserve"> </w:t>
      </w:r>
      <w:r>
        <w:rPr>
          <w:color w:val="231F20"/>
          <w:w w:val="105"/>
          <w:sz w:val="20"/>
        </w:rPr>
        <w:t>provided</w:t>
      </w:r>
      <w:r>
        <w:rPr>
          <w:color w:val="231F20"/>
          <w:spacing w:val="-22"/>
          <w:w w:val="105"/>
          <w:sz w:val="20"/>
        </w:rPr>
        <w:t xml:space="preserve"> </w:t>
      </w:r>
      <w:r>
        <w:rPr>
          <w:color w:val="231F20"/>
          <w:w w:val="105"/>
          <w:sz w:val="20"/>
        </w:rPr>
        <w:t>to</w:t>
      </w:r>
      <w:r>
        <w:rPr>
          <w:color w:val="231F20"/>
          <w:spacing w:val="-22"/>
          <w:w w:val="105"/>
          <w:sz w:val="20"/>
        </w:rPr>
        <w:t xml:space="preserve"> </w:t>
      </w:r>
      <w:r>
        <w:rPr>
          <w:color w:val="231F20"/>
          <w:w w:val="105"/>
          <w:sz w:val="20"/>
        </w:rPr>
        <w:t>the</w:t>
      </w:r>
      <w:r>
        <w:rPr>
          <w:color w:val="231F20"/>
          <w:spacing w:val="-22"/>
          <w:w w:val="105"/>
          <w:sz w:val="20"/>
        </w:rPr>
        <w:t xml:space="preserve"> </w:t>
      </w:r>
      <w:r>
        <w:rPr>
          <w:color w:val="231F20"/>
          <w:w w:val="105"/>
          <w:sz w:val="20"/>
        </w:rPr>
        <w:t>[</w:t>
      </w:r>
      <w:r>
        <w:rPr>
          <w:rFonts w:ascii="Palatino Linotype"/>
          <w:i/>
          <w:color w:val="231F20"/>
          <w:w w:val="105"/>
          <w:sz w:val="20"/>
        </w:rPr>
        <w:t>Community</w:t>
      </w:r>
      <w:r>
        <w:rPr>
          <w:rFonts w:ascii="Palatino Linotype"/>
          <w:i/>
          <w:color w:val="231F20"/>
          <w:spacing w:val="-28"/>
          <w:w w:val="105"/>
          <w:sz w:val="20"/>
        </w:rPr>
        <w:t xml:space="preserve"> </w:t>
      </w:r>
      <w:r>
        <w:rPr>
          <w:rFonts w:ascii="Palatino Linotype"/>
          <w:i/>
          <w:color w:val="231F20"/>
          <w:w w:val="105"/>
          <w:sz w:val="20"/>
        </w:rPr>
        <w:t>Building</w:t>
      </w:r>
      <w:r>
        <w:rPr>
          <w:rFonts w:ascii="Palatino Linotype"/>
          <w:i/>
          <w:color w:val="231F20"/>
          <w:spacing w:val="-27"/>
          <w:w w:val="105"/>
          <w:sz w:val="20"/>
        </w:rPr>
        <w:t xml:space="preserve"> </w:t>
      </w:r>
      <w:r>
        <w:rPr>
          <w:rFonts w:ascii="Palatino Linotype"/>
          <w:i/>
          <w:color w:val="231F20"/>
          <w:w w:val="105"/>
          <w:sz w:val="20"/>
        </w:rPr>
        <w:t>Inspector/Code</w:t>
      </w:r>
      <w:r>
        <w:rPr>
          <w:rFonts w:ascii="Palatino Linotype"/>
          <w:i/>
          <w:color w:val="231F20"/>
          <w:spacing w:val="-27"/>
          <w:w w:val="105"/>
          <w:sz w:val="20"/>
        </w:rPr>
        <w:t xml:space="preserve"> </w:t>
      </w:r>
      <w:r>
        <w:rPr>
          <w:rFonts w:ascii="Palatino Linotype"/>
          <w:i/>
          <w:color w:val="231F20"/>
          <w:w w:val="105"/>
          <w:sz w:val="20"/>
        </w:rPr>
        <w:t>Enforcement</w:t>
      </w:r>
      <w:r>
        <w:rPr>
          <w:rFonts w:ascii="Palatino Linotype"/>
          <w:i/>
          <w:color w:val="231F20"/>
          <w:spacing w:val="-28"/>
          <w:w w:val="105"/>
          <w:sz w:val="20"/>
        </w:rPr>
        <w:t xml:space="preserve"> </w:t>
      </w:r>
      <w:r>
        <w:rPr>
          <w:rFonts w:ascii="Palatino Linotype"/>
          <w:i/>
          <w:color w:val="231F20"/>
          <w:w w:val="105"/>
          <w:sz w:val="20"/>
        </w:rPr>
        <w:t>Officer</w:t>
      </w:r>
      <w:r>
        <w:rPr>
          <w:color w:val="231F20"/>
          <w:w w:val="105"/>
          <w:sz w:val="20"/>
        </w:rPr>
        <w:t>]</w:t>
      </w:r>
    </w:p>
    <w:p w:rsidR="00202326" w:rsidRDefault="00437B9B">
      <w:pPr>
        <w:pStyle w:val="BodyText"/>
        <w:spacing w:line="234" w:lineRule="exact"/>
        <w:ind w:left="1559"/>
      </w:pPr>
      <w:r>
        <w:rPr>
          <w:color w:val="231F20"/>
          <w:w w:val="105"/>
        </w:rPr>
        <w:t>semi-annually following issuance of a certificate of occupancy.</w:t>
      </w:r>
    </w:p>
    <w:p w:rsidR="00202326" w:rsidRDefault="00202326">
      <w:pPr>
        <w:pStyle w:val="BodyText"/>
        <w:spacing w:before="2"/>
        <w:rPr>
          <w:sz w:val="23"/>
        </w:rPr>
      </w:pPr>
    </w:p>
    <w:p w:rsidR="00202326" w:rsidRDefault="00202326">
      <w:pPr>
        <w:pStyle w:val="BodyText"/>
      </w:pPr>
    </w:p>
    <w:p w:rsidR="00202326" w:rsidRDefault="00202326">
      <w:pPr>
        <w:pStyle w:val="BodyText"/>
        <w:spacing w:before="2"/>
        <w:rPr>
          <w:sz w:val="22"/>
        </w:rPr>
      </w:pPr>
    </w:p>
    <w:p w:rsidR="00202326" w:rsidRDefault="00202326">
      <w:pPr>
        <w:sectPr w:rsidR="00202326">
          <w:pgSz w:w="12240" w:h="15840"/>
          <w:pgMar w:top="480" w:right="360" w:bottom="280" w:left="360" w:header="720" w:footer="720" w:gutter="0"/>
          <w:cols w:space="720"/>
        </w:sectPr>
      </w:pPr>
    </w:p>
    <w:p w:rsidR="008D50E8" w:rsidRDefault="008D50E8">
      <w:pPr>
        <w:tabs>
          <w:tab w:val="left" w:pos="5997"/>
        </w:tabs>
        <w:spacing w:before="109"/>
        <w:ind w:left="1079"/>
      </w:pPr>
    </w:p>
    <w:p w:rsidR="008D50E8" w:rsidRDefault="008D50E8">
      <w:pPr>
        <w:tabs>
          <w:tab w:val="left" w:pos="5997"/>
        </w:tabs>
        <w:spacing w:before="109"/>
        <w:ind w:left="1079"/>
      </w:pPr>
    </w:p>
    <w:p w:rsidR="008D50E8" w:rsidRDefault="008D50E8">
      <w:pPr>
        <w:tabs>
          <w:tab w:val="left" w:pos="5997"/>
        </w:tabs>
        <w:spacing w:before="109"/>
        <w:ind w:left="1079"/>
      </w:pPr>
    </w:p>
    <w:p w:rsidR="008D50E8" w:rsidRDefault="008D50E8">
      <w:pPr>
        <w:tabs>
          <w:tab w:val="left" w:pos="5997"/>
        </w:tabs>
        <w:spacing w:before="109"/>
        <w:ind w:left="1079"/>
      </w:pPr>
    </w:p>
    <w:p w:rsidR="008D50E8" w:rsidRDefault="008D50E8">
      <w:pPr>
        <w:tabs>
          <w:tab w:val="left" w:pos="5997"/>
        </w:tabs>
        <w:spacing w:before="109"/>
        <w:ind w:left="1079"/>
      </w:pPr>
    </w:p>
    <w:p w:rsidR="008D50E8" w:rsidRDefault="008D50E8">
      <w:pPr>
        <w:tabs>
          <w:tab w:val="left" w:pos="5997"/>
        </w:tabs>
        <w:spacing w:before="109"/>
        <w:ind w:left="1079"/>
      </w:pPr>
    </w:p>
    <w:p w:rsidR="008D50E8" w:rsidRDefault="008D50E8">
      <w:pPr>
        <w:tabs>
          <w:tab w:val="left" w:pos="5997"/>
        </w:tabs>
        <w:spacing w:before="109"/>
        <w:ind w:left="1079"/>
      </w:pPr>
    </w:p>
    <w:p w:rsidR="008D50E8" w:rsidRDefault="008D50E8">
      <w:pPr>
        <w:tabs>
          <w:tab w:val="left" w:pos="5997"/>
        </w:tabs>
        <w:spacing w:before="109"/>
        <w:ind w:left="1079"/>
      </w:pPr>
    </w:p>
    <w:p w:rsidR="008D50E8" w:rsidRDefault="008D50E8">
      <w:pPr>
        <w:tabs>
          <w:tab w:val="left" w:pos="5997"/>
        </w:tabs>
        <w:spacing w:before="109"/>
        <w:ind w:left="1079"/>
      </w:pPr>
    </w:p>
    <w:p w:rsidR="008D50E8" w:rsidRDefault="008D50E8">
      <w:pPr>
        <w:tabs>
          <w:tab w:val="left" w:pos="5997"/>
        </w:tabs>
        <w:spacing w:before="109"/>
        <w:ind w:left="1079"/>
      </w:pPr>
    </w:p>
    <w:p w:rsidR="008D50E8" w:rsidRDefault="008D50E8">
      <w:pPr>
        <w:tabs>
          <w:tab w:val="left" w:pos="5997"/>
        </w:tabs>
        <w:spacing w:before="109"/>
        <w:ind w:left="1079"/>
      </w:pPr>
    </w:p>
    <w:p w:rsidR="008D50E8" w:rsidRDefault="008D50E8">
      <w:pPr>
        <w:tabs>
          <w:tab w:val="left" w:pos="5997"/>
        </w:tabs>
        <w:spacing w:before="109"/>
        <w:ind w:left="1079"/>
      </w:pPr>
    </w:p>
    <w:p w:rsidR="00202326" w:rsidRPr="00E301EF" w:rsidRDefault="00437B9B" w:rsidP="00E301EF">
      <w:pPr>
        <w:tabs>
          <w:tab w:val="left" w:pos="5997"/>
        </w:tabs>
        <w:spacing w:before="109"/>
        <w:ind w:left="1079" w:right="-2681"/>
      </w:pPr>
      <w:r>
        <w:rPr>
          <w:color w:val="005244"/>
          <w:spacing w:val="7"/>
          <w:w w:val="105"/>
          <w:sz w:val="18"/>
        </w:rPr>
        <w:t xml:space="preserve">CHAPTER </w:t>
      </w:r>
      <w:r>
        <w:rPr>
          <w:color w:val="005244"/>
          <w:spacing w:val="6"/>
          <w:w w:val="105"/>
          <w:sz w:val="18"/>
        </w:rPr>
        <w:t xml:space="preserve">3.5: </w:t>
      </w:r>
      <w:r>
        <w:rPr>
          <w:color w:val="005244"/>
          <w:spacing w:val="7"/>
          <w:w w:val="105"/>
          <w:sz w:val="18"/>
        </w:rPr>
        <w:t>ENERGY</w:t>
      </w:r>
      <w:r>
        <w:rPr>
          <w:color w:val="005244"/>
          <w:spacing w:val="33"/>
          <w:w w:val="105"/>
          <w:sz w:val="18"/>
        </w:rPr>
        <w:t xml:space="preserve"> </w:t>
      </w:r>
      <w:r>
        <w:rPr>
          <w:color w:val="005244"/>
          <w:spacing w:val="6"/>
          <w:w w:val="105"/>
          <w:sz w:val="18"/>
        </w:rPr>
        <w:t>EFFI</w:t>
      </w:r>
      <w:r w:rsidR="00E301EF">
        <w:rPr>
          <w:color w:val="005244"/>
          <w:w w:val="115"/>
          <w:sz w:val="18"/>
        </w:rPr>
        <w:t xml:space="preserve"> CIENT DEV</w:t>
      </w:r>
      <w:r w:rsidR="00E301EF">
        <w:rPr>
          <w:color w:val="005244"/>
          <w:w w:val="115"/>
          <w:sz w:val="18"/>
        </w:rPr>
        <w:t>LOPMENT</w:t>
      </w:r>
    </w:p>
    <w:p w:rsidR="00202326" w:rsidRDefault="00437B9B">
      <w:pPr>
        <w:spacing w:before="107"/>
        <w:ind w:right="189"/>
        <w:jc w:val="right"/>
        <w:rPr>
          <w:rFonts w:ascii="Arial"/>
          <w:b/>
          <w:sz w:val="20"/>
        </w:rPr>
      </w:pPr>
      <w:r>
        <w:br w:type="column"/>
      </w:r>
    </w:p>
    <w:sectPr w:rsidR="00202326" w:rsidSect="00E301EF">
      <w:type w:val="continuous"/>
      <w:pgSz w:w="12240" w:h="15840"/>
      <w:pgMar w:top="480" w:right="360" w:bottom="280" w:left="360" w:header="720" w:footer="720" w:gutter="0"/>
      <w:cols w:num="2" w:space="4" w:equalWidth="0">
        <w:col w:w="8479" w:space="1421"/>
        <w:col w:w="1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F06"/>
    <w:multiLevelType w:val="hybridMultilevel"/>
    <w:tmpl w:val="13E4595C"/>
    <w:lvl w:ilvl="0" w:tplc="7D3CFCE6">
      <w:start w:val="3"/>
      <w:numFmt w:val="upperRoman"/>
      <w:lvlText w:val="%1."/>
      <w:lvlJc w:val="left"/>
      <w:pPr>
        <w:ind w:left="1472" w:hanging="393"/>
        <w:jc w:val="right"/>
      </w:pPr>
      <w:rPr>
        <w:rFonts w:ascii="Calibri" w:eastAsia="Calibri" w:hAnsi="Calibri" w:cs="Calibri" w:hint="default"/>
        <w:color w:val="005244"/>
        <w:spacing w:val="0"/>
        <w:w w:val="95"/>
        <w:sz w:val="24"/>
        <w:szCs w:val="24"/>
      </w:rPr>
    </w:lvl>
    <w:lvl w:ilvl="1" w:tplc="9326C748">
      <w:start w:val="1"/>
      <w:numFmt w:val="upperLetter"/>
      <w:lvlText w:val="%2."/>
      <w:lvlJc w:val="left"/>
      <w:pPr>
        <w:ind w:left="1560" w:hanging="300"/>
      </w:pPr>
      <w:rPr>
        <w:rFonts w:hint="default"/>
        <w:b/>
        <w:bCs/>
        <w:spacing w:val="-2"/>
        <w:w w:val="90"/>
      </w:rPr>
    </w:lvl>
    <w:lvl w:ilvl="2" w:tplc="AB788F0A">
      <w:start w:val="1"/>
      <w:numFmt w:val="decimal"/>
      <w:lvlText w:val="%3."/>
      <w:lvlJc w:val="left"/>
      <w:pPr>
        <w:ind w:left="1799" w:hanging="300"/>
      </w:pPr>
      <w:rPr>
        <w:rFonts w:ascii="Calibri" w:eastAsia="Calibri" w:hAnsi="Calibri" w:cs="Calibri" w:hint="default"/>
        <w:color w:val="231F20"/>
        <w:spacing w:val="-1"/>
        <w:w w:val="102"/>
        <w:sz w:val="20"/>
        <w:szCs w:val="20"/>
      </w:rPr>
    </w:lvl>
    <w:lvl w:ilvl="3" w:tplc="DEAAB274">
      <w:numFmt w:val="bullet"/>
      <w:lvlText w:val="•"/>
      <w:lvlJc w:val="left"/>
      <w:pPr>
        <w:ind w:left="1800" w:hanging="300"/>
      </w:pPr>
      <w:rPr>
        <w:rFonts w:hint="default"/>
      </w:rPr>
    </w:lvl>
    <w:lvl w:ilvl="4" w:tplc="84285942">
      <w:numFmt w:val="bullet"/>
      <w:lvlText w:val="•"/>
      <w:lvlJc w:val="left"/>
      <w:pPr>
        <w:ind w:left="2795" w:hanging="300"/>
      </w:pPr>
      <w:rPr>
        <w:rFonts w:hint="default"/>
      </w:rPr>
    </w:lvl>
    <w:lvl w:ilvl="5" w:tplc="AC2ED1C2">
      <w:numFmt w:val="bullet"/>
      <w:lvlText w:val="•"/>
      <w:lvlJc w:val="left"/>
      <w:pPr>
        <w:ind w:left="3791" w:hanging="300"/>
      </w:pPr>
      <w:rPr>
        <w:rFonts w:hint="default"/>
      </w:rPr>
    </w:lvl>
    <w:lvl w:ilvl="6" w:tplc="AAC01B3C">
      <w:numFmt w:val="bullet"/>
      <w:lvlText w:val="•"/>
      <w:lvlJc w:val="left"/>
      <w:pPr>
        <w:ind w:left="4787" w:hanging="300"/>
      </w:pPr>
      <w:rPr>
        <w:rFonts w:hint="default"/>
      </w:rPr>
    </w:lvl>
    <w:lvl w:ilvl="7" w:tplc="5240C7BC">
      <w:numFmt w:val="bullet"/>
      <w:lvlText w:val="•"/>
      <w:lvlJc w:val="left"/>
      <w:pPr>
        <w:ind w:left="5783" w:hanging="300"/>
      </w:pPr>
      <w:rPr>
        <w:rFonts w:hint="default"/>
      </w:rPr>
    </w:lvl>
    <w:lvl w:ilvl="8" w:tplc="14322540">
      <w:numFmt w:val="bullet"/>
      <w:lvlText w:val="•"/>
      <w:lvlJc w:val="left"/>
      <w:pPr>
        <w:ind w:left="6778" w:hanging="300"/>
      </w:pPr>
      <w:rPr>
        <w:rFonts w:hint="default"/>
      </w:rPr>
    </w:lvl>
  </w:abstractNum>
  <w:abstractNum w:abstractNumId="1" w15:restartNumberingAfterBreak="0">
    <w:nsid w:val="0DC91276"/>
    <w:multiLevelType w:val="hybridMultilevel"/>
    <w:tmpl w:val="E14CD134"/>
    <w:lvl w:ilvl="0" w:tplc="6D7816A8">
      <w:start w:val="7"/>
      <w:numFmt w:val="upperRoman"/>
      <w:lvlText w:val="%1."/>
      <w:lvlJc w:val="left"/>
      <w:pPr>
        <w:ind w:left="1570" w:hanging="491"/>
      </w:pPr>
      <w:rPr>
        <w:rFonts w:ascii="Calibri" w:eastAsia="Calibri" w:hAnsi="Calibri" w:cs="Calibri" w:hint="default"/>
        <w:color w:val="005244"/>
        <w:spacing w:val="0"/>
        <w:w w:val="95"/>
        <w:sz w:val="24"/>
        <w:szCs w:val="24"/>
      </w:rPr>
    </w:lvl>
    <w:lvl w:ilvl="1" w:tplc="A1745D3C">
      <w:start w:val="1"/>
      <w:numFmt w:val="upperLetter"/>
      <w:lvlText w:val="%2."/>
      <w:lvlJc w:val="left"/>
      <w:pPr>
        <w:ind w:left="1560" w:hanging="300"/>
      </w:pPr>
      <w:rPr>
        <w:rFonts w:ascii="Palatino Linotype" w:eastAsia="Palatino Linotype" w:hAnsi="Palatino Linotype" w:cs="Palatino Linotype" w:hint="default"/>
        <w:b/>
        <w:bCs/>
        <w:color w:val="231F20"/>
        <w:spacing w:val="-2"/>
        <w:w w:val="90"/>
        <w:sz w:val="20"/>
        <w:szCs w:val="20"/>
      </w:rPr>
    </w:lvl>
    <w:lvl w:ilvl="2" w:tplc="2CC286E2">
      <w:numFmt w:val="bullet"/>
      <w:lvlText w:val="•"/>
      <w:lvlJc w:val="left"/>
      <w:pPr>
        <w:ind w:left="2684" w:hanging="300"/>
      </w:pPr>
      <w:rPr>
        <w:rFonts w:hint="default"/>
      </w:rPr>
    </w:lvl>
    <w:lvl w:ilvl="3" w:tplc="1C44A158">
      <w:numFmt w:val="bullet"/>
      <w:lvlText w:val="•"/>
      <w:lvlJc w:val="left"/>
      <w:pPr>
        <w:ind w:left="3788" w:hanging="300"/>
      </w:pPr>
      <w:rPr>
        <w:rFonts w:hint="default"/>
      </w:rPr>
    </w:lvl>
    <w:lvl w:ilvl="4" w:tplc="43DCE3A0">
      <w:numFmt w:val="bullet"/>
      <w:lvlText w:val="•"/>
      <w:lvlJc w:val="left"/>
      <w:pPr>
        <w:ind w:left="4893" w:hanging="300"/>
      </w:pPr>
      <w:rPr>
        <w:rFonts w:hint="default"/>
      </w:rPr>
    </w:lvl>
    <w:lvl w:ilvl="5" w:tplc="FDD0A7B2">
      <w:numFmt w:val="bullet"/>
      <w:lvlText w:val="•"/>
      <w:lvlJc w:val="left"/>
      <w:pPr>
        <w:ind w:left="5997" w:hanging="300"/>
      </w:pPr>
      <w:rPr>
        <w:rFonts w:hint="default"/>
      </w:rPr>
    </w:lvl>
    <w:lvl w:ilvl="6" w:tplc="DF6811F6">
      <w:numFmt w:val="bullet"/>
      <w:lvlText w:val="•"/>
      <w:lvlJc w:val="left"/>
      <w:pPr>
        <w:ind w:left="7102" w:hanging="300"/>
      </w:pPr>
      <w:rPr>
        <w:rFonts w:hint="default"/>
      </w:rPr>
    </w:lvl>
    <w:lvl w:ilvl="7" w:tplc="50068B90">
      <w:numFmt w:val="bullet"/>
      <w:lvlText w:val="•"/>
      <w:lvlJc w:val="left"/>
      <w:pPr>
        <w:ind w:left="8206" w:hanging="300"/>
      </w:pPr>
      <w:rPr>
        <w:rFonts w:hint="default"/>
      </w:rPr>
    </w:lvl>
    <w:lvl w:ilvl="8" w:tplc="BD76D21E">
      <w:numFmt w:val="bullet"/>
      <w:lvlText w:val="•"/>
      <w:lvlJc w:val="left"/>
      <w:pPr>
        <w:ind w:left="9311" w:hanging="300"/>
      </w:pPr>
      <w:rPr>
        <w:rFonts w:hint="default"/>
      </w:rPr>
    </w:lvl>
  </w:abstractNum>
  <w:abstractNum w:abstractNumId="2" w15:restartNumberingAfterBreak="0">
    <w:nsid w:val="1FA540F0"/>
    <w:multiLevelType w:val="hybridMultilevel"/>
    <w:tmpl w:val="D18EDB22"/>
    <w:lvl w:ilvl="0" w:tplc="4DDE8D54">
      <w:start w:val="11"/>
      <w:numFmt w:val="upperLetter"/>
      <w:lvlText w:val="%1."/>
      <w:lvlJc w:val="left"/>
      <w:pPr>
        <w:ind w:left="3720" w:hanging="300"/>
      </w:pPr>
      <w:rPr>
        <w:rFonts w:ascii="Calibri" w:eastAsia="Calibri" w:hAnsi="Calibri" w:cs="Calibri" w:hint="default"/>
        <w:color w:val="231F20"/>
        <w:spacing w:val="-1"/>
        <w:w w:val="102"/>
        <w:sz w:val="20"/>
        <w:szCs w:val="20"/>
      </w:rPr>
    </w:lvl>
    <w:lvl w:ilvl="1" w:tplc="444097FE">
      <w:numFmt w:val="bullet"/>
      <w:lvlText w:val="•"/>
      <w:lvlJc w:val="left"/>
      <w:pPr>
        <w:ind w:left="4500" w:hanging="300"/>
      </w:pPr>
      <w:rPr>
        <w:rFonts w:hint="default"/>
      </w:rPr>
    </w:lvl>
    <w:lvl w:ilvl="2" w:tplc="8E9EC3FA">
      <w:numFmt w:val="bullet"/>
      <w:lvlText w:val="•"/>
      <w:lvlJc w:val="left"/>
      <w:pPr>
        <w:ind w:left="5280" w:hanging="300"/>
      </w:pPr>
      <w:rPr>
        <w:rFonts w:hint="default"/>
      </w:rPr>
    </w:lvl>
    <w:lvl w:ilvl="3" w:tplc="07DE177E">
      <w:numFmt w:val="bullet"/>
      <w:lvlText w:val="•"/>
      <w:lvlJc w:val="left"/>
      <w:pPr>
        <w:ind w:left="6060" w:hanging="300"/>
      </w:pPr>
      <w:rPr>
        <w:rFonts w:hint="default"/>
      </w:rPr>
    </w:lvl>
    <w:lvl w:ilvl="4" w:tplc="BFE09584">
      <w:numFmt w:val="bullet"/>
      <w:lvlText w:val="•"/>
      <w:lvlJc w:val="left"/>
      <w:pPr>
        <w:ind w:left="6840" w:hanging="300"/>
      </w:pPr>
      <w:rPr>
        <w:rFonts w:hint="default"/>
      </w:rPr>
    </w:lvl>
    <w:lvl w:ilvl="5" w:tplc="5276DC94">
      <w:numFmt w:val="bullet"/>
      <w:lvlText w:val="•"/>
      <w:lvlJc w:val="left"/>
      <w:pPr>
        <w:ind w:left="7620" w:hanging="300"/>
      </w:pPr>
      <w:rPr>
        <w:rFonts w:hint="default"/>
      </w:rPr>
    </w:lvl>
    <w:lvl w:ilvl="6" w:tplc="A90E0096">
      <w:numFmt w:val="bullet"/>
      <w:lvlText w:val="•"/>
      <w:lvlJc w:val="left"/>
      <w:pPr>
        <w:ind w:left="8400" w:hanging="300"/>
      </w:pPr>
      <w:rPr>
        <w:rFonts w:hint="default"/>
      </w:rPr>
    </w:lvl>
    <w:lvl w:ilvl="7" w:tplc="C81EAF80">
      <w:numFmt w:val="bullet"/>
      <w:lvlText w:val="•"/>
      <w:lvlJc w:val="left"/>
      <w:pPr>
        <w:ind w:left="9180" w:hanging="300"/>
      </w:pPr>
      <w:rPr>
        <w:rFonts w:hint="default"/>
      </w:rPr>
    </w:lvl>
    <w:lvl w:ilvl="8" w:tplc="3D6A81E6">
      <w:numFmt w:val="bullet"/>
      <w:lvlText w:val="•"/>
      <w:lvlJc w:val="left"/>
      <w:pPr>
        <w:ind w:left="9960" w:hanging="300"/>
      </w:pPr>
      <w:rPr>
        <w:rFonts w:hint="default"/>
      </w:rPr>
    </w:lvl>
  </w:abstractNum>
  <w:abstractNum w:abstractNumId="3" w15:restartNumberingAfterBreak="0">
    <w:nsid w:val="20192808"/>
    <w:multiLevelType w:val="hybridMultilevel"/>
    <w:tmpl w:val="F45C2CB4"/>
    <w:lvl w:ilvl="0" w:tplc="3E78D906">
      <w:numFmt w:val="bullet"/>
      <w:lvlText w:val="•"/>
      <w:lvlJc w:val="left"/>
      <w:pPr>
        <w:ind w:left="3719" w:hanging="240"/>
      </w:pPr>
      <w:rPr>
        <w:rFonts w:ascii="Calibri" w:eastAsia="Calibri" w:hAnsi="Calibri" w:cs="Calibri" w:hint="default"/>
        <w:color w:val="231F20"/>
        <w:w w:val="104"/>
        <w:sz w:val="20"/>
        <w:szCs w:val="20"/>
      </w:rPr>
    </w:lvl>
    <w:lvl w:ilvl="1" w:tplc="37E4ACBC">
      <w:numFmt w:val="bullet"/>
      <w:lvlText w:val="•"/>
      <w:lvlJc w:val="left"/>
      <w:pPr>
        <w:ind w:left="4500" w:hanging="240"/>
      </w:pPr>
      <w:rPr>
        <w:rFonts w:hint="default"/>
      </w:rPr>
    </w:lvl>
    <w:lvl w:ilvl="2" w:tplc="5172F648">
      <w:numFmt w:val="bullet"/>
      <w:lvlText w:val="•"/>
      <w:lvlJc w:val="left"/>
      <w:pPr>
        <w:ind w:left="5280" w:hanging="240"/>
      </w:pPr>
      <w:rPr>
        <w:rFonts w:hint="default"/>
      </w:rPr>
    </w:lvl>
    <w:lvl w:ilvl="3" w:tplc="D854C306">
      <w:numFmt w:val="bullet"/>
      <w:lvlText w:val="•"/>
      <w:lvlJc w:val="left"/>
      <w:pPr>
        <w:ind w:left="6060" w:hanging="240"/>
      </w:pPr>
      <w:rPr>
        <w:rFonts w:hint="default"/>
      </w:rPr>
    </w:lvl>
    <w:lvl w:ilvl="4" w:tplc="50B81E86">
      <w:numFmt w:val="bullet"/>
      <w:lvlText w:val="•"/>
      <w:lvlJc w:val="left"/>
      <w:pPr>
        <w:ind w:left="6840" w:hanging="240"/>
      </w:pPr>
      <w:rPr>
        <w:rFonts w:hint="default"/>
      </w:rPr>
    </w:lvl>
    <w:lvl w:ilvl="5" w:tplc="622814A8">
      <w:numFmt w:val="bullet"/>
      <w:lvlText w:val="•"/>
      <w:lvlJc w:val="left"/>
      <w:pPr>
        <w:ind w:left="7620" w:hanging="240"/>
      </w:pPr>
      <w:rPr>
        <w:rFonts w:hint="default"/>
      </w:rPr>
    </w:lvl>
    <w:lvl w:ilvl="6" w:tplc="F3A0F76A">
      <w:numFmt w:val="bullet"/>
      <w:lvlText w:val="•"/>
      <w:lvlJc w:val="left"/>
      <w:pPr>
        <w:ind w:left="8400" w:hanging="240"/>
      </w:pPr>
      <w:rPr>
        <w:rFonts w:hint="default"/>
      </w:rPr>
    </w:lvl>
    <w:lvl w:ilvl="7" w:tplc="47608A90">
      <w:numFmt w:val="bullet"/>
      <w:lvlText w:val="•"/>
      <w:lvlJc w:val="left"/>
      <w:pPr>
        <w:ind w:left="9180" w:hanging="240"/>
      </w:pPr>
      <w:rPr>
        <w:rFonts w:hint="default"/>
      </w:rPr>
    </w:lvl>
    <w:lvl w:ilvl="8" w:tplc="5B62155C">
      <w:numFmt w:val="bullet"/>
      <w:lvlText w:val="•"/>
      <w:lvlJc w:val="left"/>
      <w:pPr>
        <w:ind w:left="9960" w:hanging="240"/>
      </w:pPr>
      <w:rPr>
        <w:rFonts w:hint="default"/>
      </w:rPr>
    </w:lvl>
  </w:abstractNum>
  <w:abstractNum w:abstractNumId="4" w15:restartNumberingAfterBreak="0">
    <w:nsid w:val="309C0584"/>
    <w:multiLevelType w:val="hybridMultilevel"/>
    <w:tmpl w:val="94E8F670"/>
    <w:lvl w:ilvl="0" w:tplc="ADDA2588">
      <w:start w:val="1"/>
      <w:numFmt w:val="upperRoman"/>
      <w:lvlText w:val="%1."/>
      <w:lvlJc w:val="left"/>
      <w:pPr>
        <w:ind w:left="3470" w:hanging="231"/>
      </w:pPr>
      <w:rPr>
        <w:rFonts w:ascii="Calibri" w:eastAsia="Calibri" w:hAnsi="Calibri" w:cs="Calibri" w:hint="default"/>
        <w:color w:val="005244"/>
        <w:spacing w:val="0"/>
        <w:w w:val="95"/>
        <w:sz w:val="24"/>
        <w:szCs w:val="24"/>
      </w:rPr>
    </w:lvl>
    <w:lvl w:ilvl="1" w:tplc="5704BDCA">
      <w:start w:val="1"/>
      <w:numFmt w:val="upperLetter"/>
      <w:lvlText w:val="%2."/>
      <w:lvlJc w:val="left"/>
      <w:pPr>
        <w:ind w:left="3720" w:hanging="300"/>
      </w:pPr>
      <w:rPr>
        <w:rFonts w:ascii="Calibri" w:eastAsia="Calibri" w:hAnsi="Calibri" w:cs="Calibri" w:hint="default"/>
        <w:color w:val="231F20"/>
        <w:w w:val="102"/>
        <w:sz w:val="20"/>
        <w:szCs w:val="20"/>
      </w:rPr>
    </w:lvl>
    <w:lvl w:ilvl="2" w:tplc="77FC7FDA">
      <w:numFmt w:val="bullet"/>
      <w:lvlText w:val="•"/>
      <w:lvlJc w:val="left"/>
      <w:pPr>
        <w:ind w:left="4586" w:hanging="300"/>
      </w:pPr>
      <w:rPr>
        <w:rFonts w:hint="default"/>
      </w:rPr>
    </w:lvl>
    <w:lvl w:ilvl="3" w:tplc="594E89A8">
      <w:numFmt w:val="bullet"/>
      <w:lvlText w:val="•"/>
      <w:lvlJc w:val="left"/>
      <w:pPr>
        <w:ind w:left="5453" w:hanging="300"/>
      </w:pPr>
      <w:rPr>
        <w:rFonts w:hint="default"/>
      </w:rPr>
    </w:lvl>
    <w:lvl w:ilvl="4" w:tplc="5BC653B0">
      <w:numFmt w:val="bullet"/>
      <w:lvlText w:val="•"/>
      <w:lvlJc w:val="left"/>
      <w:pPr>
        <w:ind w:left="6320" w:hanging="300"/>
      </w:pPr>
      <w:rPr>
        <w:rFonts w:hint="default"/>
      </w:rPr>
    </w:lvl>
    <w:lvl w:ilvl="5" w:tplc="F1ECAB40">
      <w:numFmt w:val="bullet"/>
      <w:lvlText w:val="•"/>
      <w:lvlJc w:val="left"/>
      <w:pPr>
        <w:ind w:left="7186" w:hanging="300"/>
      </w:pPr>
      <w:rPr>
        <w:rFonts w:hint="default"/>
      </w:rPr>
    </w:lvl>
    <w:lvl w:ilvl="6" w:tplc="41A4C574">
      <w:numFmt w:val="bullet"/>
      <w:lvlText w:val="•"/>
      <w:lvlJc w:val="left"/>
      <w:pPr>
        <w:ind w:left="8053" w:hanging="300"/>
      </w:pPr>
      <w:rPr>
        <w:rFonts w:hint="default"/>
      </w:rPr>
    </w:lvl>
    <w:lvl w:ilvl="7" w:tplc="8C320078">
      <w:numFmt w:val="bullet"/>
      <w:lvlText w:val="•"/>
      <w:lvlJc w:val="left"/>
      <w:pPr>
        <w:ind w:left="8920" w:hanging="300"/>
      </w:pPr>
      <w:rPr>
        <w:rFonts w:hint="default"/>
      </w:rPr>
    </w:lvl>
    <w:lvl w:ilvl="8" w:tplc="755CDE2E">
      <w:numFmt w:val="bullet"/>
      <w:lvlText w:val="•"/>
      <w:lvlJc w:val="left"/>
      <w:pPr>
        <w:ind w:left="9786" w:hanging="300"/>
      </w:pPr>
      <w:rPr>
        <w:rFonts w:hint="default"/>
      </w:rPr>
    </w:lvl>
  </w:abstractNum>
  <w:abstractNum w:abstractNumId="5" w15:restartNumberingAfterBreak="0">
    <w:nsid w:val="33724DC4"/>
    <w:multiLevelType w:val="hybridMultilevel"/>
    <w:tmpl w:val="2BB2D614"/>
    <w:lvl w:ilvl="0" w:tplc="73FC22B2">
      <w:start w:val="1"/>
      <w:numFmt w:val="upperRoman"/>
      <w:lvlText w:val="%1."/>
      <w:lvlJc w:val="left"/>
      <w:pPr>
        <w:ind w:left="1559" w:hanging="300"/>
      </w:pPr>
      <w:rPr>
        <w:rFonts w:ascii="Calibri" w:eastAsia="Calibri" w:hAnsi="Calibri" w:cs="Calibri" w:hint="default"/>
        <w:color w:val="231F20"/>
        <w:spacing w:val="-1"/>
        <w:w w:val="102"/>
        <w:sz w:val="20"/>
        <w:szCs w:val="20"/>
      </w:rPr>
    </w:lvl>
    <w:lvl w:ilvl="1" w:tplc="60F86AF0">
      <w:numFmt w:val="bullet"/>
      <w:lvlText w:val="•"/>
      <w:lvlJc w:val="left"/>
      <w:pPr>
        <w:ind w:left="2556" w:hanging="300"/>
      </w:pPr>
      <w:rPr>
        <w:rFonts w:hint="default"/>
      </w:rPr>
    </w:lvl>
    <w:lvl w:ilvl="2" w:tplc="FD12537E">
      <w:numFmt w:val="bullet"/>
      <w:lvlText w:val="•"/>
      <w:lvlJc w:val="left"/>
      <w:pPr>
        <w:ind w:left="3552" w:hanging="300"/>
      </w:pPr>
      <w:rPr>
        <w:rFonts w:hint="default"/>
      </w:rPr>
    </w:lvl>
    <w:lvl w:ilvl="3" w:tplc="8FFC6148">
      <w:numFmt w:val="bullet"/>
      <w:lvlText w:val="•"/>
      <w:lvlJc w:val="left"/>
      <w:pPr>
        <w:ind w:left="4548" w:hanging="300"/>
      </w:pPr>
      <w:rPr>
        <w:rFonts w:hint="default"/>
      </w:rPr>
    </w:lvl>
    <w:lvl w:ilvl="4" w:tplc="736676EE">
      <w:numFmt w:val="bullet"/>
      <w:lvlText w:val="•"/>
      <w:lvlJc w:val="left"/>
      <w:pPr>
        <w:ind w:left="5544" w:hanging="300"/>
      </w:pPr>
      <w:rPr>
        <w:rFonts w:hint="default"/>
      </w:rPr>
    </w:lvl>
    <w:lvl w:ilvl="5" w:tplc="145690B4">
      <w:numFmt w:val="bullet"/>
      <w:lvlText w:val="•"/>
      <w:lvlJc w:val="left"/>
      <w:pPr>
        <w:ind w:left="6540" w:hanging="300"/>
      </w:pPr>
      <w:rPr>
        <w:rFonts w:hint="default"/>
      </w:rPr>
    </w:lvl>
    <w:lvl w:ilvl="6" w:tplc="DFC28F04">
      <w:numFmt w:val="bullet"/>
      <w:lvlText w:val="•"/>
      <w:lvlJc w:val="left"/>
      <w:pPr>
        <w:ind w:left="7536" w:hanging="300"/>
      </w:pPr>
      <w:rPr>
        <w:rFonts w:hint="default"/>
      </w:rPr>
    </w:lvl>
    <w:lvl w:ilvl="7" w:tplc="F2FEAB9E">
      <w:numFmt w:val="bullet"/>
      <w:lvlText w:val="•"/>
      <w:lvlJc w:val="left"/>
      <w:pPr>
        <w:ind w:left="8532" w:hanging="300"/>
      </w:pPr>
      <w:rPr>
        <w:rFonts w:hint="default"/>
      </w:rPr>
    </w:lvl>
    <w:lvl w:ilvl="8" w:tplc="82928D12">
      <w:numFmt w:val="bullet"/>
      <w:lvlText w:val="•"/>
      <w:lvlJc w:val="left"/>
      <w:pPr>
        <w:ind w:left="9528" w:hanging="300"/>
      </w:pPr>
      <w:rPr>
        <w:rFonts w:hint="default"/>
      </w:rPr>
    </w:lvl>
  </w:abstractNum>
  <w:abstractNum w:abstractNumId="6" w15:restartNumberingAfterBreak="0">
    <w:nsid w:val="35054AC5"/>
    <w:multiLevelType w:val="hybridMultilevel"/>
    <w:tmpl w:val="3664254C"/>
    <w:lvl w:ilvl="0" w:tplc="3064D486">
      <w:start w:val="1"/>
      <w:numFmt w:val="upperLetter"/>
      <w:lvlText w:val="%1."/>
      <w:lvlJc w:val="left"/>
      <w:pPr>
        <w:ind w:left="970" w:hanging="300"/>
      </w:pPr>
      <w:rPr>
        <w:rFonts w:ascii="Calibri" w:eastAsia="Calibri" w:hAnsi="Calibri" w:cs="Calibri" w:hint="default"/>
        <w:color w:val="231F20"/>
        <w:w w:val="102"/>
        <w:sz w:val="20"/>
        <w:szCs w:val="20"/>
      </w:rPr>
    </w:lvl>
    <w:lvl w:ilvl="1" w:tplc="C2A82D9E">
      <w:numFmt w:val="bullet"/>
      <w:lvlText w:val="•"/>
      <w:lvlJc w:val="left"/>
      <w:pPr>
        <w:ind w:left="1759" w:hanging="300"/>
      </w:pPr>
      <w:rPr>
        <w:rFonts w:hint="default"/>
      </w:rPr>
    </w:lvl>
    <w:lvl w:ilvl="2" w:tplc="90188A7E">
      <w:numFmt w:val="bullet"/>
      <w:lvlText w:val="•"/>
      <w:lvlJc w:val="left"/>
      <w:pPr>
        <w:ind w:left="2538" w:hanging="300"/>
      </w:pPr>
      <w:rPr>
        <w:rFonts w:hint="default"/>
      </w:rPr>
    </w:lvl>
    <w:lvl w:ilvl="3" w:tplc="89B8C956">
      <w:numFmt w:val="bullet"/>
      <w:lvlText w:val="•"/>
      <w:lvlJc w:val="left"/>
      <w:pPr>
        <w:ind w:left="3317" w:hanging="300"/>
      </w:pPr>
      <w:rPr>
        <w:rFonts w:hint="default"/>
      </w:rPr>
    </w:lvl>
    <w:lvl w:ilvl="4" w:tplc="8644456A">
      <w:numFmt w:val="bullet"/>
      <w:lvlText w:val="•"/>
      <w:lvlJc w:val="left"/>
      <w:pPr>
        <w:ind w:left="4096" w:hanging="300"/>
      </w:pPr>
      <w:rPr>
        <w:rFonts w:hint="default"/>
      </w:rPr>
    </w:lvl>
    <w:lvl w:ilvl="5" w:tplc="69404B98">
      <w:numFmt w:val="bullet"/>
      <w:lvlText w:val="•"/>
      <w:lvlJc w:val="left"/>
      <w:pPr>
        <w:ind w:left="4875" w:hanging="300"/>
      </w:pPr>
      <w:rPr>
        <w:rFonts w:hint="default"/>
      </w:rPr>
    </w:lvl>
    <w:lvl w:ilvl="6" w:tplc="812AA2FC">
      <w:numFmt w:val="bullet"/>
      <w:lvlText w:val="•"/>
      <w:lvlJc w:val="left"/>
      <w:pPr>
        <w:ind w:left="5654" w:hanging="300"/>
      </w:pPr>
      <w:rPr>
        <w:rFonts w:hint="default"/>
      </w:rPr>
    </w:lvl>
    <w:lvl w:ilvl="7" w:tplc="4E44D6A0">
      <w:numFmt w:val="bullet"/>
      <w:lvlText w:val="•"/>
      <w:lvlJc w:val="left"/>
      <w:pPr>
        <w:ind w:left="6433" w:hanging="300"/>
      </w:pPr>
      <w:rPr>
        <w:rFonts w:hint="default"/>
      </w:rPr>
    </w:lvl>
    <w:lvl w:ilvl="8" w:tplc="50D8BFCA">
      <w:numFmt w:val="bullet"/>
      <w:lvlText w:val="•"/>
      <w:lvlJc w:val="left"/>
      <w:pPr>
        <w:ind w:left="7212" w:hanging="300"/>
      </w:pPr>
      <w:rPr>
        <w:rFonts w:hint="default"/>
      </w:rPr>
    </w:lvl>
  </w:abstractNum>
  <w:abstractNum w:abstractNumId="7" w15:restartNumberingAfterBreak="0">
    <w:nsid w:val="4B413DF9"/>
    <w:multiLevelType w:val="hybridMultilevel"/>
    <w:tmpl w:val="73D65926"/>
    <w:lvl w:ilvl="0" w:tplc="9012A600">
      <w:start w:val="1"/>
      <w:numFmt w:val="upperRoman"/>
      <w:lvlText w:val="%1."/>
      <w:lvlJc w:val="left"/>
      <w:pPr>
        <w:ind w:left="1310" w:hanging="231"/>
      </w:pPr>
      <w:rPr>
        <w:rFonts w:ascii="Calibri" w:eastAsia="Calibri" w:hAnsi="Calibri" w:cs="Calibri" w:hint="default"/>
        <w:color w:val="005244"/>
        <w:spacing w:val="0"/>
        <w:w w:val="95"/>
        <w:sz w:val="24"/>
        <w:szCs w:val="24"/>
      </w:rPr>
    </w:lvl>
    <w:lvl w:ilvl="1" w:tplc="B87622D0">
      <w:start w:val="1"/>
      <w:numFmt w:val="upperLetter"/>
      <w:lvlText w:val="%2."/>
      <w:lvlJc w:val="left"/>
      <w:pPr>
        <w:ind w:left="1560" w:hanging="300"/>
      </w:pPr>
      <w:rPr>
        <w:rFonts w:ascii="Calibri" w:eastAsia="Calibri" w:hAnsi="Calibri" w:cs="Calibri" w:hint="default"/>
        <w:color w:val="231F20"/>
        <w:w w:val="102"/>
        <w:sz w:val="20"/>
        <w:szCs w:val="20"/>
      </w:rPr>
    </w:lvl>
    <w:lvl w:ilvl="2" w:tplc="CB18F2C0">
      <w:numFmt w:val="bullet"/>
      <w:lvlText w:val="•"/>
      <w:lvlJc w:val="left"/>
      <w:pPr>
        <w:ind w:left="2666" w:hanging="300"/>
      </w:pPr>
      <w:rPr>
        <w:rFonts w:hint="default"/>
      </w:rPr>
    </w:lvl>
    <w:lvl w:ilvl="3" w:tplc="6C383C9A">
      <w:numFmt w:val="bullet"/>
      <w:lvlText w:val="•"/>
      <w:lvlJc w:val="left"/>
      <w:pPr>
        <w:ind w:left="3773" w:hanging="300"/>
      </w:pPr>
      <w:rPr>
        <w:rFonts w:hint="default"/>
      </w:rPr>
    </w:lvl>
    <w:lvl w:ilvl="4" w:tplc="5CC0871E">
      <w:numFmt w:val="bullet"/>
      <w:lvlText w:val="•"/>
      <w:lvlJc w:val="left"/>
      <w:pPr>
        <w:ind w:left="4880" w:hanging="300"/>
      </w:pPr>
      <w:rPr>
        <w:rFonts w:hint="default"/>
      </w:rPr>
    </w:lvl>
    <w:lvl w:ilvl="5" w:tplc="FB987FDC">
      <w:numFmt w:val="bullet"/>
      <w:lvlText w:val="•"/>
      <w:lvlJc w:val="left"/>
      <w:pPr>
        <w:ind w:left="5986" w:hanging="300"/>
      </w:pPr>
      <w:rPr>
        <w:rFonts w:hint="default"/>
      </w:rPr>
    </w:lvl>
    <w:lvl w:ilvl="6" w:tplc="87F8CFA0">
      <w:numFmt w:val="bullet"/>
      <w:lvlText w:val="•"/>
      <w:lvlJc w:val="left"/>
      <w:pPr>
        <w:ind w:left="7093" w:hanging="300"/>
      </w:pPr>
      <w:rPr>
        <w:rFonts w:hint="default"/>
      </w:rPr>
    </w:lvl>
    <w:lvl w:ilvl="7" w:tplc="AA74CAAE">
      <w:numFmt w:val="bullet"/>
      <w:lvlText w:val="•"/>
      <w:lvlJc w:val="left"/>
      <w:pPr>
        <w:ind w:left="8200" w:hanging="300"/>
      </w:pPr>
      <w:rPr>
        <w:rFonts w:hint="default"/>
      </w:rPr>
    </w:lvl>
    <w:lvl w:ilvl="8" w:tplc="195653CC">
      <w:numFmt w:val="bullet"/>
      <w:lvlText w:val="•"/>
      <w:lvlJc w:val="left"/>
      <w:pPr>
        <w:ind w:left="9306" w:hanging="300"/>
      </w:pPr>
      <w:rPr>
        <w:rFonts w:hint="default"/>
      </w:rPr>
    </w:lvl>
  </w:abstractNum>
  <w:abstractNum w:abstractNumId="8" w15:restartNumberingAfterBreak="0">
    <w:nsid w:val="4E611534"/>
    <w:multiLevelType w:val="hybridMultilevel"/>
    <w:tmpl w:val="533A69DC"/>
    <w:lvl w:ilvl="0" w:tplc="78AE0680">
      <w:start w:val="1"/>
      <w:numFmt w:val="upperRoman"/>
      <w:lvlText w:val="%1."/>
      <w:lvlJc w:val="left"/>
      <w:pPr>
        <w:ind w:left="1310" w:hanging="231"/>
      </w:pPr>
      <w:rPr>
        <w:rFonts w:ascii="Calibri" w:eastAsia="Calibri" w:hAnsi="Calibri" w:cs="Calibri" w:hint="default"/>
        <w:color w:val="005244"/>
        <w:spacing w:val="0"/>
        <w:w w:val="95"/>
        <w:sz w:val="24"/>
        <w:szCs w:val="24"/>
      </w:rPr>
    </w:lvl>
    <w:lvl w:ilvl="1" w:tplc="9A902B58">
      <w:numFmt w:val="bullet"/>
      <w:lvlText w:val="•"/>
      <w:lvlJc w:val="left"/>
      <w:pPr>
        <w:ind w:left="2340" w:hanging="231"/>
      </w:pPr>
      <w:rPr>
        <w:rFonts w:hint="default"/>
      </w:rPr>
    </w:lvl>
    <w:lvl w:ilvl="2" w:tplc="3B046B2C">
      <w:numFmt w:val="bullet"/>
      <w:lvlText w:val="•"/>
      <w:lvlJc w:val="left"/>
      <w:pPr>
        <w:ind w:left="3360" w:hanging="231"/>
      </w:pPr>
      <w:rPr>
        <w:rFonts w:hint="default"/>
      </w:rPr>
    </w:lvl>
    <w:lvl w:ilvl="3" w:tplc="15885D42">
      <w:numFmt w:val="bullet"/>
      <w:lvlText w:val="•"/>
      <w:lvlJc w:val="left"/>
      <w:pPr>
        <w:ind w:left="4380" w:hanging="231"/>
      </w:pPr>
      <w:rPr>
        <w:rFonts w:hint="default"/>
      </w:rPr>
    </w:lvl>
    <w:lvl w:ilvl="4" w:tplc="05F6274C">
      <w:numFmt w:val="bullet"/>
      <w:lvlText w:val="•"/>
      <w:lvlJc w:val="left"/>
      <w:pPr>
        <w:ind w:left="5400" w:hanging="231"/>
      </w:pPr>
      <w:rPr>
        <w:rFonts w:hint="default"/>
      </w:rPr>
    </w:lvl>
    <w:lvl w:ilvl="5" w:tplc="01580CB6">
      <w:numFmt w:val="bullet"/>
      <w:lvlText w:val="•"/>
      <w:lvlJc w:val="left"/>
      <w:pPr>
        <w:ind w:left="6420" w:hanging="231"/>
      </w:pPr>
      <w:rPr>
        <w:rFonts w:hint="default"/>
      </w:rPr>
    </w:lvl>
    <w:lvl w:ilvl="6" w:tplc="05FAAC12">
      <w:numFmt w:val="bullet"/>
      <w:lvlText w:val="•"/>
      <w:lvlJc w:val="left"/>
      <w:pPr>
        <w:ind w:left="7440" w:hanging="231"/>
      </w:pPr>
      <w:rPr>
        <w:rFonts w:hint="default"/>
      </w:rPr>
    </w:lvl>
    <w:lvl w:ilvl="7" w:tplc="CB7008E2">
      <w:numFmt w:val="bullet"/>
      <w:lvlText w:val="•"/>
      <w:lvlJc w:val="left"/>
      <w:pPr>
        <w:ind w:left="8460" w:hanging="231"/>
      </w:pPr>
      <w:rPr>
        <w:rFonts w:hint="default"/>
      </w:rPr>
    </w:lvl>
    <w:lvl w:ilvl="8" w:tplc="1690155A">
      <w:numFmt w:val="bullet"/>
      <w:lvlText w:val="•"/>
      <w:lvlJc w:val="left"/>
      <w:pPr>
        <w:ind w:left="9480" w:hanging="231"/>
      </w:pPr>
      <w:rPr>
        <w:rFonts w:hint="default"/>
      </w:rPr>
    </w:lvl>
  </w:abstractNum>
  <w:abstractNum w:abstractNumId="9" w15:restartNumberingAfterBreak="0">
    <w:nsid w:val="5A5374EC"/>
    <w:multiLevelType w:val="hybridMultilevel"/>
    <w:tmpl w:val="AD1C9AC2"/>
    <w:lvl w:ilvl="0" w:tplc="98F0D3BC">
      <w:start w:val="8"/>
      <w:numFmt w:val="upperLetter"/>
      <w:lvlText w:val="%1."/>
      <w:lvlJc w:val="left"/>
      <w:pPr>
        <w:ind w:left="3719" w:hanging="300"/>
      </w:pPr>
      <w:rPr>
        <w:rFonts w:ascii="Calibri" w:eastAsia="Calibri" w:hAnsi="Calibri" w:cs="Calibri" w:hint="default"/>
        <w:color w:val="231F20"/>
        <w:spacing w:val="-1"/>
        <w:w w:val="102"/>
        <w:sz w:val="20"/>
        <w:szCs w:val="20"/>
      </w:rPr>
    </w:lvl>
    <w:lvl w:ilvl="1" w:tplc="8A6CB2A6">
      <w:start w:val="1"/>
      <w:numFmt w:val="decimal"/>
      <w:lvlText w:val="%2."/>
      <w:lvlJc w:val="left"/>
      <w:pPr>
        <w:ind w:left="3959" w:hanging="240"/>
      </w:pPr>
      <w:rPr>
        <w:rFonts w:ascii="Calibri" w:eastAsia="Calibri" w:hAnsi="Calibri" w:cs="Calibri" w:hint="default"/>
        <w:color w:val="231F20"/>
        <w:w w:val="102"/>
        <w:sz w:val="20"/>
        <w:szCs w:val="20"/>
      </w:rPr>
    </w:lvl>
    <w:lvl w:ilvl="2" w:tplc="F62A5150">
      <w:numFmt w:val="bullet"/>
      <w:lvlText w:val="•"/>
      <w:lvlJc w:val="left"/>
      <w:pPr>
        <w:ind w:left="4800" w:hanging="240"/>
      </w:pPr>
      <w:rPr>
        <w:rFonts w:hint="default"/>
      </w:rPr>
    </w:lvl>
    <w:lvl w:ilvl="3" w:tplc="F498F568">
      <w:numFmt w:val="bullet"/>
      <w:lvlText w:val="•"/>
      <w:lvlJc w:val="left"/>
      <w:pPr>
        <w:ind w:left="5640" w:hanging="240"/>
      </w:pPr>
      <w:rPr>
        <w:rFonts w:hint="default"/>
      </w:rPr>
    </w:lvl>
    <w:lvl w:ilvl="4" w:tplc="24541130">
      <w:numFmt w:val="bullet"/>
      <w:lvlText w:val="•"/>
      <w:lvlJc w:val="left"/>
      <w:pPr>
        <w:ind w:left="6480" w:hanging="240"/>
      </w:pPr>
      <w:rPr>
        <w:rFonts w:hint="default"/>
      </w:rPr>
    </w:lvl>
    <w:lvl w:ilvl="5" w:tplc="B770B84C">
      <w:numFmt w:val="bullet"/>
      <w:lvlText w:val="•"/>
      <w:lvlJc w:val="left"/>
      <w:pPr>
        <w:ind w:left="7320" w:hanging="240"/>
      </w:pPr>
      <w:rPr>
        <w:rFonts w:hint="default"/>
      </w:rPr>
    </w:lvl>
    <w:lvl w:ilvl="6" w:tplc="D640D15C">
      <w:numFmt w:val="bullet"/>
      <w:lvlText w:val="•"/>
      <w:lvlJc w:val="left"/>
      <w:pPr>
        <w:ind w:left="8160" w:hanging="240"/>
      </w:pPr>
      <w:rPr>
        <w:rFonts w:hint="default"/>
      </w:rPr>
    </w:lvl>
    <w:lvl w:ilvl="7" w:tplc="3F506B10">
      <w:numFmt w:val="bullet"/>
      <w:lvlText w:val="•"/>
      <w:lvlJc w:val="left"/>
      <w:pPr>
        <w:ind w:left="9000" w:hanging="240"/>
      </w:pPr>
      <w:rPr>
        <w:rFonts w:hint="default"/>
      </w:rPr>
    </w:lvl>
    <w:lvl w:ilvl="8" w:tplc="BAA25504">
      <w:numFmt w:val="bullet"/>
      <w:lvlText w:val="•"/>
      <w:lvlJc w:val="left"/>
      <w:pPr>
        <w:ind w:left="9840" w:hanging="240"/>
      </w:pPr>
      <w:rPr>
        <w:rFonts w:hint="default"/>
      </w:rPr>
    </w:lvl>
  </w:abstractNum>
  <w:num w:numId="1">
    <w:abstractNumId w:val="8"/>
  </w:num>
  <w:num w:numId="2">
    <w:abstractNumId w:val="5"/>
  </w:num>
  <w:num w:numId="3">
    <w:abstractNumId w:val="7"/>
  </w:num>
  <w:num w:numId="4">
    <w:abstractNumId w:val="1"/>
  </w:num>
  <w:num w:numId="5">
    <w:abstractNumId w:val="6"/>
  </w:num>
  <w:num w:numId="6">
    <w:abstractNumId w:val="2"/>
  </w:num>
  <w:num w:numId="7">
    <w:abstractNumId w:val="9"/>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26"/>
    <w:rsid w:val="00202326"/>
    <w:rsid w:val="00437B9B"/>
    <w:rsid w:val="008D50E8"/>
    <w:rsid w:val="00923769"/>
    <w:rsid w:val="00A97F20"/>
    <w:rsid w:val="00E3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0400"/>
  <w15:docId w15:val="{B873431C-1894-4C69-A698-53777C26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80"/>
      <w:outlineLvl w:val="0"/>
    </w:pPr>
    <w:rPr>
      <w:rFonts w:ascii="Arial" w:eastAsia="Arial" w:hAnsi="Arial" w:cs="Arial"/>
      <w:b/>
      <w:bCs/>
      <w:sz w:val="28"/>
      <w:szCs w:val="28"/>
    </w:rPr>
  </w:style>
  <w:style w:type="paragraph" w:styleId="Heading2">
    <w:name w:val="heading 2"/>
    <w:basedOn w:val="Normal"/>
    <w:uiPriority w:val="1"/>
    <w:qFormat/>
    <w:pPr>
      <w:ind w:left="1310" w:hanging="231"/>
      <w:outlineLvl w:val="1"/>
    </w:pPr>
    <w:rPr>
      <w:sz w:val="24"/>
      <w:szCs w:val="24"/>
    </w:rPr>
  </w:style>
  <w:style w:type="paragraph" w:styleId="Heading3">
    <w:name w:val="heading 3"/>
    <w:basedOn w:val="Normal"/>
    <w:uiPriority w:val="1"/>
    <w:qFormat/>
    <w:pPr>
      <w:spacing w:before="115"/>
      <w:ind w:left="499"/>
      <w:outlineLvl w:val="2"/>
    </w:pPr>
    <w:rPr>
      <w:rFonts w:ascii="Palatino Linotype" w:eastAsia="Palatino Linotype" w:hAnsi="Palatino Linotype" w:cs="Palatino Linotype"/>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38"/>
      <w:ind w:left="3719" w:hanging="300"/>
    </w:pPr>
  </w:style>
  <w:style w:type="paragraph" w:customStyle="1" w:styleId="TableParagraph">
    <w:name w:val="Table Paragraph"/>
    <w:basedOn w:val="Normal"/>
    <w:uiPriority w:val="1"/>
    <w:qFormat/>
    <w:pPr>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17"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8.png"/><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NHDES</vt:lpstr>
    </vt:vector>
  </TitlesOfParts>
  <Company>State of New Hampshire</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NHDES</dc:title>
  <dc:creator>Hodgetts, Noah</dc:creator>
  <cp:lastModifiedBy>Hodgetts, Noah</cp:lastModifiedBy>
  <cp:revision>6</cp:revision>
  <dcterms:created xsi:type="dcterms:W3CDTF">2021-02-03T14:56:00Z</dcterms:created>
  <dcterms:modified xsi:type="dcterms:W3CDTF">2021-02-05T19:22:00Z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QuarkXPress(R) 7.5</vt:lpwstr>
  </property>
  <property fmtid="{D5CDD505-2E9C-101B-9397-08002B2CF9AE}" pid="4" name="LastSaved">
    <vt:filetime>2021-02-03T00:00:00Z</vt:filetime>
  </property>
</Properties>
</file>